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Pr="000861A0" w:rsidRDefault="001340CA" w:rsidP="001340CA">
      <w:pPr>
        <w:pStyle w:val="31"/>
        <w:shd w:val="clear" w:color="auto" w:fill="auto"/>
        <w:spacing w:before="0" w:after="302" w:line="260" w:lineRule="exact"/>
        <w:ind w:left="5840"/>
        <w:rPr>
          <w:sz w:val="28"/>
          <w:szCs w:val="28"/>
        </w:rPr>
      </w:pPr>
      <w:r w:rsidRPr="000861A0">
        <w:rPr>
          <w:color w:val="000000"/>
          <w:sz w:val="28"/>
          <w:szCs w:val="28"/>
        </w:rPr>
        <w:t>УТВЕРЖДАЮ</w:t>
      </w:r>
    </w:p>
    <w:p w:rsidR="001340CA" w:rsidRPr="000861A0" w:rsidRDefault="00B14888" w:rsidP="001340CA">
      <w:pPr>
        <w:pStyle w:val="31"/>
        <w:shd w:val="clear" w:color="auto" w:fill="auto"/>
        <w:spacing w:before="0" w:after="39" w:line="317" w:lineRule="exact"/>
        <w:ind w:left="5840" w:right="720"/>
        <w:rPr>
          <w:sz w:val="28"/>
          <w:szCs w:val="28"/>
        </w:rPr>
      </w:pPr>
      <w:r>
        <w:rPr>
          <w:color w:val="000000"/>
          <w:sz w:val="28"/>
          <w:szCs w:val="28"/>
        </w:rPr>
        <w:t xml:space="preserve">Зам. </w:t>
      </w:r>
      <w:r w:rsidR="001340CA" w:rsidRPr="000861A0">
        <w:rPr>
          <w:color w:val="000000"/>
          <w:sz w:val="28"/>
          <w:szCs w:val="28"/>
        </w:rPr>
        <w:t>Председател</w:t>
      </w:r>
      <w:r>
        <w:rPr>
          <w:color w:val="000000"/>
          <w:sz w:val="28"/>
          <w:szCs w:val="28"/>
        </w:rPr>
        <w:t>я</w:t>
      </w:r>
      <w:r w:rsidR="003F336A" w:rsidRPr="000861A0">
        <w:rPr>
          <w:color w:val="000000"/>
          <w:sz w:val="28"/>
          <w:szCs w:val="28"/>
        </w:rPr>
        <w:t xml:space="preserve"> постоянно действующей единой </w:t>
      </w:r>
      <w:r w:rsidR="001340CA" w:rsidRPr="000861A0">
        <w:rPr>
          <w:color w:val="000000"/>
          <w:sz w:val="28"/>
          <w:szCs w:val="28"/>
        </w:rPr>
        <w:t>комиссии</w:t>
      </w:r>
    </w:p>
    <w:p w:rsidR="001340CA" w:rsidRPr="000861A0" w:rsidRDefault="001340CA" w:rsidP="001340CA">
      <w:pPr>
        <w:pStyle w:val="31"/>
        <w:shd w:val="clear" w:color="auto" w:fill="auto"/>
        <w:tabs>
          <w:tab w:val="left" w:leader="underscore" w:pos="2530"/>
        </w:tabs>
        <w:spacing w:before="0" w:after="0" w:line="643" w:lineRule="exact"/>
        <w:ind w:right="80"/>
        <w:jc w:val="right"/>
        <w:rPr>
          <w:color w:val="000000"/>
          <w:sz w:val="28"/>
          <w:szCs w:val="28"/>
        </w:rPr>
      </w:pPr>
      <w:r w:rsidRPr="000861A0">
        <w:rPr>
          <w:color w:val="000000"/>
          <w:sz w:val="28"/>
          <w:szCs w:val="28"/>
        </w:rPr>
        <w:tab/>
      </w:r>
      <w:r w:rsidR="00EE3BCB" w:rsidRPr="000861A0">
        <w:rPr>
          <w:color w:val="000000"/>
          <w:sz w:val="28"/>
          <w:szCs w:val="28"/>
        </w:rPr>
        <w:t>П</w:t>
      </w:r>
      <w:r w:rsidRPr="000861A0">
        <w:rPr>
          <w:color w:val="000000"/>
          <w:sz w:val="28"/>
          <w:szCs w:val="28"/>
        </w:rPr>
        <w:t>одпись</w:t>
      </w:r>
    </w:p>
    <w:p w:rsidR="00EE3BCB" w:rsidRPr="000861A0" w:rsidRDefault="00B14888" w:rsidP="001340CA">
      <w:pPr>
        <w:pStyle w:val="31"/>
        <w:shd w:val="clear" w:color="auto" w:fill="auto"/>
        <w:tabs>
          <w:tab w:val="left" w:leader="underscore" w:pos="2530"/>
        </w:tabs>
        <w:spacing w:before="0" w:after="0" w:line="643" w:lineRule="exact"/>
        <w:ind w:right="80"/>
        <w:jc w:val="right"/>
        <w:rPr>
          <w:sz w:val="28"/>
          <w:szCs w:val="28"/>
        </w:rPr>
      </w:pPr>
      <w:r>
        <w:rPr>
          <w:color w:val="000000"/>
          <w:sz w:val="28"/>
          <w:szCs w:val="28"/>
        </w:rPr>
        <w:t>И.А. Севастьянова</w:t>
      </w:r>
    </w:p>
    <w:p w:rsidR="001340CA" w:rsidRPr="000861A0" w:rsidRDefault="00EE3BCB" w:rsidP="001340CA">
      <w:pPr>
        <w:pStyle w:val="31"/>
        <w:shd w:val="clear" w:color="auto" w:fill="auto"/>
        <w:tabs>
          <w:tab w:val="left" w:pos="7789"/>
        </w:tabs>
        <w:spacing w:before="0" w:after="0" w:line="643" w:lineRule="exact"/>
        <w:ind w:left="5840"/>
        <w:rPr>
          <w:sz w:val="28"/>
          <w:szCs w:val="28"/>
        </w:rPr>
      </w:pPr>
      <w:r w:rsidRPr="000861A0">
        <w:rPr>
          <w:color w:val="000000"/>
          <w:sz w:val="28"/>
          <w:szCs w:val="28"/>
        </w:rPr>
        <w:t xml:space="preserve"> </w:t>
      </w:r>
      <w:r w:rsidR="001340CA" w:rsidRPr="000861A0">
        <w:rPr>
          <w:color w:val="000000"/>
          <w:sz w:val="28"/>
          <w:szCs w:val="28"/>
        </w:rPr>
        <w:t>«</w:t>
      </w:r>
      <w:r w:rsidRPr="000861A0">
        <w:rPr>
          <w:color w:val="000000"/>
          <w:sz w:val="28"/>
          <w:szCs w:val="28"/>
        </w:rPr>
        <w:t>______</w:t>
      </w:r>
      <w:r w:rsidR="001340CA" w:rsidRPr="000861A0">
        <w:rPr>
          <w:color w:val="000000"/>
          <w:sz w:val="28"/>
          <w:szCs w:val="28"/>
        </w:rPr>
        <w:t xml:space="preserve"> »</w:t>
      </w:r>
      <w:r w:rsidRPr="000861A0">
        <w:rPr>
          <w:color w:val="000000"/>
          <w:sz w:val="28"/>
          <w:szCs w:val="28"/>
        </w:rPr>
        <w:t>___________</w:t>
      </w:r>
      <w:r w:rsidR="001340CA" w:rsidRPr="000861A0">
        <w:rPr>
          <w:color w:val="000000"/>
          <w:sz w:val="28"/>
          <w:szCs w:val="28"/>
        </w:rPr>
        <w:tab/>
        <w:t>20</w:t>
      </w:r>
      <w:r w:rsidRPr="000861A0">
        <w:rPr>
          <w:color w:val="000000"/>
          <w:sz w:val="28"/>
          <w:szCs w:val="28"/>
        </w:rPr>
        <w:t>___</w:t>
      </w:r>
      <w:r w:rsidR="001340CA" w:rsidRPr="000861A0">
        <w:rPr>
          <w:color w:val="000000"/>
          <w:sz w:val="28"/>
          <w:szCs w:val="28"/>
        </w:rPr>
        <w:t xml:space="preserve"> г.</w:t>
      </w:r>
    </w:p>
    <w:p w:rsidR="002A0E34" w:rsidRPr="000861A0" w:rsidRDefault="002A0E34" w:rsidP="0040601E">
      <w:pPr>
        <w:spacing w:after="0" w:line="240" w:lineRule="auto"/>
        <w:ind w:firstLine="709"/>
        <w:rPr>
          <w:sz w:val="28"/>
          <w:szCs w:val="28"/>
        </w:rPr>
      </w:pPr>
    </w:p>
    <w:p w:rsidR="00D76EE3" w:rsidRPr="000861A0" w:rsidRDefault="00D76EE3" w:rsidP="0040601E">
      <w:pPr>
        <w:spacing w:after="0" w:line="240" w:lineRule="auto"/>
        <w:ind w:firstLine="709"/>
        <w:rPr>
          <w:sz w:val="28"/>
          <w:szCs w:val="28"/>
        </w:rPr>
      </w:pPr>
    </w:p>
    <w:p w:rsidR="00D76EE3" w:rsidRPr="000861A0" w:rsidRDefault="00D76EE3" w:rsidP="0040601E">
      <w:pPr>
        <w:spacing w:after="0" w:line="240" w:lineRule="auto"/>
        <w:ind w:firstLine="709"/>
        <w:rPr>
          <w:sz w:val="28"/>
          <w:szCs w:val="28"/>
        </w:rPr>
      </w:pPr>
    </w:p>
    <w:p w:rsidR="00D76EE3" w:rsidRPr="000861A0" w:rsidRDefault="00D76EE3" w:rsidP="0040601E">
      <w:pPr>
        <w:spacing w:after="0" w:line="240" w:lineRule="auto"/>
        <w:ind w:firstLine="709"/>
        <w:rPr>
          <w:sz w:val="28"/>
          <w:szCs w:val="28"/>
        </w:rPr>
      </w:pPr>
    </w:p>
    <w:p w:rsidR="00D76EE3" w:rsidRPr="000861A0" w:rsidRDefault="00D76EE3" w:rsidP="0040601E">
      <w:pPr>
        <w:spacing w:after="0" w:line="240" w:lineRule="auto"/>
        <w:ind w:firstLine="709"/>
        <w:rPr>
          <w:sz w:val="28"/>
          <w:szCs w:val="28"/>
        </w:rPr>
      </w:pPr>
    </w:p>
    <w:p w:rsidR="00D76EE3" w:rsidRPr="000861A0" w:rsidRDefault="00D76EE3" w:rsidP="0040601E">
      <w:pPr>
        <w:spacing w:after="0" w:line="240" w:lineRule="auto"/>
        <w:ind w:firstLine="709"/>
        <w:rPr>
          <w:sz w:val="28"/>
          <w:szCs w:val="28"/>
        </w:rPr>
      </w:pPr>
    </w:p>
    <w:p w:rsidR="005726AE" w:rsidRPr="000861A0" w:rsidRDefault="00ED327B" w:rsidP="0040601E">
      <w:pPr>
        <w:spacing w:after="0" w:line="240" w:lineRule="auto"/>
        <w:ind w:firstLine="709"/>
        <w:jc w:val="both"/>
        <w:rPr>
          <w:rFonts w:ascii="Times New Roman" w:hAnsi="Times New Roman" w:cs="Times New Roman"/>
          <w:b/>
          <w:sz w:val="28"/>
          <w:szCs w:val="28"/>
        </w:rPr>
      </w:pPr>
      <w:r w:rsidRPr="000861A0">
        <w:rPr>
          <w:rFonts w:ascii="Times New Roman" w:hAnsi="Times New Roman" w:cs="Times New Roman"/>
          <w:b/>
          <w:sz w:val="28"/>
          <w:szCs w:val="28"/>
        </w:rPr>
        <w:t>Документация об Аукционе</w:t>
      </w:r>
      <w:r w:rsidR="007478E5" w:rsidRPr="000861A0">
        <w:rPr>
          <w:rFonts w:ascii="Times New Roman" w:hAnsi="Times New Roman" w:cs="Times New Roman"/>
          <w:b/>
          <w:sz w:val="28"/>
          <w:szCs w:val="28"/>
        </w:rPr>
        <w:t xml:space="preserve"> </w:t>
      </w:r>
      <w:r w:rsidRPr="000861A0">
        <w:rPr>
          <w:rFonts w:ascii="Times New Roman" w:hAnsi="Times New Roman" w:cs="Times New Roman"/>
          <w:b/>
          <w:sz w:val="28"/>
          <w:szCs w:val="28"/>
        </w:rPr>
        <w:t>в электронной форме на право заключения</w:t>
      </w:r>
      <w:r w:rsidR="007B39FA" w:rsidRPr="000861A0">
        <w:rPr>
          <w:rFonts w:ascii="Times New Roman" w:hAnsi="Times New Roman" w:cs="Times New Roman"/>
          <w:b/>
          <w:sz w:val="28"/>
          <w:szCs w:val="28"/>
        </w:rPr>
        <w:t xml:space="preserve"> договора </w:t>
      </w:r>
      <w:r w:rsidR="003F336A" w:rsidRPr="000861A0">
        <w:rPr>
          <w:rFonts w:ascii="Times New Roman" w:hAnsi="Times New Roman" w:cs="Times New Roman"/>
          <w:b/>
          <w:sz w:val="28"/>
          <w:szCs w:val="28"/>
        </w:rPr>
        <w:t>оказания услуг по доставке почтовой корреспонденции</w:t>
      </w:r>
      <w:r w:rsidR="009511F6" w:rsidRPr="000861A0">
        <w:rPr>
          <w:rFonts w:ascii="Times New Roman" w:hAnsi="Times New Roman" w:cs="Times New Roman"/>
          <w:b/>
          <w:sz w:val="28"/>
          <w:szCs w:val="28"/>
        </w:rPr>
        <w:t xml:space="preserve"> среди субъектов малого и среднего предпринимательства.</w:t>
      </w:r>
    </w:p>
    <w:p w:rsidR="004818B8" w:rsidRPr="000861A0" w:rsidRDefault="004818B8" w:rsidP="0040601E">
      <w:pPr>
        <w:spacing w:after="0" w:line="240" w:lineRule="auto"/>
        <w:ind w:firstLine="709"/>
        <w:jc w:val="both"/>
        <w:rPr>
          <w:rFonts w:ascii="Times New Roman" w:hAnsi="Times New Roman" w:cs="Times New Roman"/>
          <w:b/>
          <w:sz w:val="28"/>
          <w:szCs w:val="28"/>
        </w:rPr>
      </w:pPr>
    </w:p>
    <w:p w:rsidR="004818B8" w:rsidRPr="000861A0" w:rsidRDefault="002A0E34" w:rsidP="00591631">
      <w:pPr>
        <w:pStyle w:val="10"/>
        <w:numPr>
          <w:ilvl w:val="0"/>
          <w:numId w:val="1"/>
        </w:numPr>
        <w:shd w:val="clear" w:color="auto" w:fill="auto"/>
        <w:tabs>
          <w:tab w:val="left" w:pos="730"/>
        </w:tabs>
        <w:spacing w:after="0" w:line="240" w:lineRule="auto"/>
        <w:ind w:firstLine="709"/>
        <w:jc w:val="both"/>
        <w:rPr>
          <w:sz w:val="28"/>
          <w:szCs w:val="28"/>
        </w:rPr>
      </w:pPr>
      <w:r w:rsidRPr="000861A0">
        <w:rPr>
          <w:sz w:val="28"/>
          <w:szCs w:val="28"/>
        </w:rPr>
        <w:tab/>
      </w:r>
      <w:bookmarkStart w:id="0" w:name="bookmark1"/>
      <w:r w:rsidRPr="000861A0">
        <w:rPr>
          <w:color w:val="000000"/>
          <w:sz w:val="28"/>
          <w:szCs w:val="28"/>
        </w:rPr>
        <w:t>Условия проведения аукциона</w:t>
      </w:r>
      <w:bookmarkEnd w:id="0"/>
    </w:p>
    <w:p w:rsidR="00D76EE3" w:rsidRPr="000861A0" w:rsidRDefault="00D76EE3" w:rsidP="00D76EE3">
      <w:pPr>
        <w:pStyle w:val="10"/>
        <w:shd w:val="clear" w:color="auto" w:fill="auto"/>
        <w:tabs>
          <w:tab w:val="left" w:pos="730"/>
        </w:tabs>
        <w:spacing w:after="0" w:line="240" w:lineRule="auto"/>
        <w:ind w:left="709"/>
        <w:jc w:val="both"/>
        <w:rPr>
          <w:sz w:val="28"/>
          <w:szCs w:val="28"/>
        </w:rPr>
      </w:pPr>
    </w:p>
    <w:p w:rsidR="004818B8" w:rsidRPr="000861A0" w:rsidRDefault="002A0E34" w:rsidP="00591631">
      <w:pPr>
        <w:pStyle w:val="10"/>
        <w:numPr>
          <w:ilvl w:val="0"/>
          <w:numId w:val="2"/>
        </w:numPr>
        <w:shd w:val="clear" w:color="auto" w:fill="auto"/>
        <w:tabs>
          <w:tab w:val="left" w:pos="1436"/>
        </w:tabs>
        <w:spacing w:after="0" w:line="240" w:lineRule="auto"/>
        <w:ind w:firstLine="709"/>
        <w:jc w:val="both"/>
        <w:rPr>
          <w:sz w:val="28"/>
          <w:szCs w:val="28"/>
        </w:rPr>
      </w:pPr>
      <w:bookmarkStart w:id="1" w:name="bookmark2"/>
      <w:r w:rsidRPr="000861A0">
        <w:rPr>
          <w:color w:val="000000"/>
          <w:sz w:val="28"/>
          <w:szCs w:val="28"/>
        </w:rPr>
        <w:t>Общие условия проведения аукциона</w:t>
      </w:r>
      <w:bookmarkEnd w:id="1"/>
    </w:p>
    <w:p w:rsidR="00D76EE3" w:rsidRPr="000861A0" w:rsidRDefault="00D76EE3" w:rsidP="00D76EE3">
      <w:pPr>
        <w:pStyle w:val="10"/>
        <w:shd w:val="clear" w:color="auto" w:fill="auto"/>
        <w:tabs>
          <w:tab w:val="left" w:pos="1436"/>
        </w:tabs>
        <w:spacing w:after="0" w:line="240" w:lineRule="auto"/>
        <w:ind w:left="709"/>
        <w:jc w:val="both"/>
        <w:rPr>
          <w:sz w:val="28"/>
          <w:szCs w:val="28"/>
        </w:rPr>
      </w:pPr>
    </w:p>
    <w:p w:rsidR="002A0E34" w:rsidRPr="000861A0" w:rsidRDefault="002A0E34" w:rsidP="0040601E">
      <w:pPr>
        <w:pStyle w:val="10"/>
        <w:numPr>
          <w:ilvl w:val="1"/>
          <w:numId w:val="2"/>
        </w:numPr>
        <w:shd w:val="clear" w:color="auto" w:fill="auto"/>
        <w:tabs>
          <w:tab w:val="left" w:pos="1436"/>
        </w:tabs>
        <w:spacing w:after="0" w:line="240" w:lineRule="auto"/>
        <w:ind w:firstLine="709"/>
        <w:jc w:val="both"/>
        <w:rPr>
          <w:sz w:val="28"/>
          <w:szCs w:val="28"/>
        </w:rPr>
      </w:pPr>
      <w:bookmarkStart w:id="2" w:name="bookmark3"/>
      <w:r w:rsidRPr="000861A0">
        <w:rPr>
          <w:color w:val="000000"/>
          <w:sz w:val="28"/>
          <w:szCs w:val="28"/>
        </w:rPr>
        <w:t>Сведения о заказчике</w:t>
      </w:r>
      <w:bookmarkEnd w:id="2"/>
    </w:p>
    <w:p w:rsidR="002A0E34" w:rsidRPr="000861A0" w:rsidRDefault="00011B35" w:rsidP="0040601E">
      <w:pPr>
        <w:pStyle w:val="31"/>
        <w:numPr>
          <w:ilvl w:val="2"/>
          <w:numId w:val="2"/>
        </w:numPr>
        <w:shd w:val="clear" w:color="auto" w:fill="auto"/>
        <w:tabs>
          <w:tab w:val="left" w:pos="1412"/>
        </w:tabs>
        <w:spacing w:before="0" w:after="0" w:line="240" w:lineRule="auto"/>
        <w:ind w:firstLine="709"/>
        <w:jc w:val="both"/>
        <w:rPr>
          <w:sz w:val="28"/>
          <w:szCs w:val="28"/>
        </w:rPr>
      </w:pPr>
      <w:r w:rsidRPr="000861A0">
        <w:rPr>
          <w:color w:val="000000"/>
          <w:sz w:val="28"/>
          <w:szCs w:val="28"/>
        </w:rPr>
        <w:t xml:space="preserve">Заказчик - </w:t>
      </w:r>
      <w:r w:rsidR="002A0E34" w:rsidRPr="000861A0">
        <w:rPr>
          <w:color w:val="000000"/>
          <w:sz w:val="28"/>
          <w:szCs w:val="28"/>
        </w:rPr>
        <w:t>АО «Содружество».</w:t>
      </w:r>
    </w:p>
    <w:p w:rsidR="002A0E34" w:rsidRPr="000861A0" w:rsidRDefault="00ED327B" w:rsidP="0040601E">
      <w:pPr>
        <w:pStyle w:val="22"/>
        <w:shd w:val="clear" w:color="auto" w:fill="auto"/>
        <w:spacing w:before="0" w:line="240" w:lineRule="auto"/>
        <w:ind w:firstLine="709"/>
        <w:rPr>
          <w:color w:val="FF0000"/>
          <w:sz w:val="28"/>
          <w:szCs w:val="28"/>
        </w:rPr>
      </w:pPr>
      <w:r w:rsidRPr="000861A0">
        <w:rPr>
          <w:rStyle w:val="20pt"/>
          <w:sz w:val="28"/>
          <w:szCs w:val="28"/>
        </w:rPr>
        <w:t xml:space="preserve">Закупка осуществляется для нужд </w:t>
      </w:r>
      <w:r w:rsidR="003F336A" w:rsidRPr="000861A0">
        <w:rPr>
          <w:rStyle w:val="20pt"/>
          <w:sz w:val="28"/>
          <w:szCs w:val="28"/>
        </w:rPr>
        <w:t>отдела по управлению делами и персоналом</w:t>
      </w:r>
      <w:r w:rsidRPr="000861A0">
        <w:rPr>
          <w:rStyle w:val="20pt"/>
          <w:sz w:val="28"/>
          <w:szCs w:val="28"/>
        </w:rPr>
        <w:t xml:space="preserve"> АО «Содружество».</w:t>
      </w:r>
    </w:p>
    <w:p w:rsidR="002A0E34" w:rsidRPr="000861A0" w:rsidRDefault="002A0E34" w:rsidP="0040601E">
      <w:pPr>
        <w:pStyle w:val="22"/>
        <w:shd w:val="clear" w:color="auto" w:fill="auto"/>
        <w:spacing w:before="0" w:line="240" w:lineRule="auto"/>
        <w:ind w:firstLine="709"/>
        <w:rPr>
          <w:sz w:val="28"/>
          <w:szCs w:val="28"/>
        </w:rPr>
      </w:pPr>
      <w:r w:rsidRPr="000861A0">
        <w:rPr>
          <w:rStyle w:val="20pt"/>
          <w:sz w:val="28"/>
          <w:szCs w:val="28"/>
        </w:rPr>
        <w:t>Место нахождения заказчика:</w:t>
      </w:r>
      <w:r w:rsidR="00635CC7" w:rsidRPr="000861A0">
        <w:rPr>
          <w:sz w:val="28"/>
          <w:szCs w:val="28"/>
        </w:rPr>
        <w:t xml:space="preserve"> Республика Татарстан, </w:t>
      </w:r>
      <w:r w:rsidR="000942D3" w:rsidRPr="000861A0">
        <w:rPr>
          <w:sz w:val="28"/>
          <w:szCs w:val="28"/>
        </w:rPr>
        <w:t>420021</w:t>
      </w:r>
      <w:r w:rsidR="00635CC7" w:rsidRPr="000861A0">
        <w:rPr>
          <w:sz w:val="28"/>
          <w:szCs w:val="28"/>
        </w:rPr>
        <w:t xml:space="preserve">, г. Казань, </w:t>
      </w:r>
      <w:r w:rsidR="000942D3" w:rsidRPr="000861A0">
        <w:rPr>
          <w:sz w:val="28"/>
          <w:szCs w:val="28"/>
        </w:rPr>
        <w:t xml:space="preserve">ул. </w:t>
      </w:r>
      <w:proofErr w:type="spellStart"/>
      <w:r w:rsidR="000942D3" w:rsidRPr="000861A0">
        <w:rPr>
          <w:sz w:val="28"/>
          <w:szCs w:val="28"/>
        </w:rPr>
        <w:t>Галиаскара</w:t>
      </w:r>
      <w:proofErr w:type="spellEnd"/>
      <w:r w:rsidR="000942D3" w:rsidRPr="000861A0">
        <w:rPr>
          <w:sz w:val="28"/>
          <w:szCs w:val="28"/>
        </w:rPr>
        <w:t xml:space="preserve"> </w:t>
      </w:r>
      <w:proofErr w:type="spellStart"/>
      <w:r w:rsidR="000942D3" w:rsidRPr="000861A0">
        <w:rPr>
          <w:sz w:val="28"/>
          <w:szCs w:val="28"/>
        </w:rPr>
        <w:t>Камала</w:t>
      </w:r>
      <w:proofErr w:type="spellEnd"/>
      <w:r w:rsidR="000942D3" w:rsidRPr="000861A0">
        <w:rPr>
          <w:sz w:val="28"/>
          <w:szCs w:val="28"/>
        </w:rPr>
        <w:t>, д.11</w:t>
      </w:r>
      <w:r w:rsidR="00635CC7" w:rsidRPr="000861A0">
        <w:rPr>
          <w:sz w:val="28"/>
          <w:szCs w:val="28"/>
        </w:rPr>
        <w:t>.</w:t>
      </w:r>
    </w:p>
    <w:p w:rsidR="002A0E34" w:rsidRPr="000861A0" w:rsidRDefault="002A0E34" w:rsidP="0040601E">
      <w:pPr>
        <w:pStyle w:val="22"/>
        <w:shd w:val="clear" w:color="auto" w:fill="auto"/>
        <w:spacing w:before="0" w:line="240" w:lineRule="auto"/>
        <w:ind w:firstLine="709"/>
        <w:rPr>
          <w:sz w:val="28"/>
          <w:szCs w:val="28"/>
        </w:rPr>
      </w:pPr>
      <w:r w:rsidRPr="000861A0">
        <w:rPr>
          <w:rStyle w:val="20pt"/>
          <w:sz w:val="28"/>
          <w:szCs w:val="28"/>
        </w:rPr>
        <w:t xml:space="preserve">Почтовый адрес заказчика: </w:t>
      </w:r>
      <w:r w:rsidR="00635CC7" w:rsidRPr="000861A0">
        <w:rPr>
          <w:sz w:val="28"/>
          <w:szCs w:val="28"/>
        </w:rPr>
        <w:t>Республика Татарстан, 420</w:t>
      </w:r>
      <w:r w:rsidR="000942D3" w:rsidRPr="000861A0">
        <w:rPr>
          <w:sz w:val="28"/>
          <w:szCs w:val="28"/>
        </w:rPr>
        <w:t>021</w:t>
      </w:r>
      <w:r w:rsidR="00635CC7" w:rsidRPr="000861A0">
        <w:rPr>
          <w:sz w:val="28"/>
          <w:szCs w:val="28"/>
        </w:rPr>
        <w:t xml:space="preserve">, г. Казань, </w:t>
      </w:r>
      <w:r w:rsidR="000942D3" w:rsidRPr="000861A0">
        <w:rPr>
          <w:sz w:val="28"/>
          <w:szCs w:val="28"/>
        </w:rPr>
        <w:t xml:space="preserve">ул. </w:t>
      </w:r>
      <w:proofErr w:type="spellStart"/>
      <w:r w:rsidR="000942D3" w:rsidRPr="000861A0">
        <w:rPr>
          <w:sz w:val="28"/>
          <w:szCs w:val="28"/>
        </w:rPr>
        <w:t>Галиаскара</w:t>
      </w:r>
      <w:proofErr w:type="spellEnd"/>
      <w:r w:rsidR="000942D3" w:rsidRPr="000861A0">
        <w:rPr>
          <w:sz w:val="28"/>
          <w:szCs w:val="28"/>
        </w:rPr>
        <w:t xml:space="preserve"> </w:t>
      </w:r>
      <w:proofErr w:type="spellStart"/>
      <w:r w:rsidR="000942D3" w:rsidRPr="000861A0">
        <w:rPr>
          <w:sz w:val="28"/>
          <w:szCs w:val="28"/>
        </w:rPr>
        <w:t>Камала</w:t>
      </w:r>
      <w:proofErr w:type="spellEnd"/>
      <w:r w:rsidR="000942D3" w:rsidRPr="000861A0">
        <w:rPr>
          <w:sz w:val="28"/>
          <w:szCs w:val="28"/>
        </w:rPr>
        <w:t>, д.11.</w:t>
      </w:r>
    </w:p>
    <w:p w:rsidR="002A0E34" w:rsidRPr="000861A0" w:rsidRDefault="002A0E34" w:rsidP="0040601E">
      <w:pPr>
        <w:pStyle w:val="31"/>
        <w:numPr>
          <w:ilvl w:val="2"/>
          <w:numId w:val="2"/>
        </w:numPr>
        <w:shd w:val="clear" w:color="auto" w:fill="auto"/>
        <w:tabs>
          <w:tab w:val="left" w:pos="1407"/>
        </w:tabs>
        <w:spacing w:before="0" w:after="0" w:line="240" w:lineRule="auto"/>
        <w:ind w:firstLine="709"/>
        <w:jc w:val="both"/>
        <w:rPr>
          <w:sz w:val="28"/>
          <w:szCs w:val="28"/>
        </w:rPr>
      </w:pPr>
      <w:r w:rsidRPr="000861A0">
        <w:rPr>
          <w:color w:val="000000"/>
          <w:sz w:val="28"/>
          <w:szCs w:val="28"/>
        </w:rPr>
        <w:t>Контактные данные:</w:t>
      </w:r>
    </w:p>
    <w:p w:rsidR="002A0E34" w:rsidRPr="000861A0" w:rsidRDefault="002A0E34" w:rsidP="0040601E">
      <w:pPr>
        <w:pStyle w:val="22"/>
        <w:shd w:val="clear" w:color="auto" w:fill="auto"/>
        <w:spacing w:before="0" w:line="240" w:lineRule="auto"/>
        <w:ind w:firstLine="709"/>
        <w:rPr>
          <w:sz w:val="28"/>
          <w:szCs w:val="28"/>
        </w:rPr>
      </w:pPr>
      <w:r w:rsidRPr="000861A0">
        <w:rPr>
          <w:rStyle w:val="20pt"/>
          <w:sz w:val="28"/>
          <w:szCs w:val="28"/>
        </w:rPr>
        <w:t xml:space="preserve">Контактное лицо: </w:t>
      </w:r>
      <w:r w:rsidR="003F336A" w:rsidRPr="000861A0">
        <w:rPr>
          <w:i w:val="0"/>
          <w:sz w:val="28"/>
          <w:szCs w:val="28"/>
        </w:rPr>
        <w:t>ведущий и</w:t>
      </w:r>
      <w:r w:rsidR="00ED327B" w:rsidRPr="000861A0">
        <w:rPr>
          <w:i w:val="0"/>
          <w:sz w:val="28"/>
          <w:szCs w:val="28"/>
        </w:rPr>
        <w:t xml:space="preserve">нженер СДР и ЦЭ </w:t>
      </w:r>
      <w:r w:rsidR="003F336A" w:rsidRPr="000861A0">
        <w:rPr>
          <w:i w:val="0"/>
          <w:sz w:val="28"/>
          <w:szCs w:val="28"/>
        </w:rPr>
        <w:t>Каюмова Лилия Рашитовна</w:t>
      </w:r>
      <w:r w:rsidR="00ED327B" w:rsidRPr="000861A0">
        <w:rPr>
          <w:i w:val="0"/>
          <w:sz w:val="28"/>
          <w:szCs w:val="28"/>
        </w:rPr>
        <w:t>.</w:t>
      </w:r>
    </w:p>
    <w:p w:rsidR="002A0E34" w:rsidRPr="000861A0" w:rsidRDefault="002A0E34" w:rsidP="0040601E">
      <w:pPr>
        <w:pStyle w:val="22"/>
        <w:shd w:val="clear" w:color="auto" w:fill="auto"/>
        <w:spacing w:before="0" w:line="240" w:lineRule="auto"/>
        <w:ind w:firstLine="709"/>
        <w:rPr>
          <w:color w:val="FF0000"/>
          <w:sz w:val="28"/>
          <w:szCs w:val="28"/>
        </w:rPr>
      </w:pPr>
      <w:r w:rsidRPr="000861A0">
        <w:rPr>
          <w:rStyle w:val="20pt"/>
          <w:sz w:val="28"/>
          <w:szCs w:val="28"/>
        </w:rPr>
        <w:t xml:space="preserve">Адрес электронной </w:t>
      </w:r>
      <w:r w:rsidR="003F336A" w:rsidRPr="000861A0">
        <w:rPr>
          <w:rStyle w:val="20pt"/>
          <w:sz w:val="28"/>
          <w:szCs w:val="28"/>
        </w:rPr>
        <w:t xml:space="preserve">почты: </w:t>
      </w:r>
      <w:r w:rsidR="003F336A" w:rsidRPr="000861A0">
        <w:rPr>
          <w:b/>
          <w:i w:val="0"/>
          <w:sz w:val="28"/>
          <w:szCs w:val="28"/>
        </w:rPr>
        <w:t>sodr.tendr@mail.ru</w:t>
      </w:r>
    </w:p>
    <w:p w:rsidR="002A0E34" w:rsidRPr="000861A0" w:rsidRDefault="002A0E34" w:rsidP="0040601E">
      <w:pPr>
        <w:pStyle w:val="22"/>
        <w:shd w:val="clear" w:color="auto" w:fill="auto"/>
        <w:spacing w:before="0" w:line="240" w:lineRule="auto"/>
        <w:ind w:firstLine="709"/>
        <w:rPr>
          <w:color w:val="000000"/>
          <w:sz w:val="28"/>
          <w:szCs w:val="28"/>
        </w:rPr>
      </w:pPr>
      <w:r w:rsidRPr="000861A0">
        <w:rPr>
          <w:rStyle w:val="20pt"/>
          <w:sz w:val="28"/>
          <w:szCs w:val="28"/>
        </w:rPr>
        <w:t xml:space="preserve">Номер телефона: </w:t>
      </w:r>
      <w:r w:rsidR="000942D3" w:rsidRPr="000861A0">
        <w:rPr>
          <w:color w:val="000000"/>
          <w:sz w:val="28"/>
          <w:szCs w:val="28"/>
        </w:rPr>
        <w:t>8(843) 237-89-3</w:t>
      </w:r>
      <w:r w:rsidR="00635CC7" w:rsidRPr="000861A0">
        <w:rPr>
          <w:color w:val="000000"/>
          <w:sz w:val="28"/>
          <w:szCs w:val="28"/>
        </w:rPr>
        <w:t>7</w:t>
      </w:r>
    </w:p>
    <w:p w:rsidR="003F336A" w:rsidRPr="000861A0" w:rsidRDefault="003F336A" w:rsidP="0040601E">
      <w:pPr>
        <w:pStyle w:val="22"/>
        <w:shd w:val="clear" w:color="auto" w:fill="auto"/>
        <w:spacing w:before="0" w:line="240" w:lineRule="auto"/>
        <w:ind w:firstLine="709"/>
        <w:rPr>
          <w:sz w:val="28"/>
          <w:szCs w:val="28"/>
        </w:rPr>
      </w:pPr>
    </w:p>
    <w:p w:rsidR="00591631" w:rsidRPr="000861A0" w:rsidRDefault="002A0E34" w:rsidP="00591631">
      <w:pPr>
        <w:pStyle w:val="10"/>
        <w:numPr>
          <w:ilvl w:val="1"/>
          <w:numId w:val="2"/>
        </w:numPr>
        <w:shd w:val="clear" w:color="auto" w:fill="auto"/>
        <w:tabs>
          <w:tab w:val="left" w:pos="1436"/>
        </w:tabs>
        <w:spacing w:after="0" w:line="240" w:lineRule="auto"/>
        <w:ind w:firstLine="709"/>
        <w:jc w:val="both"/>
        <w:rPr>
          <w:sz w:val="28"/>
          <w:szCs w:val="28"/>
        </w:rPr>
      </w:pPr>
      <w:bookmarkStart w:id="3" w:name="bookmark4"/>
      <w:r w:rsidRPr="000861A0">
        <w:rPr>
          <w:color w:val="000000"/>
          <w:sz w:val="28"/>
          <w:szCs w:val="28"/>
        </w:rPr>
        <w:t>Способ проведения</w:t>
      </w:r>
      <w:bookmarkEnd w:id="3"/>
    </w:p>
    <w:p w:rsidR="00D76EE3" w:rsidRPr="000861A0" w:rsidRDefault="00D76EE3" w:rsidP="00D76EE3">
      <w:pPr>
        <w:pStyle w:val="10"/>
        <w:shd w:val="clear" w:color="auto" w:fill="auto"/>
        <w:tabs>
          <w:tab w:val="left" w:pos="1436"/>
        </w:tabs>
        <w:spacing w:after="0" w:line="240" w:lineRule="auto"/>
        <w:ind w:left="709"/>
        <w:jc w:val="both"/>
        <w:rPr>
          <w:sz w:val="28"/>
          <w:szCs w:val="28"/>
        </w:rPr>
      </w:pPr>
    </w:p>
    <w:p w:rsidR="00C7051C" w:rsidRPr="000861A0" w:rsidRDefault="00C7051C" w:rsidP="0040601E">
      <w:pPr>
        <w:pStyle w:val="10"/>
        <w:shd w:val="clear" w:color="auto" w:fill="auto"/>
        <w:tabs>
          <w:tab w:val="left" w:pos="1436"/>
        </w:tabs>
        <w:spacing w:after="0" w:line="240" w:lineRule="auto"/>
        <w:ind w:firstLine="709"/>
        <w:jc w:val="both"/>
        <w:rPr>
          <w:color w:val="000000"/>
          <w:sz w:val="28"/>
          <w:szCs w:val="28"/>
        </w:rPr>
      </w:pPr>
      <w:r w:rsidRPr="000861A0">
        <w:rPr>
          <w:color w:val="000000"/>
          <w:sz w:val="28"/>
          <w:szCs w:val="28"/>
        </w:rPr>
        <w:t>Открытый аукцион в электронной форме</w:t>
      </w:r>
    </w:p>
    <w:p w:rsidR="00D76EE3" w:rsidRPr="000861A0" w:rsidRDefault="00D76EE3" w:rsidP="0040601E">
      <w:pPr>
        <w:pStyle w:val="10"/>
        <w:shd w:val="clear" w:color="auto" w:fill="auto"/>
        <w:tabs>
          <w:tab w:val="left" w:pos="1436"/>
        </w:tabs>
        <w:spacing w:after="0" w:line="240" w:lineRule="auto"/>
        <w:ind w:firstLine="709"/>
        <w:jc w:val="both"/>
        <w:rPr>
          <w:sz w:val="28"/>
          <w:szCs w:val="28"/>
        </w:rPr>
      </w:pPr>
    </w:p>
    <w:p w:rsidR="004818B8" w:rsidRPr="000861A0" w:rsidRDefault="002A0E34" w:rsidP="0040601E">
      <w:pPr>
        <w:pStyle w:val="31"/>
        <w:shd w:val="clear" w:color="auto" w:fill="auto"/>
        <w:spacing w:before="0" w:after="0" w:line="240" w:lineRule="auto"/>
        <w:ind w:firstLine="709"/>
        <w:jc w:val="both"/>
        <w:rPr>
          <w:color w:val="000000"/>
          <w:sz w:val="28"/>
          <w:szCs w:val="28"/>
        </w:rPr>
      </w:pPr>
      <w:r w:rsidRPr="000861A0">
        <w:rPr>
          <w:color w:val="000000"/>
          <w:sz w:val="28"/>
          <w:szCs w:val="28"/>
        </w:rPr>
        <w:t>Данная процедура проходит</w:t>
      </w:r>
      <w:r w:rsidR="00443084" w:rsidRPr="000861A0">
        <w:rPr>
          <w:color w:val="000000"/>
          <w:sz w:val="28"/>
          <w:szCs w:val="28"/>
        </w:rPr>
        <w:t xml:space="preserve"> </w:t>
      </w:r>
      <w:r w:rsidR="00443084" w:rsidRPr="000861A0">
        <w:rPr>
          <w:bCs/>
          <w:sz w:val="28"/>
          <w:szCs w:val="28"/>
        </w:rPr>
        <w:t xml:space="preserve">на сайте </w:t>
      </w:r>
      <w:hyperlink r:id="rId8" w:history="1">
        <w:r w:rsidR="00443084" w:rsidRPr="000861A0">
          <w:rPr>
            <w:rStyle w:val="a4"/>
            <w:sz w:val="28"/>
            <w:szCs w:val="28"/>
            <w:lang w:val="en-US"/>
          </w:rPr>
          <w:t>www</w:t>
        </w:r>
        <w:r w:rsidR="00443084" w:rsidRPr="000861A0">
          <w:rPr>
            <w:rStyle w:val="a4"/>
            <w:sz w:val="28"/>
            <w:szCs w:val="28"/>
          </w:rPr>
          <w:t>.</w:t>
        </w:r>
        <w:proofErr w:type="spellStart"/>
        <w:r w:rsidR="00443084" w:rsidRPr="000861A0">
          <w:rPr>
            <w:rStyle w:val="a4"/>
            <w:sz w:val="28"/>
            <w:szCs w:val="28"/>
            <w:lang w:val="en-US"/>
          </w:rPr>
          <w:t>utp</w:t>
        </w:r>
        <w:proofErr w:type="spellEnd"/>
        <w:r w:rsidR="00443084" w:rsidRPr="000861A0">
          <w:rPr>
            <w:rStyle w:val="a4"/>
            <w:sz w:val="28"/>
            <w:szCs w:val="28"/>
          </w:rPr>
          <w:t>.</w:t>
        </w:r>
        <w:proofErr w:type="spellStart"/>
        <w:r w:rsidR="00443084" w:rsidRPr="000861A0">
          <w:rPr>
            <w:rStyle w:val="a4"/>
            <w:sz w:val="28"/>
            <w:szCs w:val="28"/>
            <w:lang w:val="en-US"/>
          </w:rPr>
          <w:t>sberbank</w:t>
        </w:r>
        <w:proofErr w:type="spellEnd"/>
        <w:r w:rsidR="00443084" w:rsidRPr="000861A0">
          <w:rPr>
            <w:rStyle w:val="a4"/>
            <w:sz w:val="28"/>
            <w:szCs w:val="28"/>
          </w:rPr>
          <w:t>-</w:t>
        </w:r>
        <w:proofErr w:type="spellStart"/>
        <w:r w:rsidR="00443084" w:rsidRPr="000861A0">
          <w:rPr>
            <w:rStyle w:val="a4"/>
            <w:sz w:val="28"/>
            <w:szCs w:val="28"/>
            <w:lang w:val="en-US"/>
          </w:rPr>
          <w:t>ast</w:t>
        </w:r>
        <w:proofErr w:type="spellEnd"/>
        <w:r w:rsidR="00443084" w:rsidRPr="000861A0">
          <w:rPr>
            <w:rStyle w:val="a4"/>
            <w:sz w:val="28"/>
            <w:szCs w:val="28"/>
          </w:rPr>
          <w:t>.</w:t>
        </w:r>
        <w:proofErr w:type="spellStart"/>
        <w:r w:rsidR="00443084" w:rsidRPr="000861A0">
          <w:rPr>
            <w:rStyle w:val="a4"/>
            <w:sz w:val="28"/>
            <w:szCs w:val="28"/>
            <w:lang w:val="en-US"/>
          </w:rPr>
          <w:t>ru</w:t>
        </w:r>
        <w:proofErr w:type="spellEnd"/>
      </w:hyperlink>
      <w:r w:rsidR="00443084" w:rsidRPr="000861A0">
        <w:rPr>
          <w:sz w:val="28"/>
          <w:szCs w:val="28"/>
        </w:rPr>
        <w:t xml:space="preserve"> (далее – электронная площадка)</w:t>
      </w:r>
      <w:r w:rsidRPr="000861A0">
        <w:rPr>
          <w:color w:val="000000"/>
          <w:sz w:val="28"/>
          <w:szCs w:val="28"/>
        </w:rPr>
        <w:t xml:space="preserve">. В случае возникновения затруднений технического характера необходимо незамедлительно обратиться в службу технической </w:t>
      </w:r>
      <w:r w:rsidRPr="000861A0">
        <w:rPr>
          <w:color w:val="000000"/>
          <w:sz w:val="28"/>
          <w:szCs w:val="28"/>
        </w:rPr>
        <w:lastRenderedPageBreak/>
        <w:t>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591631" w:rsidRPr="000861A0" w:rsidRDefault="00591631" w:rsidP="0040601E">
      <w:pPr>
        <w:pStyle w:val="31"/>
        <w:shd w:val="clear" w:color="auto" w:fill="auto"/>
        <w:spacing w:before="0" w:after="0" w:line="240" w:lineRule="auto"/>
        <w:ind w:firstLine="709"/>
        <w:jc w:val="both"/>
        <w:rPr>
          <w:color w:val="000000"/>
          <w:sz w:val="28"/>
          <w:szCs w:val="28"/>
        </w:rPr>
      </w:pPr>
    </w:p>
    <w:p w:rsidR="002A0E34" w:rsidRPr="000861A0" w:rsidRDefault="002A0E34" w:rsidP="0040601E">
      <w:pPr>
        <w:pStyle w:val="10"/>
        <w:numPr>
          <w:ilvl w:val="1"/>
          <w:numId w:val="2"/>
        </w:numPr>
        <w:shd w:val="clear" w:color="auto" w:fill="auto"/>
        <w:tabs>
          <w:tab w:val="left" w:pos="1451"/>
        </w:tabs>
        <w:spacing w:after="0" w:line="240" w:lineRule="auto"/>
        <w:ind w:firstLine="709"/>
        <w:jc w:val="both"/>
        <w:rPr>
          <w:sz w:val="28"/>
          <w:szCs w:val="28"/>
        </w:rPr>
      </w:pPr>
      <w:bookmarkStart w:id="4" w:name="bookmark5"/>
      <w:r w:rsidRPr="000861A0">
        <w:rPr>
          <w:color w:val="000000"/>
          <w:sz w:val="28"/>
          <w:szCs w:val="28"/>
        </w:rPr>
        <w:t>Предмет аукциона</w:t>
      </w:r>
      <w:bookmarkEnd w:id="4"/>
    </w:p>
    <w:p w:rsidR="00D76EE3" w:rsidRPr="000861A0" w:rsidRDefault="00D76EE3" w:rsidP="00D76EE3">
      <w:pPr>
        <w:pStyle w:val="10"/>
        <w:shd w:val="clear" w:color="auto" w:fill="auto"/>
        <w:tabs>
          <w:tab w:val="left" w:pos="1451"/>
        </w:tabs>
        <w:spacing w:after="0" w:line="240" w:lineRule="auto"/>
        <w:ind w:left="709"/>
        <w:jc w:val="both"/>
        <w:rPr>
          <w:sz w:val="28"/>
          <w:szCs w:val="28"/>
        </w:rPr>
      </w:pPr>
    </w:p>
    <w:p w:rsidR="00893A0D" w:rsidRPr="00FC6138" w:rsidRDefault="00FC6138" w:rsidP="00591631">
      <w:pPr>
        <w:pStyle w:val="22"/>
        <w:shd w:val="clear" w:color="auto" w:fill="auto"/>
        <w:spacing w:before="0" w:line="240" w:lineRule="auto"/>
        <w:ind w:firstLine="709"/>
        <w:rPr>
          <w:i w:val="0"/>
          <w:sz w:val="28"/>
          <w:szCs w:val="28"/>
        </w:rPr>
      </w:pPr>
      <w:r>
        <w:rPr>
          <w:i w:val="0"/>
          <w:sz w:val="28"/>
          <w:szCs w:val="28"/>
        </w:rPr>
        <w:t xml:space="preserve">Доставка почтовой корреспонденции. </w:t>
      </w:r>
    </w:p>
    <w:p w:rsidR="00591631" w:rsidRPr="000861A0" w:rsidRDefault="00591631" w:rsidP="00591631">
      <w:pPr>
        <w:pStyle w:val="22"/>
        <w:shd w:val="clear" w:color="auto" w:fill="auto"/>
        <w:spacing w:before="0" w:line="240" w:lineRule="auto"/>
        <w:ind w:firstLine="709"/>
        <w:rPr>
          <w:i w:val="0"/>
          <w:sz w:val="28"/>
          <w:szCs w:val="28"/>
        </w:rPr>
      </w:pPr>
    </w:p>
    <w:p w:rsidR="006D40E9" w:rsidRPr="000861A0" w:rsidRDefault="006D40E9" w:rsidP="0040601E">
      <w:pPr>
        <w:pStyle w:val="a5"/>
        <w:numPr>
          <w:ilvl w:val="1"/>
          <w:numId w:val="2"/>
        </w:numPr>
        <w:spacing w:after="0" w:line="240" w:lineRule="auto"/>
        <w:ind w:left="0" w:firstLine="709"/>
        <w:jc w:val="both"/>
        <w:rPr>
          <w:rFonts w:ascii="Times New Roman" w:eastAsia="Times New Roman" w:hAnsi="Times New Roman" w:cs="Times New Roman"/>
          <w:b/>
          <w:bCs/>
          <w:spacing w:val="-1"/>
          <w:sz w:val="28"/>
          <w:szCs w:val="28"/>
        </w:rPr>
      </w:pPr>
      <w:r w:rsidRPr="000861A0">
        <w:rPr>
          <w:sz w:val="28"/>
          <w:szCs w:val="28"/>
        </w:rPr>
        <w:t xml:space="preserve">   </w:t>
      </w:r>
      <w:r w:rsidRPr="000861A0">
        <w:rPr>
          <w:rFonts w:ascii="Times New Roman" w:eastAsia="Times New Roman" w:hAnsi="Times New Roman" w:cs="Times New Roman"/>
          <w:b/>
          <w:bCs/>
          <w:spacing w:val="-1"/>
          <w:sz w:val="28"/>
          <w:szCs w:val="28"/>
        </w:rPr>
        <w:t>Антидемпинговые меры</w:t>
      </w:r>
    </w:p>
    <w:p w:rsidR="00D76EE3" w:rsidRPr="000861A0" w:rsidRDefault="00D76EE3" w:rsidP="00D76EE3">
      <w:pPr>
        <w:pStyle w:val="a5"/>
        <w:spacing w:after="0" w:line="240" w:lineRule="auto"/>
        <w:ind w:left="709"/>
        <w:jc w:val="both"/>
        <w:rPr>
          <w:rFonts w:ascii="Times New Roman" w:eastAsia="Times New Roman" w:hAnsi="Times New Roman" w:cs="Times New Roman"/>
          <w:b/>
          <w:bCs/>
          <w:spacing w:val="-1"/>
          <w:sz w:val="28"/>
          <w:szCs w:val="28"/>
        </w:rPr>
      </w:pPr>
    </w:p>
    <w:p w:rsidR="004818B8" w:rsidRPr="00FC6138" w:rsidRDefault="006D40E9" w:rsidP="0040601E">
      <w:pPr>
        <w:pStyle w:val="a5"/>
        <w:spacing w:after="0" w:line="240" w:lineRule="auto"/>
        <w:ind w:left="0" w:firstLine="709"/>
        <w:jc w:val="both"/>
        <w:rPr>
          <w:rFonts w:ascii="Times New Roman" w:eastAsia="Times New Roman" w:hAnsi="Times New Roman" w:cs="Times New Roman"/>
          <w:bCs/>
          <w:spacing w:val="-1"/>
          <w:sz w:val="28"/>
          <w:szCs w:val="28"/>
        </w:rPr>
      </w:pPr>
      <w:r w:rsidRPr="000861A0">
        <w:rPr>
          <w:rFonts w:ascii="Times New Roman" w:eastAsia="Times New Roman" w:hAnsi="Times New Roman" w:cs="Times New Roman"/>
          <w:bCs/>
          <w:spacing w:val="-1"/>
          <w:sz w:val="28"/>
          <w:szCs w:val="28"/>
        </w:rPr>
        <w:t>Не предусмотрены.</w:t>
      </w:r>
    </w:p>
    <w:p w:rsidR="00591631" w:rsidRPr="00FC6138" w:rsidRDefault="00591631" w:rsidP="0040601E">
      <w:pPr>
        <w:pStyle w:val="a5"/>
        <w:spacing w:after="0" w:line="240" w:lineRule="auto"/>
        <w:ind w:left="0" w:firstLine="709"/>
        <w:jc w:val="both"/>
        <w:rPr>
          <w:rFonts w:ascii="Times New Roman" w:eastAsia="Times New Roman" w:hAnsi="Times New Roman" w:cs="Times New Roman"/>
          <w:bCs/>
          <w:spacing w:val="-1"/>
          <w:sz w:val="28"/>
          <w:szCs w:val="28"/>
        </w:rPr>
      </w:pPr>
    </w:p>
    <w:p w:rsidR="009511F6" w:rsidRPr="000861A0" w:rsidRDefault="006D40E9" w:rsidP="009511F6">
      <w:pPr>
        <w:pStyle w:val="10"/>
        <w:numPr>
          <w:ilvl w:val="1"/>
          <w:numId w:val="2"/>
        </w:numPr>
        <w:shd w:val="clear" w:color="auto" w:fill="auto"/>
        <w:tabs>
          <w:tab w:val="left" w:pos="1436"/>
        </w:tabs>
        <w:spacing w:after="0" w:line="240" w:lineRule="auto"/>
        <w:ind w:firstLine="709"/>
        <w:jc w:val="both"/>
        <w:rPr>
          <w:sz w:val="28"/>
          <w:szCs w:val="28"/>
        </w:rPr>
      </w:pPr>
      <w:r w:rsidRPr="000861A0">
        <w:rPr>
          <w:sz w:val="28"/>
          <w:szCs w:val="28"/>
        </w:rPr>
        <w:t xml:space="preserve"> </w:t>
      </w:r>
      <w:r w:rsidRPr="000861A0">
        <w:rPr>
          <w:sz w:val="28"/>
          <w:szCs w:val="28"/>
        </w:rPr>
        <w:tab/>
        <w:t xml:space="preserve">Обеспечение заявок  </w:t>
      </w:r>
    </w:p>
    <w:p w:rsidR="009511F6" w:rsidRPr="000861A0" w:rsidRDefault="009511F6" w:rsidP="009511F6">
      <w:pPr>
        <w:pStyle w:val="10"/>
        <w:shd w:val="clear" w:color="auto" w:fill="auto"/>
        <w:tabs>
          <w:tab w:val="left" w:pos="1436"/>
        </w:tabs>
        <w:spacing w:after="0" w:line="240" w:lineRule="auto"/>
        <w:ind w:left="709"/>
        <w:jc w:val="both"/>
        <w:rPr>
          <w:sz w:val="28"/>
          <w:szCs w:val="28"/>
        </w:rPr>
      </w:pPr>
    </w:p>
    <w:p w:rsidR="009511F6" w:rsidRPr="000861A0" w:rsidRDefault="009511F6" w:rsidP="009511F6">
      <w:pPr>
        <w:pStyle w:val="10"/>
        <w:shd w:val="clear" w:color="auto" w:fill="auto"/>
        <w:tabs>
          <w:tab w:val="left" w:pos="1436"/>
        </w:tabs>
        <w:spacing w:after="0" w:line="240" w:lineRule="auto"/>
        <w:ind w:left="709"/>
        <w:jc w:val="both"/>
        <w:rPr>
          <w:b w:val="0"/>
          <w:sz w:val="28"/>
          <w:szCs w:val="28"/>
        </w:rPr>
      </w:pPr>
      <w:r w:rsidRPr="000861A0">
        <w:rPr>
          <w:b w:val="0"/>
          <w:sz w:val="28"/>
          <w:szCs w:val="28"/>
        </w:rPr>
        <w:t>Не предусмотрены.</w:t>
      </w:r>
    </w:p>
    <w:p w:rsidR="00591631" w:rsidRPr="000861A0" w:rsidRDefault="00591631" w:rsidP="00591631">
      <w:pPr>
        <w:pStyle w:val="31"/>
        <w:tabs>
          <w:tab w:val="left" w:pos="6467"/>
          <w:tab w:val="left" w:pos="9323"/>
          <w:tab w:val="left" w:leader="underscore" w:pos="1168"/>
          <w:tab w:val="left" w:leader="underscore" w:pos="3549"/>
          <w:tab w:val="left" w:leader="underscore" w:pos="4245"/>
          <w:tab w:val="left" w:leader="underscore" w:pos="5195"/>
        </w:tabs>
        <w:spacing w:before="0" w:after="0" w:line="240" w:lineRule="auto"/>
        <w:ind w:firstLine="709"/>
        <w:jc w:val="both"/>
        <w:rPr>
          <w:sz w:val="28"/>
          <w:szCs w:val="28"/>
        </w:rPr>
      </w:pPr>
    </w:p>
    <w:p w:rsidR="00591631" w:rsidRPr="000861A0" w:rsidRDefault="002A0E34" w:rsidP="00CD7F7F">
      <w:pPr>
        <w:pStyle w:val="10"/>
        <w:numPr>
          <w:ilvl w:val="1"/>
          <w:numId w:val="2"/>
        </w:numPr>
        <w:shd w:val="clear" w:color="auto" w:fill="auto"/>
        <w:tabs>
          <w:tab w:val="left" w:pos="1446"/>
        </w:tabs>
        <w:spacing w:after="0" w:line="240" w:lineRule="auto"/>
        <w:ind w:firstLine="709"/>
        <w:jc w:val="both"/>
        <w:rPr>
          <w:sz w:val="28"/>
          <w:szCs w:val="28"/>
        </w:rPr>
      </w:pPr>
      <w:bookmarkStart w:id="5" w:name="bookmark10"/>
      <w:r w:rsidRPr="000861A0">
        <w:rPr>
          <w:sz w:val="28"/>
          <w:szCs w:val="28"/>
        </w:rPr>
        <w:t>Порядок, место, дата начала и окончания срока подачи заявок, вскрытия заявок</w:t>
      </w:r>
      <w:bookmarkEnd w:id="5"/>
    </w:p>
    <w:p w:rsidR="002B2C6B" w:rsidRPr="000861A0" w:rsidRDefault="002A0E34" w:rsidP="0040601E">
      <w:pPr>
        <w:pStyle w:val="22"/>
        <w:shd w:val="clear" w:color="auto" w:fill="auto"/>
        <w:spacing w:before="0" w:line="240" w:lineRule="auto"/>
        <w:ind w:firstLine="709"/>
        <w:rPr>
          <w:rStyle w:val="20pt"/>
          <w:color w:val="auto"/>
          <w:sz w:val="28"/>
          <w:szCs w:val="28"/>
        </w:rPr>
      </w:pPr>
      <w:r w:rsidRPr="000861A0">
        <w:rPr>
          <w:rStyle w:val="20pt"/>
          <w:color w:val="auto"/>
          <w:sz w:val="28"/>
          <w:szCs w:val="28"/>
        </w:rPr>
        <w:t xml:space="preserve">Заявки в электронной форме подаются в порядке, указанном в </w:t>
      </w:r>
      <w:r w:rsidR="00AC2FF9" w:rsidRPr="000861A0">
        <w:rPr>
          <w:rStyle w:val="20pt"/>
          <w:color w:val="auto"/>
          <w:sz w:val="28"/>
          <w:szCs w:val="28"/>
        </w:rPr>
        <w:t>разделе 7.3</w:t>
      </w:r>
      <w:r w:rsidRPr="000861A0">
        <w:rPr>
          <w:rStyle w:val="20pt"/>
          <w:color w:val="auto"/>
          <w:sz w:val="28"/>
          <w:szCs w:val="28"/>
        </w:rPr>
        <w:t xml:space="preserve"> аукционной документации, </w:t>
      </w:r>
      <w:r w:rsidRPr="000861A0">
        <w:rPr>
          <w:i w:val="0"/>
          <w:sz w:val="28"/>
          <w:szCs w:val="28"/>
        </w:rPr>
        <w:t xml:space="preserve">на </w:t>
      </w:r>
      <w:proofErr w:type="gramStart"/>
      <w:r w:rsidRPr="000861A0">
        <w:rPr>
          <w:i w:val="0"/>
          <w:sz w:val="28"/>
          <w:szCs w:val="28"/>
        </w:rPr>
        <w:t>сайте</w:t>
      </w:r>
      <w:r w:rsidRPr="000861A0">
        <w:rPr>
          <w:sz w:val="28"/>
          <w:szCs w:val="28"/>
        </w:rPr>
        <w:t xml:space="preserve"> </w:t>
      </w:r>
      <w:r w:rsidR="00285691" w:rsidRPr="000861A0">
        <w:rPr>
          <w:sz w:val="28"/>
          <w:szCs w:val="28"/>
        </w:rPr>
        <w:t xml:space="preserve"> </w:t>
      </w:r>
      <w:hyperlink r:id="rId9" w:history="1">
        <w:r w:rsidR="00285691" w:rsidRPr="000861A0">
          <w:rPr>
            <w:rStyle w:val="a4"/>
            <w:color w:val="auto"/>
            <w:sz w:val="28"/>
            <w:szCs w:val="28"/>
            <w:lang w:val="en-US"/>
          </w:rPr>
          <w:t>www</w:t>
        </w:r>
        <w:r w:rsidR="00285691" w:rsidRPr="000861A0">
          <w:rPr>
            <w:rStyle w:val="a4"/>
            <w:color w:val="auto"/>
            <w:sz w:val="28"/>
            <w:szCs w:val="28"/>
          </w:rPr>
          <w:t>.</w:t>
        </w:r>
        <w:proofErr w:type="spellStart"/>
        <w:r w:rsidR="00285691" w:rsidRPr="000861A0">
          <w:rPr>
            <w:rStyle w:val="a4"/>
            <w:color w:val="auto"/>
            <w:sz w:val="28"/>
            <w:szCs w:val="28"/>
            <w:lang w:val="en-US"/>
          </w:rPr>
          <w:t>utp</w:t>
        </w:r>
        <w:proofErr w:type="spellEnd"/>
        <w:r w:rsidR="00285691" w:rsidRPr="000861A0">
          <w:rPr>
            <w:rStyle w:val="a4"/>
            <w:color w:val="auto"/>
            <w:sz w:val="28"/>
            <w:szCs w:val="28"/>
          </w:rPr>
          <w:t>.</w:t>
        </w:r>
        <w:proofErr w:type="spellStart"/>
        <w:r w:rsidR="00285691" w:rsidRPr="000861A0">
          <w:rPr>
            <w:rStyle w:val="a4"/>
            <w:color w:val="auto"/>
            <w:sz w:val="28"/>
            <w:szCs w:val="28"/>
            <w:lang w:val="en-US"/>
          </w:rPr>
          <w:t>sberbank</w:t>
        </w:r>
        <w:proofErr w:type="spellEnd"/>
        <w:r w:rsidR="00285691" w:rsidRPr="000861A0">
          <w:rPr>
            <w:rStyle w:val="a4"/>
            <w:color w:val="auto"/>
            <w:sz w:val="28"/>
            <w:szCs w:val="28"/>
          </w:rPr>
          <w:t>-</w:t>
        </w:r>
        <w:proofErr w:type="spellStart"/>
        <w:r w:rsidR="00285691" w:rsidRPr="000861A0">
          <w:rPr>
            <w:rStyle w:val="a4"/>
            <w:color w:val="auto"/>
            <w:sz w:val="28"/>
            <w:szCs w:val="28"/>
            <w:lang w:val="en-US"/>
          </w:rPr>
          <w:t>ast</w:t>
        </w:r>
        <w:proofErr w:type="spellEnd"/>
        <w:r w:rsidR="00285691" w:rsidRPr="000861A0">
          <w:rPr>
            <w:rStyle w:val="a4"/>
            <w:color w:val="auto"/>
            <w:sz w:val="28"/>
            <w:szCs w:val="28"/>
          </w:rPr>
          <w:t>.</w:t>
        </w:r>
        <w:proofErr w:type="spellStart"/>
        <w:r w:rsidR="00285691" w:rsidRPr="000861A0">
          <w:rPr>
            <w:rStyle w:val="a4"/>
            <w:color w:val="auto"/>
            <w:sz w:val="28"/>
            <w:szCs w:val="28"/>
            <w:lang w:val="en-US"/>
          </w:rPr>
          <w:t>ru</w:t>
        </w:r>
        <w:proofErr w:type="spellEnd"/>
        <w:proofErr w:type="gramEnd"/>
      </w:hyperlink>
      <w:r w:rsidR="00285691" w:rsidRPr="000861A0">
        <w:rPr>
          <w:rStyle w:val="50"/>
          <w:color w:val="auto"/>
          <w:sz w:val="28"/>
          <w:szCs w:val="28"/>
        </w:rPr>
        <w:t xml:space="preserve"> </w:t>
      </w:r>
      <w:r w:rsidRPr="000861A0">
        <w:rPr>
          <w:rStyle w:val="20pt"/>
          <w:color w:val="auto"/>
          <w:sz w:val="28"/>
          <w:szCs w:val="28"/>
        </w:rPr>
        <w:t>(далее - элект</w:t>
      </w:r>
      <w:r w:rsidR="00CB12D8" w:rsidRPr="000861A0">
        <w:rPr>
          <w:rStyle w:val="20pt"/>
          <w:color w:val="auto"/>
          <w:sz w:val="28"/>
          <w:szCs w:val="28"/>
        </w:rPr>
        <w:t>ронная площадка</w:t>
      </w:r>
      <w:r w:rsidRPr="000861A0">
        <w:rPr>
          <w:rStyle w:val="20pt"/>
          <w:color w:val="auto"/>
          <w:sz w:val="28"/>
          <w:szCs w:val="28"/>
        </w:rPr>
        <w:t xml:space="preserve">). </w:t>
      </w:r>
    </w:p>
    <w:p w:rsidR="00591631" w:rsidRPr="000861A0" w:rsidRDefault="00591631" w:rsidP="0040601E">
      <w:pPr>
        <w:pStyle w:val="22"/>
        <w:shd w:val="clear" w:color="auto" w:fill="auto"/>
        <w:spacing w:before="0" w:line="240" w:lineRule="auto"/>
        <w:ind w:firstLine="709"/>
        <w:rPr>
          <w:i w:val="0"/>
          <w:iCs w:val="0"/>
          <w:spacing w:val="0"/>
          <w:sz w:val="28"/>
          <w:szCs w:val="28"/>
          <w:shd w:val="clear" w:color="auto" w:fill="FFFFFF"/>
        </w:rPr>
      </w:pPr>
    </w:p>
    <w:p w:rsidR="007660CC" w:rsidRPr="000861A0" w:rsidRDefault="002A0E34" w:rsidP="0040601E">
      <w:pPr>
        <w:pStyle w:val="31"/>
        <w:shd w:val="clear" w:color="auto" w:fill="auto"/>
        <w:spacing w:before="0" w:after="0" w:line="240" w:lineRule="auto"/>
        <w:ind w:firstLine="709"/>
        <w:jc w:val="both"/>
        <w:rPr>
          <w:rStyle w:val="0pt"/>
          <w:b/>
          <w:i w:val="0"/>
          <w:color w:val="auto"/>
          <w:sz w:val="28"/>
          <w:szCs w:val="28"/>
        </w:rPr>
      </w:pPr>
      <w:r w:rsidRPr="000861A0">
        <w:rPr>
          <w:b/>
          <w:sz w:val="28"/>
          <w:szCs w:val="28"/>
        </w:rPr>
        <w:t xml:space="preserve">Дата начала подачи заявок </w:t>
      </w:r>
      <w:r w:rsidRPr="000861A0">
        <w:rPr>
          <w:sz w:val="28"/>
          <w:szCs w:val="28"/>
        </w:rPr>
        <w:t xml:space="preserve">- с момента опубликования извещения и аукционной документации в Единой информационной системе в сфере закупок (далее - </w:t>
      </w:r>
      <w:r w:rsidR="00211084" w:rsidRPr="000861A0">
        <w:rPr>
          <w:sz w:val="28"/>
          <w:szCs w:val="28"/>
        </w:rPr>
        <w:t xml:space="preserve">единая информационная система), </w:t>
      </w:r>
      <w:r w:rsidRPr="000861A0">
        <w:rPr>
          <w:sz w:val="28"/>
          <w:szCs w:val="28"/>
        </w:rPr>
        <w:t>на сайте</w:t>
      </w:r>
      <w:r w:rsidR="00211084" w:rsidRPr="000861A0">
        <w:rPr>
          <w:sz w:val="28"/>
          <w:szCs w:val="28"/>
        </w:rPr>
        <w:t xml:space="preserve"> </w:t>
      </w:r>
      <w:hyperlink r:id="rId10" w:history="1">
        <w:r w:rsidR="00533371" w:rsidRPr="000861A0">
          <w:rPr>
            <w:rStyle w:val="a4"/>
            <w:color w:val="auto"/>
            <w:sz w:val="28"/>
            <w:szCs w:val="28"/>
            <w:lang w:val="en-US"/>
          </w:rPr>
          <w:t>www</w:t>
        </w:r>
        <w:r w:rsidR="00533371" w:rsidRPr="000861A0">
          <w:rPr>
            <w:rStyle w:val="a4"/>
            <w:color w:val="auto"/>
            <w:sz w:val="28"/>
            <w:szCs w:val="28"/>
          </w:rPr>
          <w:t>.</w:t>
        </w:r>
        <w:r w:rsidR="00533371" w:rsidRPr="000861A0">
          <w:rPr>
            <w:rStyle w:val="a4"/>
            <w:color w:val="auto"/>
            <w:sz w:val="28"/>
            <w:szCs w:val="28"/>
            <w:lang w:val="en-US"/>
          </w:rPr>
          <w:t>utp</w:t>
        </w:r>
        <w:r w:rsidR="00533371" w:rsidRPr="000861A0">
          <w:rPr>
            <w:rStyle w:val="a4"/>
            <w:color w:val="auto"/>
            <w:sz w:val="28"/>
            <w:szCs w:val="28"/>
          </w:rPr>
          <w:t>.</w:t>
        </w:r>
        <w:r w:rsidR="00533371" w:rsidRPr="000861A0">
          <w:rPr>
            <w:rStyle w:val="a4"/>
            <w:color w:val="auto"/>
            <w:sz w:val="28"/>
            <w:szCs w:val="28"/>
            <w:lang w:val="en-US"/>
          </w:rPr>
          <w:t>sberbank</w:t>
        </w:r>
        <w:r w:rsidR="00533371" w:rsidRPr="000861A0">
          <w:rPr>
            <w:rStyle w:val="a4"/>
            <w:color w:val="auto"/>
            <w:sz w:val="28"/>
            <w:szCs w:val="28"/>
          </w:rPr>
          <w:t>-</w:t>
        </w:r>
        <w:r w:rsidR="00533371" w:rsidRPr="000861A0">
          <w:rPr>
            <w:rStyle w:val="a4"/>
            <w:color w:val="auto"/>
            <w:sz w:val="28"/>
            <w:szCs w:val="28"/>
            <w:lang w:val="en-US"/>
          </w:rPr>
          <w:t>ast</w:t>
        </w:r>
        <w:r w:rsidR="00533371" w:rsidRPr="000861A0">
          <w:rPr>
            <w:rStyle w:val="a4"/>
            <w:color w:val="auto"/>
            <w:sz w:val="28"/>
            <w:szCs w:val="28"/>
          </w:rPr>
          <w:t>.</w:t>
        </w:r>
        <w:r w:rsidR="00533371" w:rsidRPr="000861A0">
          <w:rPr>
            <w:rStyle w:val="a4"/>
            <w:color w:val="auto"/>
            <w:sz w:val="28"/>
            <w:szCs w:val="28"/>
            <w:lang w:val="en-US"/>
          </w:rPr>
          <w:t>ru</w:t>
        </w:r>
      </w:hyperlink>
      <w:r w:rsidR="00533371" w:rsidRPr="000861A0">
        <w:rPr>
          <w:sz w:val="28"/>
          <w:szCs w:val="28"/>
        </w:rPr>
        <w:t>, и сайте Заказчика https://</w:t>
      </w:r>
      <w:r w:rsidR="00533371" w:rsidRPr="000861A0">
        <w:rPr>
          <w:i/>
          <w:sz w:val="28"/>
          <w:szCs w:val="28"/>
        </w:rPr>
        <w:t>sodruzhestvoppk.ru</w:t>
      </w:r>
      <w:r w:rsidRPr="000861A0">
        <w:rPr>
          <w:sz w:val="28"/>
          <w:szCs w:val="28"/>
        </w:rPr>
        <w:t xml:space="preserve"> </w:t>
      </w:r>
      <w:r w:rsidR="00211084" w:rsidRPr="000861A0">
        <w:rPr>
          <w:sz w:val="28"/>
          <w:szCs w:val="28"/>
        </w:rPr>
        <w:t>(раздел «Конкурсные закупки</w:t>
      </w:r>
      <w:r w:rsidR="00CB418C" w:rsidRPr="000861A0">
        <w:rPr>
          <w:sz w:val="28"/>
          <w:szCs w:val="28"/>
        </w:rPr>
        <w:t xml:space="preserve">») </w:t>
      </w:r>
      <w:r w:rsidR="003C5F0B" w:rsidRPr="000861A0">
        <w:rPr>
          <w:rStyle w:val="0pt"/>
          <w:b/>
          <w:i w:val="0"/>
          <w:color w:val="auto"/>
          <w:sz w:val="28"/>
          <w:szCs w:val="28"/>
        </w:rPr>
        <w:t>«</w:t>
      </w:r>
      <w:r w:rsidR="00742925">
        <w:rPr>
          <w:rStyle w:val="0pt"/>
          <w:b/>
          <w:i w:val="0"/>
          <w:color w:val="auto"/>
          <w:sz w:val="28"/>
          <w:szCs w:val="28"/>
        </w:rPr>
        <w:t>22</w:t>
      </w:r>
      <w:r w:rsidR="003C5F0B" w:rsidRPr="000861A0">
        <w:rPr>
          <w:rStyle w:val="0pt"/>
          <w:b/>
          <w:i w:val="0"/>
          <w:color w:val="auto"/>
          <w:sz w:val="28"/>
          <w:szCs w:val="28"/>
        </w:rPr>
        <w:t xml:space="preserve">» </w:t>
      </w:r>
      <w:r w:rsidR="003F336A" w:rsidRPr="000861A0">
        <w:rPr>
          <w:rStyle w:val="0pt"/>
          <w:b/>
          <w:i w:val="0"/>
          <w:color w:val="auto"/>
          <w:sz w:val="28"/>
          <w:szCs w:val="28"/>
        </w:rPr>
        <w:t xml:space="preserve">сентября </w:t>
      </w:r>
      <w:r w:rsidR="00CB418C" w:rsidRPr="000861A0">
        <w:rPr>
          <w:rStyle w:val="0pt"/>
          <w:b/>
          <w:i w:val="0"/>
          <w:color w:val="auto"/>
          <w:sz w:val="28"/>
          <w:szCs w:val="28"/>
        </w:rPr>
        <w:t>2017 года.</w:t>
      </w:r>
    </w:p>
    <w:p w:rsidR="00591631" w:rsidRPr="000861A0" w:rsidRDefault="00591631" w:rsidP="0040601E">
      <w:pPr>
        <w:pStyle w:val="31"/>
        <w:shd w:val="clear" w:color="auto" w:fill="auto"/>
        <w:spacing w:before="0" w:after="0" w:line="240" w:lineRule="auto"/>
        <w:ind w:firstLine="709"/>
        <w:jc w:val="both"/>
        <w:rPr>
          <w:sz w:val="28"/>
          <w:szCs w:val="28"/>
        </w:rPr>
      </w:pPr>
    </w:p>
    <w:p w:rsidR="002B2C6B" w:rsidRPr="000861A0" w:rsidRDefault="002A0E34" w:rsidP="0040601E">
      <w:pPr>
        <w:pStyle w:val="31"/>
        <w:shd w:val="clear" w:color="auto" w:fill="auto"/>
        <w:spacing w:before="0" w:after="0" w:line="240" w:lineRule="auto"/>
        <w:ind w:firstLine="709"/>
        <w:jc w:val="both"/>
        <w:rPr>
          <w:b/>
          <w:sz w:val="28"/>
          <w:szCs w:val="28"/>
        </w:rPr>
      </w:pPr>
      <w:r w:rsidRPr="000861A0">
        <w:rPr>
          <w:b/>
          <w:sz w:val="28"/>
          <w:szCs w:val="28"/>
        </w:rPr>
        <w:t>Дата окончания срока подачи заявок</w:t>
      </w:r>
      <w:r w:rsidRPr="000861A0">
        <w:rPr>
          <w:sz w:val="28"/>
          <w:szCs w:val="28"/>
        </w:rPr>
        <w:t xml:space="preserve"> </w:t>
      </w:r>
      <w:r w:rsidR="00A0012C" w:rsidRPr="000861A0">
        <w:rPr>
          <w:sz w:val="28"/>
          <w:szCs w:val="28"/>
        </w:rPr>
        <w:t>– до 11</w:t>
      </w:r>
      <w:r w:rsidR="004E1962" w:rsidRPr="000861A0">
        <w:rPr>
          <w:sz w:val="28"/>
          <w:szCs w:val="28"/>
        </w:rPr>
        <w:t>:00 часов московского времени</w:t>
      </w:r>
      <w:r w:rsidR="00CB418C" w:rsidRPr="000861A0">
        <w:rPr>
          <w:sz w:val="28"/>
          <w:szCs w:val="28"/>
        </w:rPr>
        <w:t xml:space="preserve"> </w:t>
      </w:r>
      <w:r w:rsidR="003C5F0B" w:rsidRPr="000861A0">
        <w:rPr>
          <w:b/>
          <w:sz w:val="28"/>
          <w:szCs w:val="28"/>
        </w:rPr>
        <w:t>«</w:t>
      </w:r>
      <w:r w:rsidR="00742925">
        <w:rPr>
          <w:b/>
          <w:sz w:val="28"/>
          <w:szCs w:val="28"/>
        </w:rPr>
        <w:t>13</w:t>
      </w:r>
      <w:r w:rsidR="00A0012C" w:rsidRPr="000861A0">
        <w:rPr>
          <w:b/>
          <w:sz w:val="28"/>
          <w:szCs w:val="28"/>
        </w:rPr>
        <w:t xml:space="preserve">» </w:t>
      </w:r>
      <w:r w:rsidR="003F336A" w:rsidRPr="000861A0">
        <w:rPr>
          <w:b/>
          <w:sz w:val="28"/>
          <w:szCs w:val="28"/>
        </w:rPr>
        <w:t xml:space="preserve">октября </w:t>
      </w:r>
      <w:r w:rsidR="00CB418C" w:rsidRPr="000861A0">
        <w:rPr>
          <w:b/>
          <w:sz w:val="28"/>
          <w:szCs w:val="28"/>
        </w:rPr>
        <w:t>2017 года.</w:t>
      </w:r>
    </w:p>
    <w:p w:rsidR="00D76EE3" w:rsidRPr="000861A0" w:rsidRDefault="00D76EE3" w:rsidP="0040601E">
      <w:pPr>
        <w:pStyle w:val="31"/>
        <w:shd w:val="clear" w:color="auto" w:fill="auto"/>
        <w:spacing w:before="0" w:after="0" w:line="240" w:lineRule="auto"/>
        <w:ind w:firstLine="709"/>
        <w:jc w:val="both"/>
        <w:rPr>
          <w:b/>
          <w:sz w:val="28"/>
          <w:szCs w:val="28"/>
        </w:rPr>
      </w:pPr>
    </w:p>
    <w:p w:rsidR="00591631" w:rsidRPr="000861A0" w:rsidRDefault="002A0E34" w:rsidP="0040601E">
      <w:pPr>
        <w:pStyle w:val="31"/>
        <w:shd w:val="clear" w:color="auto" w:fill="auto"/>
        <w:spacing w:before="0" w:after="0" w:line="240" w:lineRule="auto"/>
        <w:ind w:firstLine="709"/>
        <w:jc w:val="both"/>
        <w:rPr>
          <w:sz w:val="28"/>
          <w:szCs w:val="28"/>
        </w:rPr>
      </w:pPr>
      <w:r w:rsidRPr="000861A0">
        <w:rPr>
          <w:b/>
          <w:sz w:val="28"/>
          <w:szCs w:val="28"/>
        </w:rPr>
        <w:t>Вскрытие заявок</w:t>
      </w:r>
      <w:r w:rsidRPr="000861A0">
        <w:rPr>
          <w:sz w:val="28"/>
          <w:szCs w:val="28"/>
        </w:rPr>
        <w:t xml:space="preserve"> </w:t>
      </w:r>
      <w:r w:rsidR="004E1962" w:rsidRPr="000861A0">
        <w:rPr>
          <w:sz w:val="28"/>
          <w:szCs w:val="28"/>
        </w:rPr>
        <w:t>осуществляется по исте</w:t>
      </w:r>
      <w:r w:rsidR="001D0630" w:rsidRPr="000861A0">
        <w:rPr>
          <w:sz w:val="28"/>
          <w:szCs w:val="28"/>
        </w:rPr>
        <w:t xml:space="preserve">чении срока подачи заявок </w:t>
      </w:r>
      <w:r w:rsidR="00A0012C" w:rsidRPr="000861A0">
        <w:rPr>
          <w:sz w:val="28"/>
          <w:szCs w:val="28"/>
        </w:rPr>
        <w:t xml:space="preserve">с 11:30 часов </w:t>
      </w:r>
      <w:r w:rsidR="003F336A" w:rsidRPr="000861A0">
        <w:rPr>
          <w:sz w:val="28"/>
          <w:szCs w:val="28"/>
        </w:rPr>
        <w:t>московского времени «</w:t>
      </w:r>
      <w:r w:rsidR="00742925">
        <w:rPr>
          <w:b/>
          <w:sz w:val="28"/>
          <w:szCs w:val="28"/>
        </w:rPr>
        <w:t>13</w:t>
      </w:r>
      <w:r w:rsidR="001D0630" w:rsidRPr="000861A0">
        <w:rPr>
          <w:b/>
          <w:sz w:val="28"/>
          <w:szCs w:val="28"/>
        </w:rPr>
        <w:t>»</w:t>
      </w:r>
      <w:r w:rsidR="004E1962" w:rsidRPr="000861A0">
        <w:rPr>
          <w:b/>
          <w:sz w:val="28"/>
          <w:szCs w:val="28"/>
        </w:rPr>
        <w:t xml:space="preserve"> </w:t>
      </w:r>
      <w:r w:rsidR="003F336A" w:rsidRPr="000861A0">
        <w:rPr>
          <w:b/>
          <w:sz w:val="28"/>
          <w:szCs w:val="28"/>
        </w:rPr>
        <w:t xml:space="preserve">октября </w:t>
      </w:r>
      <w:r w:rsidR="004E1962" w:rsidRPr="000861A0">
        <w:rPr>
          <w:b/>
          <w:sz w:val="28"/>
          <w:szCs w:val="28"/>
        </w:rPr>
        <w:t>20</w:t>
      </w:r>
      <w:r w:rsidR="001D0630" w:rsidRPr="000861A0">
        <w:rPr>
          <w:b/>
          <w:sz w:val="28"/>
          <w:szCs w:val="28"/>
        </w:rPr>
        <w:t>17</w:t>
      </w:r>
      <w:r w:rsidR="004E1962" w:rsidRPr="000861A0">
        <w:rPr>
          <w:b/>
          <w:sz w:val="28"/>
          <w:szCs w:val="28"/>
        </w:rPr>
        <w:t xml:space="preserve"> года</w:t>
      </w:r>
      <w:bookmarkStart w:id="6" w:name="bookmark11"/>
      <w:r w:rsidR="001D0630" w:rsidRPr="000861A0">
        <w:rPr>
          <w:sz w:val="28"/>
          <w:szCs w:val="28"/>
        </w:rPr>
        <w:t xml:space="preserve"> на электронной площадке.</w:t>
      </w:r>
    </w:p>
    <w:p w:rsidR="00D76EE3" w:rsidRPr="000861A0" w:rsidRDefault="00D76EE3" w:rsidP="0040601E">
      <w:pPr>
        <w:pStyle w:val="31"/>
        <w:shd w:val="clear" w:color="auto" w:fill="auto"/>
        <w:spacing w:before="0" w:after="0" w:line="240" w:lineRule="auto"/>
        <w:ind w:firstLine="709"/>
        <w:jc w:val="both"/>
        <w:rPr>
          <w:sz w:val="28"/>
          <w:szCs w:val="28"/>
        </w:rPr>
      </w:pPr>
    </w:p>
    <w:bookmarkEnd w:id="6"/>
    <w:p w:rsidR="002A0E34" w:rsidRPr="000861A0" w:rsidRDefault="002A0E34" w:rsidP="0040601E">
      <w:pPr>
        <w:pStyle w:val="31"/>
        <w:shd w:val="clear" w:color="auto" w:fill="auto"/>
        <w:spacing w:before="0" w:after="0" w:line="240" w:lineRule="auto"/>
        <w:ind w:firstLine="709"/>
        <w:jc w:val="both"/>
        <w:rPr>
          <w:rStyle w:val="0pt"/>
          <w:color w:val="auto"/>
          <w:sz w:val="28"/>
          <w:szCs w:val="28"/>
        </w:rPr>
      </w:pPr>
      <w:r w:rsidRPr="000861A0">
        <w:rPr>
          <w:b/>
          <w:sz w:val="28"/>
          <w:szCs w:val="28"/>
        </w:rPr>
        <w:t>Рассмотрение аукционных заявок осуществляется</w:t>
      </w:r>
      <w:r w:rsidR="00E24AE3" w:rsidRPr="000861A0">
        <w:rPr>
          <w:sz w:val="28"/>
          <w:szCs w:val="28"/>
        </w:rPr>
        <w:t xml:space="preserve"> в 14</w:t>
      </w:r>
      <w:r w:rsidR="00CB418C" w:rsidRPr="000861A0">
        <w:rPr>
          <w:sz w:val="28"/>
          <w:szCs w:val="28"/>
        </w:rPr>
        <w:t>:00 часов московского времени</w:t>
      </w:r>
      <w:r w:rsidR="003F336A" w:rsidRPr="000861A0">
        <w:rPr>
          <w:b/>
          <w:sz w:val="28"/>
          <w:szCs w:val="28"/>
        </w:rPr>
        <w:t xml:space="preserve"> </w:t>
      </w:r>
      <w:r w:rsidR="00742925">
        <w:rPr>
          <w:rStyle w:val="0pt"/>
          <w:b/>
          <w:i w:val="0"/>
          <w:color w:val="auto"/>
          <w:sz w:val="28"/>
          <w:szCs w:val="28"/>
        </w:rPr>
        <w:t>«16</w:t>
      </w:r>
      <w:r w:rsidR="00A0012C" w:rsidRPr="000861A0">
        <w:rPr>
          <w:rStyle w:val="0pt"/>
          <w:b/>
          <w:i w:val="0"/>
          <w:color w:val="auto"/>
          <w:sz w:val="28"/>
          <w:szCs w:val="28"/>
        </w:rPr>
        <w:t xml:space="preserve">» </w:t>
      </w:r>
      <w:r w:rsidR="003F336A" w:rsidRPr="000861A0">
        <w:rPr>
          <w:rStyle w:val="0pt"/>
          <w:b/>
          <w:i w:val="0"/>
          <w:color w:val="auto"/>
          <w:sz w:val="28"/>
          <w:szCs w:val="28"/>
        </w:rPr>
        <w:t xml:space="preserve">октября </w:t>
      </w:r>
      <w:r w:rsidR="00CB418C" w:rsidRPr="000861A0">
        <w:rPr>
          <w:rStyle w:val="0pt"/>
          <w:b/>
          <w:i w:val="0"/>
          <w:color w:val="auto"/>
          <w:sz w:val="28"/>
          <w:szCs w:val="28"/>
        </w:rPr>
        <w:t>2017</w:t>
      </w:r>
      <w:r w:rsidR="004E1962" w:rsidRPr="000861A0">
        <w:rPr>
          <w:b/>
          <w:sz w:val="28"/>
          <w:szCs w:val="28"/>
        </w:rPr>
        <w:t xml:space="preserve"> года</w:t>
      </w:r>
      <w:r w:rsidR="004E1962" w:rsidRPr="000861A0">
        <w:rPr>
          <w:rStyle w:val="0pt"/>
          <w:color w:val="auto"/>
          <w:sz w:val="28"/>
          <w:szCs w:val="28"/>
        </w:rPr>
        <w:t xml:space="preserve"> </w:t>
      </w:r>
      <w:r w:rsidR="004E1962" w:rsidRPr="000861A0">
        <w:rPr>
          <w:b/>
          <w:sz w:val="28"/>
          <w:szCs w:val="28"/>
        </w:rPr>
        <w:t xml:space="preserve">по адресу: </w:t>
      </w:r>
      <w:r w:rsidR="004E1962" w:rsidRPr="000861A0">
        <w:rPr>
          <w:rStyle w:val="0pt"/>
          <w:b/>
          <w:color w:val="auto"/>
          <w:sz w:val="28"/>
          <w:szCs w:val="28"/>
        </w:rPr>
        <w:t xml:space="preserve">г. </w:t>
      </w:r>
      <w:r w:rsidR="00CB418C" w:rsidRPr="000861A0">
        <w:rPr>
          <w:rStyle w:val="0pt"/>
          <w:b/>
          <w:color w:val="auto"/>
          <w:sz w:val="28"/>
          <w:szCs w:val="28"/>
        </w:rPr>
        <w:t xml:space="preserve">Казань, ул. </w:t>
      </w:r>
      <w:proofErr w:type="spellStart"/>
      <w:r w:rsidR="00E24AE3" w:rsidRPr="000861A0">
        <w:rPr>
          <w:rStyle w:val="0pt"/>
          <w:color w:val="auto"/>
          <w:sz w:val="28"/>
          <w:szCs w:val="28"/>
        </w:rPr>
        <w:t>Галиаскара</w:t>
      </w:r>
      <w:proofErr w:type="spellEnd"/>
      <w:r w:rsidR="00E24AE3" w:rsidRPr="000861A0">
        <w:rPr>
          <w:rStyle w:val="0pt"/>
          <w:color w:val="auto"/>
          <w:sz w:val="28"/>
          <w:szCs w:val="28"/>
        </w:rPr>
        <w:t xml:space="preserve"> </w:t>
      </w:r>
      <w:proofErr w:type="spellStart"/>
      <w:r w:rsidR="00E24AE3" w:rsidRPr="000861A0">
        <w:rPr>
          <w:rStyle w:val="0pt"/>
          <w:color w:val="auto"/>
          <w:sz w:val="28"/>
          <w:szCs w:val="28"/>
        </w:rPr>
        <w:t>Камала</w:t>
      </w:r>
      <w:proofErr w:type="spellEnd"/>
      <w:r w:rsidR="00E24AE3" w:rsidRPr="000861A0">
        <w:rPr>
          <w:rStyle w:val="0pt"/>
          <w:color w:val="auto"/>
          <w:sz w:val="28"/>
          <w:szCs w:val="28"/>
        </w:rPr>
        <w:t xml:space="preserve">, д.11, </w:t>
      </w:r>
      <w:proofErr w:type="spellStart"/>
      <w:r w:rsidR="00E24AE3" w:rsidRPr="000861A0">
        <w:rPr>
          <w:rStyle w:val="0pt"/>
          <w:color w:val="auto"/>
          <w:sz w:val="28"/>
          <w:szCs w:val="28"/>
        </w:rPr>
        <w:t>каб</w:t>
      </w:r>
      <w:proofErr w:type="spellEnd"/>
      <w:r w:rsidR="00E24AE3" w:rsidRPr="000861A0">
        <w:rPr>
          <w:rStyle w:val="0pt"/>
          <w:color w:val="auto"/>
          <w:sz w:val="28"/>
          <w:szCs w:val="28"/>
        </w:rPr>
        <w:t>. 001.</w:t>
      </w:r>
    </w:p>
    <w:p w:rsidR="00927D40" w:rsidRPr="000861A0" w:rsidRDefault="00927D40" w:rsidP="0040601E">
      <w:pPr>
        <w:pStyle w:val="31"/>
        <w:shd w:val="clear" w:color="auto" w:fill="auto"/>
        <w:spacing w:before="0" w:after="0" w:line="240" w:lineRule="auto"/>
        <w:ind w:firstLine="709"/>
        <w:jc w:val="both"/>
        <w:rPr>
          <w:sz w:val="28"/>
          <w:szCs w:val="28"/>
        </w:rPr>
      </w:pPr>
    </w:p>
    <w:p w:rsidR="00591631" w:rsidRPr="000861A0" w:rsidRDefault="002A0E34" w:rsidP="0040601E">
      <w:pPr>
        <w:pStyle w:val="31"/>
        <w:shd w:val="clear" w:color="auto" w:fill="auto"/>
        <w:spacing w:before="0" w:after="0" w:line="240" w:lineRule="auto"/>
        <w:ind w:firstLine="709"/>
        <w:jc w:val="both"/>
        <w:rPr>
          <w:b/>
          <w:sz w:val="28"/>
          <w:szCs w:val="28"/>
        </w:rPr>
      </w:pPr>
      <w:r w:rsidRPr="000861A0">
        <w:rPr>
          <w:b/>
          <w:sz w:val="28"/>
          <w:szCs w:val="28"/>
        </w:rPr>
        <w:t>Проведение аукциона осуществляется:</w:t>
      </w:r>
    </w:p>
    <w:p w:rsidR="00D76EE3" w:rsidRPr="000861A0" w:rsidRDefault="00D76EE3" w:rsidP="0040601E">
      <w:pPr>
        <w:pStyle w:val="31"/>
        <w:shd w:val="clear" w:color="auto" w:fill="auto"/>
        <w:spacing w:before="0" w:after="0" w:line="240" w:lineRule="auto"/>
        <w:ind w:firstLine="709"/>
        <w:jc w:val="both"/>
        <w:rPr>
          <w:b/>
          <w:sz w:val="28"/>
          <w:szCs w:val="28"/>
        </w:rPr>
      </w:pPr>
    </w:p>
    <w:p w:rsidR="00011B35" w:rsidRPr="000861A0" w:rsidRDefault="00011B35" w:rsidP="0040601E">
      <w:pPr>
        <w:pStyle w:val="31"/>
        <w:shd w:val="clear" w:color="auto" w:fill="auto"/>
        <w:spacing w:before="0" w:after="0" w:line="240" w:lineRule="auto"/>
        <w:ind w:firstLine="709"/>
        <w:jc w:val="both"/>
        <w:rPr>
          <w:rStyle w:val="20pt"/>
          <w:i w:val="0"/>
          <w:iCs w:val="0"/>
          <w:color w:val="auto"/>
          <w:sz w:val="28"/>
          <w:szCs w:val="28"/>
        </w:rPr>
      </w:pPr>
      <w:r w:rsidRPr="000861A0">
        <w:rPr>
          <w:rStyle w:val="0pt"/>
          <w:b/>
          <w:i w:val="0"/>
          <w:color w:val="auto"/>
          <w:sz w:val="28"/>
          <w:szCs w:val="28"/>
        </w:rPr>
        <w:t>В 10:00</w:t>
      </w:r>
      <w:r w:rsidRPr="000861A0">
        <w:rPr>
          <w:b/>
          <w:i/>
          <w:sz w:val="28"/>
          <w:szCs w:val="28"/>
        </w:rPr>
        <w:t xml:space="preserve"> </w:t>
      </w:r>
      <w:r w:rsidRPr="000861A0">
        <w:rPr>
          <w:rStyle w:val="0pt"/>
          <w:b/>
          <w:i w:val="0"/>
          <w:color w:val="auto"/>
          <w:sz w:val="28"/>
          <w:szCs w:val="28"/>
        </w:rPr>
        <w:t>часов московского времени «</w:t>
      </w:r>
      <w:r w:rsidR="00742925">
        <w:rPr>
          <w:rStyle w:val="0pt"/>
          <w:b/>
          <w:i w:val="0"/>
          <w:color w:val="auto"/>
          <w:sz w:val="28"/>
          <w:szCs w:val="28"/>
        </w:rPr>
        <w:t>18</w:t>
      </w:r>
      <w:r w:rsidRPr="000861A0">
        <w:rPr>
          <w:rStyle w:val="0pt"/>
          <w:b/>
          <w:i w:val="0"/>
          <w:color w:val="auto"/>
          <w:sz w:val="28"/>
          <w:szCs w:val="28"/>
        </w:rPr>
        <w:t xml:space="preserve">» </w:t>
      </w:r>
      <w:r w:rsidR="003F336A" w:rsidRPr="000861A0">
        <w:rPr>
          <w:rStyle w:val="0pt"/>
          <w:b/>
          <w:i w:val="0"/>
          <w:color w:val="auto"/>
          <w:sz w:val="28"/>
          <w:szCs w:val="28"/>
        </w:rPr>
        <w:t xml:space="preserve">октября </w:t>
      </w:r>
      <w:r w:rsidRPr="000861A0">
        <w:rPr>
          <w:rStyle w:val="0pt"/>
          <w:b/>
          <w:i w:val="0"/>
          <w:color w:val="auto"/>
          <w:sz w:val="28"/>
          <w:szCs w:val="28"/>
        </w:rPr>
        <w:t>20</w:t>
      </w:r>
      <w:r w:rsidR="001D0630" w:rsidRPr="000861A0">
        <w:rPr>
          <w:rStyle w:val="0pt"/>
          <w:b/>
          <w:i w:val="0"/>
          <w:color w:val="auto"/>
          <w:sz w:val="28"/>
          <w:szCs w:val="28"/>
        </w:rPr>
        <w:t>17</w:t>
      </w:r>
      <w:r w:rsidRPr="000861A0">
        <w:rPr>
          <w:rStyle w:val="0pt"/>
          <w:b/>
          <w:color w:val="auto"/>
          <w:sz w:val="28"/>
          <w:szCs w:val="28"/>
        </w:rPr>
        <w:t xml:space="preserve"> </w:t>
      </w:r>
      <w:r w:rsidRPr="000861A0">
        <w:rPr>
          <w:rStyle w:val="0pt"/>
          <w:b/>
          <w:i w:val="0"/>
          <w:color w:val="auto"/>
          <w:sz w:val="28"/>
          <w:szCs w:val="28"/>
        </w:rPr>
        <w:t>года</w:t>
      </w:r>
      <w:r w:rsidRPr="000861A0">
        <w:rPr>
          <w:sz w:val="28"/>
          <w:szCs w:val="28"/>
        </w:rPr>
        <w:t xml:space="preserve"> на электронной площадке в электронной форме в личном </w:t>
      </w:r>
      <w:r w:rsidRPr="000861A0">
        <w:rPr>
          <w:rStyle w:val="20pt"/>
          <w:i w:val="0"/>
          <w:iCs w:val="0"/>
          <w:color w:val="auto"/>
          <w:sz w:val="28"/>
          <w:szCs w:val="28"/>
        </w:rPr>
        <w:t xml:space="preserve">кабинете </w:t>
      </w:r>
      <w:r w:rsidR="001D0630" w:rsidRPr="000861A0">
        <w:rPr>
          <w:rStyle w:val="20pt"/>
          <w:i w:val="0"/>
          <w:iCs w:val="0"/>
          <w:color w:val="auto"/>
          <w:sz w:val="28"/>
          <w:szCs w:val="28"/>
        </w:rPr>
        <w:t>участника электронных процедур.</w:t>
      </w:r>
    </w:p>
    <w:p w:rsidR="00591631" w:rsidRPr="000861A0" w:rsidRDefault="00591631" w:rsidP="0040601E">
      <w:pPr>
        <w:pStyle w:val="31"/>
        <w:shd w:val="clear" w:color="auto" w:fill="auto"/>
        <w:spacing w:before="0" w:after="0" w:line="240" w:lineRule="auto"/>
        <w:ind w:firstLine="709"/>
        <w:jc w:val="both"/>
        <w:rPr>
          <w:sz w:val="28"/>
          <w:szCs w:val="28"/>
          <w:shd w:val="clear" w:color="auto" w:fill="FFFFFF"/>
        </w:rPr>
      </w:pPr>
    </w:p>
    <w:p w:rsidR="002B2C6B" w:rsidRPr="000861A0" w:rsidRDefault="002A0E34" w:rsidP="005D7A00">
      <w:pPr>
        <w:pStyle w:val="10"/>
        <w:numPr>
          <w:ilvl w:val="1"/>
          <w:numId w:val="2"/>
        </w:numPr>
        <w:shd w:val="clear" w:color="auto" w:fill="auto"/>
        <w:tabs>
          <w:tab w:val="left" w:pos="1499"/>
        </w:tabs>
        <w:spacing w:after="0" w:line="240" w:lineRule="auto"/>
        <w:ind w:firstLine="709"/>
        <w:jc w:val="both"/>
        <w:rPr>
          <w:sz w:val="28"/>
          <w:szCs w:val="28"/>
        </w:rPr>
      </w:pPr>
      <w:bookmarkStart w:id="7" w:name="bookmark12"/>
      <w:r w:rsidRPr="000861A0">
        <w:rPr>
          <w:sz w:val="28"/>
          <w:szCs w:val="28"/>
        </w:rPr>
        <w:t xml:space="preserve">Порядок направления запросов на разъяснение положений </w:t>
      </w:r>
      <w:r w:rsidRPr="000861A0">
        <w:rPr>
          <w:sz w:val="28"/>
          <w:szCs w:val="28"/>
        </w:rPr>
        <w:lastRenderedPageBreak/>
        <w:t>аукционной документации и предоставления разъяснений положений аукционной документации</w:t>
      </w:r>
      <w:bookmarkEnd w:id="7"/>
    </w:p>
    <w:p w:rsidR="00D76EE3" w:rsidRPr="000861A0" w:rsidRDefault="00D76EE3" w:rsidP="00D76EE3">
      <w:pPr>
        <w:pStyle w:val="10"/>
        <w:shd w:val="clear" w:color="auto" w:fill="auto"/>
        <w:tabs>
          <w:tab w:val="left" w:pos="1499"/>
        </w:tabs>
        <w:spacing w:after="0" w:line="240" w:lineRule="auto"/>
        <w:ind w:left="709"/>
        <w:jc w:val="both"/>
        <w:rPr>
          <w:sz w:val="28"/>
          <w:szCs w:val="28"/>
        </w:rPr>
      </w:pPr>
    </w:p>
    <w:p w:rsidR="002A0E34" w:rsidRPr="000861A0" w:rsidRDefault="002A0E34" w:rsidP="0040601E">
      <w:pPr>
        <w:pStyle w:val="31"/>
        <w:shd w:val="clear" w:color="auto" w:fill="auto"/>
        <w:spacing w:before="0" w:after="0" w:line="240" w:lineRule="auto"/>
        <w:ind w:firstLine="709"/>
        <w:jc w:val="both"/>
        <w:rPr>
          <w:sz w:val="28"/>
          <w:szCs w:val="28"/>
        </w:rPr>
      </w:pPr>
      <w:r w:rsidRPr="000861A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0861A0">
        <w:rPr>
          <w:sz w:val="28"/>
          <w:szCs w:val="28"/>
        </w:rPr>
        <w:t>пунктах 6.2.1-6.2.5</w:t>
      </w:r>
      <w:r w:rsidRPr="000861A0">
        <w:rPr>
          <w:sz w:val="28"/>
          <w:szCs w:val="28"/>
        </w:rPr>
        <w:t xml:space="preserve"> аукционной документации.</w:t>
      </w:r>
    </w:p>
    <w:p w:rsidR="00591631" w:rsidRPr="000861A0" w:rsidRDefault="002A0E34" w:rsidP="0040601E">
      <w:pPr>
        <w:pStyle w:val="31"/>
        <w:shd w:val="clear" w:color="auto" w:fill="auto"/>
        <w:spacing w:before="0" w:after="0" w:line="240" w:lineRule="auto"/>
        <w:ind w:firstLine="709"/>
        <w:jc w:val="both"/>
        <w:rPr>
          <w:b/>
          <w:sz w:val="28"/>
          <w:szCs w:val="28"/>
        </w:rPr>
      </w:pPr>
      <w:r w:rsidRPr="000861A0">
        <w:rPr>
          <w:sz w:val="28"/>
          <w:szCs w:val="28"/>
        </w:rPr>
        <w:t>Срок направления участниками запросов на разъяснение положений</w:t>
      </w:r>
      <w:r w:rsidR="001D0630" w:rsidRPr="000861A0">
        <w:rPr>
          <w:sz w:val="28"/>
          <w:szCs w:val="28"/>
        </w:rPr>
        <w:t xml:space="preserve"> </w:t>
      </w:r>
      <w:r w:rsidR="00011B35" w:rsidRPr="000861A0">
        <w:rPr>
          <w:b/>
          <w:sz w:val="28"/>
          <w:szCs w:val="28"/>
        </w:rPr>
        <w:t>аукционной докум</w:t>
      </w:r>
      <w:r w:rsidR="00742925">
        <w:rPr>
          <w:b/>
          <w:sz w:val="28"/>
          <w:szCs w:val="28"/>
        </w:rPr>
        <w:t>ентации: с «21</w:t>
      </w:r>
      <w:r w:rsidR="00011B35" w:rsidRPr="000861A0">
        <w:rPr>
          <w:b/>
          <w:sz w:val="28"/>
          <w:szCs w:val="28"/>
        </w:rPr>
        <w:t>»</w:t>
      </w:r>
      <w:r w:rsidR="003C5F0B" w:rsidRPr="000861A0">
        <w:rPr>
          <w:b/>
          <w:sz w:val="28"/>
          <w:szCs w:val="28"/>
        </w:rPr>
        <w:t xml:space="preserve"> </w:t>
      </w:r>
      <w:r w:rsidR="003F336A" w:rsidRPr="000861A0">
        <w:rPr>
          <w:b/>
          <w:sz w:val="28"/>
          <w:szCs w:val="28"/>
        </w:rPr>
        <w:t xml:space="preserve">сентября </w:t>
      </w:r>
      <w:r w:rsidR="00011B35" w:rsidRPr="000861A0">
        <w:rPr>
          <w:b/>
          <w:sz w:val="28"/>
          <w:szCs w:val="28"/>
        </w:rPr>
        <w:t>201</w:t>
      </w:r>
      <w:r w:rsidR="00E24AE3" w:rsidRPr="000861A0">
        <w:rPr>
          <w:b/>
          <w:sz w:val="28"/>
          <w:szCs w:val="28"/>
        </w:rPr>
        <w:t>7</w:t>
      </w:r>
      <w:r w:rsidR="001D0630" w:rsidRPr="000861A0">
        <w:rPr>
          <w:b/>
          <w:sz w:val="28"/>
          <w:szCs w:val="28"/>
        </w:rPr>
        <w:t xml:space="preserve"> </w:t>
      </w:r>
      <w:r w:rsidR="00011B35" w:rsidRPr="000861A0">
        <w:rPr>
          <w:b/>
          <w:sz w:val="28"/>
          <w:szCs w:val="28"/>
        </w:rPr>
        <w:t>г. по «</w:t>
      </w:r>
      <w:r w:rsidR="00742925">
        <w:rPr>
          <w:b/>
          <w:sz w:val="28"/>
          <w:szCs w:val="28"/>
        </w:rPr>
        <w:t>05</w:t>
      </w:r>
      <w:r w:rsidR="00011B35" w:rsidRPr="000861A0">
        <w:rPr>
          <w:b/>
          <w:sz w:val="28"/>
          <w:szCs w:val="28"/>
        </w:rPr>
        <w:t>»</w:t>
      </w:r>
      <w:r w:rsidR="00A0012C" w:rsidRPr="000861A0">
        <w:rPr>
          <w:b/>
          <w:sz w:val="28"/>
          <w:szCs w:val="28"/>
        </w:rPr>
        <w:t xml:space="preserve"> </w:t>
      </w:r>
      <w:r w:rsidR="003F336A" w:rsidRPr="000861A0">
        <w:rPr>
          <w:b/>
          <w:sz w:val="28"/>
          <w:szCs w:val="28"/>
        </w:rPr>
        <w:t xml:space="preserve">октября </w:t>
      </w:r>
      <w:r w:rsidR="001D0630" w:rsidRPr="000861A0">
        <w:rPr>
          <w:b/>
          <w:sz w:val="28"/>
          <w:szCs w:val="28"/>
        </w:rPr>
        <w:t xml:space="preserve">2017 </w:t>
      </w:r>
      <w:r w:rsidR="00011B35" w:rsidRPr="000861A0">
        <w:rPr>
          <w:b/>
          <w:sz w:val="28"/>
          <w:szCs w:val="28"/>
        </w:rPr>
        <w:t>г. (включительно).</w:t>
      </w:r>
    </w:p>
    <w:p w:rsidR="00D76EE3" w:rsidRPr="000861A0" w:rsidRDefault="00D76EE3" w:rsidP="0040601E">
      <w:pPr>
        <w:pStyle w:val="31"/>
        <w:shd w:val="clear" w:color="auto" w:fill="auto"/>
        <w:spacing w:before="0" w:after="0" w:line="240" w:lineRule="auto"/>
        <w:ind w:firstLine="709"/>
        <w:jc w:val="both"/>
        <w:rPr>
          <w:b/>
          <w:sz w:val="28"/>
          <w:szCs w:val="28"/>
        </w:rPr>
      </w:pPr>
    </w:p>
    <w:p w:rsidR="00591631" w:rsidRPr="000861A0" w:rsidRDefault="00011B35" w:rsidP="0040601E">
      <w:pPr>
        <w:pStyle w:val="31"/>
        <w:shd w:val="clear" w:color="auto" w:fill="auto"/>
        <w:tabs>
          <w:tab w:val="left" w:leader="underscore" w:pos="5488"/>
        </w:tabs>
        <w:spacing w:before="0" w:after="0" w:line="240" w:lineRule="auto"/>
        <w:ind w:firstLine="709"/>
        <w:jc w:val="both"/>
        <w:rPr>
          <w:b/>
          <w:sz w:val="28"/>
          <w:szCs w:val="28"/>
        </w:rPr>
      </w:pPr>
      <w:r w:rsidRPr="000861A0">
        <w:rPr>
          <w:b/>
          <w:sz w:val="28"/>
          <w:szCs w:val="28"/>
        </w:rPr>
        <w:t xml:space="preserve">Дата начала срока предоставления участникам разъяснений положений </w:t>
      </w:r>
      <w:r w:rsidR="003F336A" w:rsidRPr="000861A0">
        <w:rPr>
          <w:b/>
          <w:sz w:val="28"/>
          <w:szCs w:val="28"/>
        </w:rPr>
        <w:t>аукционной документации:</w:t>
      </w:r>
      <w:r w:rsidR="00034A98" w:rsidRPr="000861A0">
        <w:rPr>
          <w:b/>
          <w:sz w:val="28"/>
          <w:szCs w:val="28"/>
        </w:rPr>
        <w:t xml:space="preserve"> </w:t>
      </w:r>
      <w:r w:rsidR="003C5F0B" w:rsidRPr="000861A0">
        <w:rPr>
          <w:b/>
          <w:sz w:val="28"/>
          <w:szCs w:val="28"/>
        </w:rPr>
        <w:t>«</w:t>
      </w:r>
      <w:r w:rsidR="00742925">
        <w:rPr>
          <w:b/>
          <w:sz w:val="28"/>
          <w:szCs w:val="28"/>
        </w:rPr>
        <w:t>21</w:t>
      </w:r>
      <w:r w:rsidR="003C5F0B" w:rsidRPr="000861A0">
        <w:rPr>
          <w:b/>
          <w:sz w:val="28"/>
          <w:szCs w:val="28"/>
        </w:rPr>
        <w:t xml:space="preserve">» </w:t>
      </w:r>
      <w:r w:rsidR="003F336A" w:rsidRPr="000861A0">
        <w:rPr>
          <w:b/>
          <w:sz w:val="28"/>
          <w:szCs w:val="28"/>
        </w:rPr>
        <w:t xml:space="preserve">сентября </w:t>
      </w:r>
      <w:r w:rsidR="00034A98" w:rsidRPr="000861A0">
        <w:rPr>
          <w:b/>
          <w:sz w:val="28"/>
          <w:szCs w:val="28"/>
        </w:rPr>
        <w:t>2017 г.</w:t>
      </w:r>
    </w:p>
    <w:p w:rsidR="00D76EE3" w:rsidRPr="000861A0" w:rsidRDefault="00D76EE3" w:rsidP="0040601E">
      <w:pPr>
        <w:pStyle w:val="31"/>
        <w:shd w:val="clear" w:color="auto" w:fill="auto"/>
        <w:tabs>
          <w:tab w:val="left" w:leader="underscore" w:pos="5488"/>
        </w:tabs>
        <w:spacing w:before="0" w:after="0" w:line="240" w:lineRule="auto"/>
        <w:ind w:firstLine="709"/>
        <w:jc w:val="both"/>
        <w:rPr>
          <w:b/>
          <w:sz w:val="28"/>
          <w:szCs w:val="28"/>
        </w:rPr>
      </w:pPr>
    </w:p>
    <w:p w:rsidR="00011B35" w:rsidRPr="000861A0" w:rsidRDefault="00011B35" w:rsidP="0040601E">
      <w:pPr>
        <w:pStyle w:val="31"/>
        <w:shd w:val="clear" w:color="auto" w:fill="auto"/>
        <w:tabs>
          <w:tab w:val="left" w:leader="underscore" w:pos="6899"/>
        </w:tabs>
        <w:spacing w:before="0" w:after="0" w:line="240" w:lineRule="auto"/>
        <w:ind w:firstLine="709"/>
        <w:jc w:val="both"/>
        <w:rPr>
          <w:b/>
          <w:sz w:val="28"/>
          <w:szCs w:val="28"/>
        </w:rPr>
      </w:pPr>
      <w:r w:rsidRPr="000861A0">
        <w:rPr>
          <w:b/>
          <w:sz w:val="28"/>
          <w:szCs w:val="28"/>
        </w:rPr>
        <w:t xml:space="preserve">Дата окончания срока предоставления участникам разъяснений положений аукционной документации: </w:t>
      </w:r>
      <w:r w:rsidR="00742925">
        <w:rPr>
          <w:b/>
          <w:sz w:val="28"/>
          <w:szCs w:val="28"/>
        </w:rPr>
        <w:t>«05</w:t>
      </w:r>
      <w:r w:rsidR="00A0012C" w:rsidRPr="000861A0">
        <w:rPr>
          <w:b/>
          <w:sz w:val="28"/>
          <w:szCs w:val="28"/>
        </w:rPr>
        <w:t xml:space="preserve">» </w:t>
      </w:r>
      <w:r w:rsidR="003F336A" w:rsidRPr="000861A0">
        <w:rPr>
          <w:b/>
          <w:sz w:val="28"/>
          <w:szCs w:val="28"/>
        </w:rPr>
        <w:t xml:space="preserve">октября </w:t>
      </w:r>
      <w:r w:rsidR="00034A98" w:rsidRPr="000861A0">
        <w:rPr>
          <w:b/>
          <w:sz w:val="28"/>
          <w:szCs w:val="28"/>
        </w:rPr>
        <w:t>2017 г.</w:t>
      </w:r>
    </w:p>
    <w:p w:rsidR="005D7A00" w:rsidRPr="000861A0" w:rsidRDefault="005D7A00" w:rsidP="0040601E">
      <w:pPr>
        <w:pStyle w:val="31"/>
        <w:shd w:val="clear" w:color="auto" w:fill="auto"/>
        <w:tabs>
          <w:tab w:val="left" w:leader="underscore" w:pos="6899"/>
        </w:tabs>
        <w:spacing w:before="0" w:after="0" w:line="240" w:lineRule="auto"/>
        <w:ind w:firstLine="709"/>
        <w:jc w:val="both"/>
        <w:rPr>
          <w:b/>
          <w:sz w:val="28"/>
          <w:szCs w:val="28"/>
        </w:rPr>
      </w:pPr>
    </w:p>
    <w:p w:rsidR="005D7A00" w:rsidRPr="000861A0" w:rsidRDefault="009511F6" w:rsidP="005D7A00">
      <w:pPr>
        <w:pStyle w:val="31"/>
        <w:tabs>
          <w:tab w:val="left" w:leader="underscore" w:pos="6899"/>
        </w:tabs>
        <w:spacing w:before="0" w:after="0" w:line="240" w:lineRule="auto"/>
        <w:ind w:firstLine="709"/>
        <w:jc w:val="both"/>
        <w:rPr>
          <w:b/>
          <w:sz w:val="28"/>
          <w:szCs w:val="28"/>
        </w:rPr>
      </w:pPr>
      <w:r w:rsidRPr="000861A0">
        <w:rPr>
          <w:b/>
          <w:sz w:val="28"/>
          <w:szCs w:val="28"/>
        </w:rPr>
        <w:t>1.8</w:t>
      </w:r>
      <w:r w:rsidR="007E1215" w:rsidRPr="000861A0">
        <w:rPr>
          <w:b/>
          <w:sz w:val="28"/>
          <w:szCs w:val="28"/>
        </w:rPr>
        <w:t>. Участники</w:t>
      </w:r>
    </w:p>
    <w:p w:rsidR="007E1215" w:rsidRPr="000861A0" w:rsidRDefault="00FF380A" w:rsidP="005D7A00">
      <w:pPr>
        <w:pStyle w:val="31"/>
        <w:tabs>
          <w:tab w:val="left" w:leader="underscore" w:pos="6899"/>
        </w:tabs>
        <w:spacing w:before="0" w:after="0" w:line="240" w:lineRule="auto"/>
        <w:ind w:firstLine="709"/>
        <w:jc w:val="both"/>
        <w:rPr>
          <w:sz w:val="28"/>
          <w:szCs w:val="28"/>
        </w:rPr>
      </w:pPr>
      <w:r w:rsidRPr="000861A0">
        <w:rPr>
          <w:sz w:val="28"/>
          <w:szCs w:val="28"/>
        </w:rPr>
        <w:t>Аукцион</w:t>
      </w:r>
      <w:r w:rsidR="007E1215" w:rsidRPr="000861A0">
        <w:rPr>
          <w:sz w:val="28"/>
          <w:szCs w:val="28"/>
        </w:rPr>
        <w:t xml:space="preserve">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Pr="000861A0">
        <w:rPr>
          <w:sz w:val="28"/>
          <w:szCs w:val="28"/>
        </w:rPr>
        <w:t>идических лиц». Участник аукцион</w:t>
      </w:r>
      <w:r w:rsidR="007E1215" w:rsidRPr="000861A0">
        <w:rPr>
          <w:sz w:val="28"/>
          <w:szCs w:val="28"/>
        </w:rPr>
        <w:t>а (лица, выступаю</w:t>
      </w:r>
      <w:r w:rsidRPr="000861A0">
        <w:rPr>
          <w:sz w:val="28"/>
          <w:szCs w:val="28"/>
        </w:rPr>
        <w:t>щие на стороне участника аукцион</w:t>
      </w:r>
      <w:r w:rsidR="007E1215" w:rsidRPr="000861A0">
        <w:rPr>
          <w:sz w:val="28"/>
          <w:szCs w:val="28"/>
        </w:rPr>
        <w:t xml:space="preserve">а) </w:t>
      </w:r>
      <w:r w:rsidR="00AA6815" w:rsidRPr="000861A0">
        <w:rPr>
          <w:sz w:val="28"/>
          <w:szCs w:val="28"/>
        </w:rPr>
        <w:t xml:space="preserve"> </w:t>
      </w:r>
      <w:r w:rsidRPr="000861A0">
        <w:rPr>
          <w:sz w:val="28"/>
          <w:szCs w:val="28"/>
        </w:rPr>
        <w:t xml:space="preserve">в составе аукционной </w:t>
      </w:r>
      <w:r w:rsidR="007E1215" w:rsidRPr="000861A0">
        <w:rPr>
          <w:sz w:val="28"/>
          <w:szCs w:val="28"/>
        </w:rPr>
        <w:t xml:space="preserve">заявки также должен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Pr="000861A0">
        <w:rPr>
          <w:sz w:val="28"/>
          <w:szCs w:val="28"/>
        </w:rPr>
        <w:t>аукцион</w:t>
      </w:r>
      <w:r w:rsidR="007E1215" w:rsidRPr="000861A0">
        <w:rPr>
          <w:sz w:val="28"/>
          <w:szCs w:val="28"/>
        </w:rPr>
        <w:t xml:space="preserve">а (лицах, выступающих на стороне участника </w:t>
      </w:r>
      <w:r w:rsidRPr="000861A0">
        <w:rPr>
          <w:sz w:val="28"/>
          <w:szCs w:val="28"/>
        </w:rPr>
        <w:t>аукцион</w:t>
      </w:r>
      <w:r w:rsidR="007E1215" w:rsidRPr="000861A0">
        <w:rPr>
          <w:sz w:val="28"/>
          <w:szCs w:val="28"/>
        </w:rPr>
        <w:t>а),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r w:rsidRPr="000861A0">
        <w:rPr>
          <w:sz w:val="28"/>
          <w:szCs w:val="28"/>
        </w:rPr>
        <w:t xml:space="preserve"> приложения №5</w:t>
      </w:r>
      <w:r w:rsidR="007E1215" w:rsidRPr="000861A0">
        <w:rPr>
          <w:sz w:val="28"/>
          <w:szCs w:val="28"/>
        </w:rPr>
        <w:t xml:space="preserve"> к </w:t>
      </w:r>
      <w:r w:rsidRPr="000861A0">
        <w:rPr>
          <w:sz w:val="28"/>
          <w:szCs w:val="28"/>
        </w:rPr>
        <w:t>аукцион</w:t>
      </w:r>
      <w:r w:rsidR="007E1215" w:rsidRPr="000861A0">
        <w:rPr>
          <w:sz w:val="28"/>
          <w:szCs w:val="28"/>
        </w:rPr>
        <w:t xml:space="preserve">ной документации в случае отсутствия сведений об участнике </w:t>
      </w:r>
      <w:r w:rsidRPr="000861A0">
        <w:rPr>
          <w:sz w:val="28"/>
          <w:szCs w:val="28"/>
        </w:rPr>
        <w:t>аукцион</w:t>
      </w:r>
      <w:r w:rsidR="007E1215" w:rsidRPr="000861A0">
        <w:rPr>
          <w:sz w:val="28"/>
          <w:szCs w:val="28"/>
        </w:rPr>
        <w:t xml:space="preserve">а, который является вновь зарегистрированным индивидуальным предпринимателем или вновь созданным юридическим лицом, в указанном реестре. </w:t>
      </w:r>
    </w:p>
    <w:p w:rsidR="007E1215" w:rsidRPr="000861A0" w:rsidRDefault="002B2C6B" w:rsidP="007E1215">
      <w:pPr>
        <w:pStyle w:val="31"/>
        <w:tabs>
          <w:tab w:val="left" w:leader="underscore" w:pos="6899"/>
        </w:tabs>
        <w:spacing w:before="0" w:after="0" w:line="240" w:lineRule="auto"/>
        <w:ind w:firstLine="709"/>
        <w:jc w:val="both"/>
        <w:rPr>
          <w:sz w:val="28"/>
          <w:szCs w:val="28"/>
        </w:rPr>
      </w:pPr>
      <w:r w:rsidRPr="000861A0">
        <w:rPr>
          <w:b/>
          <w:sz w:val="28"/>
          <w:szCs w:val="28"/>
        </w:rPr>
        <w:t xml:space="preserve"> </w:t>
      </w:r>
    </w:p>
    <w:p w:rsidR="00205EA8" w:rsidRPr="000861A0" w:rsidRDefault="004C1CAC" w:rsidP="0040601E">
      <w:pPr>
        <w:pStyle w:val="31"/>
        <w:tabs>
          <w:tab w:val="left" w:leader="underscore" w:pos="6899"/>
        </w:tabs>
        <w:spacing w:before="0" w:after="0" w:line="240" w:lineRule="auto"/>
        <w:ind w:firstLine="709"/>
        <w:jc w:val="both"/>
        <w:rPr>
          <w:b/>
          <w:sz w:val="28"/>
          <w:szCs w:val="28"/>
        </w:rPr>
      </w:pPr>
      <w:r w:rsidRPr="000861A0">
        <w:rPr>
          <w:b/>
          <w:sz w:val="28"/>
          <w:szCs w:val="28"/>
        </w:rPr>
        <w:t>1.</w:t>
      </w:r>
      <w:r w:rsidR="009511F6" w:rsidRPr="000861A0">
        <w:rPr>
          <w:b/>
          <w:sz w:val="28"/>
          <w:szCs w:val="28"/>
        </w:rPr>
        <w:t>9</w:t>
      </w:r>
      <w:r w:rsidR="00205EA8" w:rsidRPr="000861A0">
        <w:rPr>
          <w:b/>
          <w:sz w:val="28"/>
          <w:szCs w:val="28"/>
        </w:rPr>
        <w:t>.Условия участия в закупках коллективного участника:</w:t>
      </w:r>
    </w:p>
    <w:p w:rsidR="00591631" w:rsidRPr="000861A0" w:rsidRDefault="00591631" w:rsidP="0040601E">
      <w:pPr>
        <w:pStyle w:val="31"/>
        <w:tabs>
          <w:tab w:val="left" w:leader="underscore" w:pos="6899"/>
        </w:tabs>
        <w:spacing w:before="0" w:after="0" w:line="240" w:lineRule="auto"/>
        <w:ind w:firstLine="709"/>
        <w:jc w:val="both"/>
        <w:rPr>
          <w:b/>
          <w:sz w:val="28"/>
          <w:szCs w:val="28"/>
        </w:rPr>
      </w:pPr>
    </w:p>
    <w:p w:rsidR="004A70AB" w:rsidRPr="000861A0" w:rsidRDefault="004C1CAC" w:rsidP="0040601E">
      <w:pPr>
        <w:pStyle w:val="31"/>
        <w:tabs>
          <w:tab w:val="left" w:leader="underscore" w:pos="6899"/>
        </w:tabs>
        <w:spacing w:before="0" w:after="0" w:line="240" w:lineRule="auto"/>
        <w:ind w:firstLine="709"/>
        <w:jc w:val="both"/>
        <w:rPr>
          <w:b/>
          <w:sz w:val="28"/>
          <w:szCs w:val="28"/>
        </w:rPr>
      </w:pPr>
      <w:r w:rsidRPr="000861A0">
        <w:rPr>
          <w:b/>
          <w:sz w:val="28"/>
          <w:szCs w:val="28"/>
        </w:rPr>
        <w:t>1.</w:t>
      </w:r>
      <w:r w:rsidR="009511F6" w:rsidRPr="000861A0">
        <w:rPr>
          <w:b/>
          <w:sz w:val="28"/>
          <w:szCs w:val="28"/>
        </w:rPr>
        <w:t>9</w:t>
      </w:r>
      <w:r w:rsidR="004A70AB" w:rsidRPr="000861A0">
        <w:rPr>
          <w:b/>
          <w:sz w:val="28"/>
          <w:szCs w:val="28"/>
        </w:rPr>
        <w:t xml:space="preserve">.1. </w:t>
      </w:r>
      <w:r w:rsidR="004A70AB" w:rsidRPr="000861A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205EA8" w:rsidRPr="000861A0" w:rsidRDefault="00205EA8" w:rsidP="0040601E">
      <w:pPr>
        <w:pStyle w:val="31"/>
        <w:tabs>
          <w:tab w:val="left" w:leader="underscore" w:pos="6899"/>
        </w:tabs>
        <w:spacing w:before="0" w:after="0" w:line="240" w:lineRule="auto"/>
        <w:ind w:firstLine="709"/>
        <w:jc w:val="both"/>
        <w:rPr>
          <w:sz w:val="28"/>
          <w:szCs w:val="28"/>
        </w:rPr>
      </w:pPr>
      <w:r w:rsidRPr="000861A0">
        <w:rPr>
          <w:b/>
          <w:sz w:val="28"/>
          <w:szCs w:val="28"/>
        </w:rPr>
        <w:t>1.</w:t>
      </w:r>
      <w:r w:rsidR="009511F6" w:rsidRPr="000861A0">
        <w:rPr>
          <w:b/>
          <w:sz w:val="28"/>
          <w:szCs w:val="28"/>
        </w:rPr>
        <w:t>9</w:t>
      </w:r>
      <w:r w:rsidR="004A70AB" w:rsidRPr="000861A0">
        <w:rPr>
          <w:b/>
          <w:sz w:val="28"/>
          <w:szCs w:val="28"/>
        </w:rPr>
        <w:t>.2</w:t>
      </w:r>
      <w:r w:rsidRPr="000861A0">
        <w:rPr>
          <w:b/>
          <w:sz w:val="28"/>
          <w:szCs w:val="28"/>
        </w:rPr>
        <w:t xml:space="preserve">. </w:t>
      </w:r>
      <w:r w:rsidRPr="000861A0">
        <w:rPr>
          <w:sz w:val="28"/>
          <w:szCs w:val="28"/>
        </w:rPr>
        <w:t xml:space="preserve">В случае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w:t>
      </w:r>
      <w:proofErr w:type="gramStart"/>
      <w:r w:rsidRPr="000861A0">
        <w:rPr>
          <w:sz w:val="28"/>
          <w:szCs w:val="28"/>
        </w:rPr>
        <w:t>требованиям  лиц</w:t>
      </w:r>
      <w:proofErr w:type="gramEnd"/>
      <w:r w:rsidRPr="000861A0">
        <w:rPr>
          <w:sz w:val="28"/>
          <w:szCs w:val="28"/>
        </w:rPr>
        <w:t xml:space="preserve">, выступающих на стороне </w:t>
      </w:r>
      <w:r w:rsidRPr="000861A0">
        <w:rPr>
          <w:sz w:val="28"/>
          <w:szCs w:val="28"/>
        </w:rPr>
        <w:lastRenderedPageBreak/>
        <w:t>такого Участника, такая заявка будет оцениваться как заявка поданная Участником самостоятельно.</w:t>
      </w:r>
    </w:p>
    <w:p w:rsidR="00205EA8" w:rsidRPr="000861A0" w:rsidRDefault="00205EA8" w:rsidP="0040601E">
      <w:pPr>
        <w:pStyle w:val="31"/>
        <w:tabs>
          <w:tab w:val="left" w:leader="underscore" w:pos="6899"/>
        </w:tabs>
        <w:spacing w:before="0" w:after="0" w:line="240" w:lineRule="auto"/>
        <w:ind w:firstLine="709"/>
        <w:jc w:val="both"/>
        <w:rPr>
          <w:b/>
          <w:sz w:val="28"/>
          <w:szCs w:val="28"/>
        </w:rPr>
      </w:pPr>
      <w:r w:rsidRPr="000861A0">
        <w:rPr>
          <w:b/>
          <w:sz w:val="28"/>
          <w:szCs w:val="28"/>
        </w:rPr>
        <w:t>1.</w:t>
      </w:r>
      <w:r w:rsidR="009511F6" w:rsidRPr="000861A0">
        <w:rPr>
          <w:b/>
          <w:sz w:val="28"/>
          <w:szCs w:val="28"/>
        </w:rPr>
        <w:t>9</w:t>
      </w:r>
      <w:r w:rsidR="004A70AB" w:rsidRPr="000861A0">
        <w:rPr>
          <w:b/>
          <w:sz w:val="28"/>
          <w:szCs w:val="28"/>
        </w:rPr>
        <w:t>.3</w:t>
      </w:r>
      <w:r w:rsidRPr="000861A0">
        <w:rPr>
          <w:b/>
          <w:sz w:val="28"/>
          <w:szCs w:val="28"/>
        </w:rPr>
        <w:t xml:space="preserve">. </w:t>
      </w:r>
      <w:r w:rsidRPr="000861A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05EA8" w:rsidRPr="000861A0" w:rsidRDefault="00205EA8" w:rsidP="0040601E">
      <w:pPr>
        <w:pStyle w:val="31"/>
        <w:tabs>
          <w:tab w:val="left" w:leader="underscore" w:pos="6899"/>
        </w:tabs>
        <w:spacing w:before="0" w:after="0" w:line="240" w:lineRule="auto"/>
        <w:ind w:firstLine="709"/>
        <w:jc w:val="both"/>
        <w:rPr>
          <w:b/>
          <w:sz w:val="28"/>
          <w:szCs w:val="28"/>
        </w:rPr>
      </w:pPr>
      <w:r w:rsidRPr="000861A0">
        <w:rPr>
          <w:b/>
          <w:sz w:val="28"/>
          <w:szCs w:val="28"/>
        </w:rPr>
        <w:t>1.</w:t>
      </w:r>
      <w:r w:rsidR="009511F6" w:rsidRPr="000861A0">
        <w:rPr>
          <w:b/>
          <w:sz w:val="28"/>
          <w:szCs w:val="28"/>
        </w:rPr>
        <w:t>9</w:t>
      </w:r>
      <w:r w:rsidR="004A70AB" w:rsidRPr="000861A0">
        <w:rPr>
          <w:b/>
          <w:sz w:val="28"/>
          <w:szCs w:val="28"/>
        </w:rPr>
        <w:t>.4</w:t>
      </w:r>
      <w:r w:rsidRPr="000861A0">
        <w:rPr>
          <w:b/>
          <w:sz w:val="28"/>
          <w:szCs w:val="28"/>
        </w:rPr>
        <w:t xml:space="preserve">. </w:t>
      </w:r>
      <w:r w:rsidRPr="000861A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3D3D40" w:rsidRPr="000861A0" w:rsidRDefault="00205EA8" w:rsidP="0040601E">
      <w:pPr>
        <w:pStyle w:val="31"/>
        <w:tabs>
          <w:tab w:val="left" w:leader="underscore" w:pos="6899"/>
        </w:tabs>
        <w:spacing w:before="0" w:after="0" w:line="240" w:lineRule="auto"/>
        <w:ind w:firstLine="709"/>
        <w:jc w:val="both"/>
        <w:rPr>
          <w:sz w:val="28"/>
          <w:szCs w:val="28"/>
        </w:rPr>
      </w:pPr>
      <w:r w:rsidRPr="000861A0">
        <w:rPr>
          <w:b/>
          <w:sz w:val="28"/>
          <w:szCs w:val="28"/>
        </w:rPr>
        <w:t>1.</w:t>
      </w:r>
      <w:r w:rsidR="009511F6" w:rsidRPr="000861A0">
        <w:rPr>
          <w:b/>
          <w:sz w:val="28"/>
          <w:szCs w:val="28"/>
        </w:rPr>
        <w:t>9</w:t>
      </w:r>
      <w:r w:rsidR="00D547E7" w:rsidRPr="000861A0">
        <w:rPr>
          <w:b/>
          <w:sz w:val="28"/>
          <w:szCs w:val="28"/>
        </w:rPr>
        <w:t>.5</w:t>
      </w:r>
      <w:r w:rsidRPr="000861A0">
        <w:rPr>
          <w:b/>
          <w:sz w:val="28"/>
          <w:szCs w:val="28"/>
        </w:rPr>
        <w:t>.</w:t>
      </w:r>
      <w:r w:rsidR="00D547E7" w:rsidRPr="000861A0">
        <w:rPr>
          <w:sz w:val="28"/>
          <w:szCs w:val="28"/>
        </w:rPr>
        <w:t xml:space="preserve"> Заказчик </w:t>
      </w:r>
      <w:r w:rsidRPr="000861A0">
        <w:rPr>
          <w:sz w:val="28"/>
          <w:szCs w:val="28"/>
        </w:rPr>
        <w:t xml:space="preserve">оставляет за собой право отклонить заявку, и </w:t>
      </w:r>
      <w:proofErr w:type="gramStart"/>
      <w:r w:rsidRPr="000861A0">
        <w:rPr>
          <w:sz w:val="28"/>
          <w:szCs w:val="28"/>
        </w:rPr>
        <w:t>право  на</w:t>
      </w:r>
      <w:proofErr w:type="gramEnd"/>
      <w:r w:rsidRPr="000861A0">
        <w:rPr>
          <w:sz w:val="28"/>
          <w:szCs w:val="28"/>
        </w:rPr>
        <w:t xml:space="preserve">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0861A0">
        <w:rPr>
          <w:sz w:val="28"/>
          <w:szCs w:val="28"/>
        </w:rPr>
        <w:t>ке зрения Заказчика</w:t>
      </w:r>
      <w:r w:rsidRPr="000861A0">
        <w:rPr>
          <w:sz w:val="28"/>
          <w:szCs w:val="28"/>
        </w:rPr>
        <w:t>, не способны самостоятельно исполнить условия Договора.</w:t>
      </w:r>
    </w:p>
    <w:p w:rsidR="00591631" w:rsidRPr="000861A0" w:rsidRDefault="00591631" w:rsidP="0040601E">
      <w:pPr>
        <w:pStyle w:val="31"/>
        <w:tabs>
          <w:tab w:val="left" w:leader="underscore" w:pos="6899"/>
        </w:tabs>
        <w:spacing w:before="0" w:after="0" w:line="240" w:lineRule="auto"/>
        <w:ind w:firstLine="709"/>
        <w:jc w:val="both"/>
        <w:rPr>
          <w:sz w:val="28"/>
          <w:szCs w:val="28"/>
        </w:rPr>
      </w:pPr>
    </w:p>
    <w:p w:rsidR="006D40E9" w:rsidRPr="000861A0" w:rsidRDefault="006D40E9" w:rsidP="0040601E">
      <w:pPr>
        <w:pStyle w:val="31"/>
        <w:tabs>
          <w:tab w:val="left" w:leader="underscore" w:pos="6899"/>
        </w:tabs>
        <w:spacing w:before="0" w:after="0" w:line="240" w:lineRule="auto"/>
        <w:ind w:firstLine="709"/>
        <w:jc w:val="both"/>
        <w:rPr>
          <w:b/>
          <w:sz w:val="28"/>
          <w:szCs w:val="28"/>
        </w:rPr>
      </w:pPr>
      <w:r w:rsidRPr="000861A0">
        <w:rPr>
          <w:b/>
          <w:sz w:val="28"/>
          <w:szCs w:val="28"/>
          <w:lang w:val="en-US"/>
        </w:rPr>
        <w:t>II</w:t>
      </w:r>
      <w:r w:rsidRPr="000861A0">
        <w:rPr>
          <w:b/>
          <w:sz w:val="28"/>
          <w:szCs w:val="28"/>
        </w:rPr>
        <w:t>.     Квалификационные требования к участникам аукциона</w:t>
      </w:r>
    </w:p>
    <w:p w:rsidR="009F46E6" w:rsidRPr="00694A14" w:rsidRDefault="009F46E6" w:rsidP="0040601E">
      <w:pPr>
        <w:pStyle w:val="31"/>
        <w:tabs>
          <w:tab w:val="left" w:leader="underscore" w:pos="6899"/>
        </w:tabs>
        <w:spacing w:before="0" w:after="0" w:line="240" w:lineRule="auto"/>
        <w:ind w:firstLine="709"/>
        <w:jc w:val="both"/>
        <w:rPr>
          <w:sz w:val="28"/>
          <w:szCs w:val="28"/>
        </w:rPr>
      </w:pPr>
      <w:r w:rsidRPr="000861A0">
        <w:rPr>
          <w:sz w:val="28"/>
          <w:szCs w:val="28"/>
        </w:rPr>
        <w:t>Не предусмотрены.</w:t>
      </w:r>
    </w:p>
    <w:p w:rsidR="00591631" w:rsidRPr="00694A14" w:rsidRDefault="00591631" w:rsidP="0040601E">
      <w:pPr>
        <w:pStyle w:val="31"/>
        <w:tabs>
          <w:tab w:val="left" w:leader="underscore" w:pos="6899"/>
        </w:tabs>
        <w:spacing w:before="0" w:after="0" w:line="240" w:lineRule="auto"/>
        <w:ind w:firstLine="709"/>
        <w:jc w:val="both"/>
        <w:rPr>
          <w:sz w:val="28"/>
          <w:szCs w:val="28"/>
        </w:rPr>
      </w:pPr>
    </w:p>
    <w:p w:rsidR="002A0E34" w:rsidRPr="000861A0" w:rsidRDefault="00E46237" w:rsidP="0040601E">
      <w:pPr>
        <w:pStyle w:val="10"/>
        <w:shd w:val="clear" w:color="auto" w:fill="auto"/>
        <w:tabs>
          <w:tab w:val="left" w:pos="1435"/>
        </w:tabs>
        <w:spacing w:after="0" w:line="240" w:lineRule="auto"/>
        <w:ind w:firstLine="709"/>
        <w:jc w:val="both"/>
        <w:rPr>
          <w:sz w:val="28"/>
          <w:szCs w:val="28"/>
        </w:rPr>
      </w:pPr>
      <w:bookmarkStart w:id="8" w:name="bookmark14"/>
      <w:r w:rsidRPr="000861A0">
        <w:rPr>
          <w:color w:val="000000"/>
          <w:sz w:val="28"/>
          <w:szCs w:val="28"/>
        </w:rPr>
        <w:t xml:space="preserve">         </w:t>
      </w:r>
      <w:r w:rsidR="00D26842" w:rsidRPr="000861A0">
        <w:rPr>
          <w:color w:val="000000"/>
          <w:sz w:val="28"/>
          <w:szCs w:val="28"/>
        </w:rPr>
        <w:t xml:space="preserve">                             </w:t>
      </w:r>
      <w:r w:rsidR="004C1CAC" w:rsidRPr="000861A0">
        <w:rPr>
          <w:color w:val="000000"/>
          <w:sz w:val="28"/>
          <w:szCs w:val="28"/>
          <w:lang w:val="en-US"/>
        </w:rPr>
        <w:t>I</w:t>
      </w:r>
      <w:r w:rsidR="00D26842" w:rsidRPr="000861A0">
        <w:rPr>
          <w:color w:val="000000"/>
          <w:sz w:val="28"/>
          <w:szCs w:val="28"/>
          <w:lang w:val="en-US"/>
        </w:rPr>
        <w:t>I</w:t>
      </w:r>
      <w:r w:rsidR="006D40E9" w:rsidRPr="000861A0">
        <w:rPr>
          <w:color w:val="000000"/>
          <w:sz w:val="28"/>
          <w:szCs w:val="28"/>
          <w:lang w:val="en-US"/>
        </w:rPr>
        <w:t>I</w:t>
      </w:r>
      <w:r w:rsidR="00D26842" w:rsidRPr="000861A0">
        <w:rPr>
          <w:color w:val="000000"/>
          <w:sz w:val="28"/>
          <w:szCs w:val="28"/>
        </w:rPr>
        <w:t>.</w:t>
      </w:r>
      <w:r w:rsidR="00815A6C" w:rsidRPr="000861A0">
        <w:rPr>
          <w:color w:val="000000"/>
          <w:sz w:val="28"/>
          <w:szCs w:val="28"/>
        </w:rPr>
        <w:t xml:space="preserve">    </w:t>
      </w:r>
      <w:r w:rsidRPr="000861A0">
        <w:rPr>
          <w:color w:val="000000"/>
          <w:sz w:val="28"/>
          <w:szCs w:val="28"/>
        </w:rPr>
        <w:t xml:space="preserve">    </w:t>
      </w:r>
      <w:r w:rsidR="002A0E34" w:rsidRPr="000861A0">
        <w:rPr>
          <w:color w:val="000000"/>
          <w:sz w:val="28"/>
          <w:szCs w:val="28"/>
        </w:rPr>
        <w:t>Техническое задание</w:t>
      </w:r>
      <w:bookmarkEnd w:id="8"/>
    </w:p>
    <w:p w:rsidR="002A0E34" w:rsidRPr="000861A0" w:rsidRDefault="002A0E34" w:rsidP="0040601E">
      <w:pPr>
        <w:pStyle w:val="22"/>
        <w:shd w:val="clear" w:color="auto" w:fill="auto"/>
        <w:spacing w:before="0" w:line="240" w:lineRule="auto"/>
        <w:ind w:firstLine="709"/>
        <w:rPr>
          <w:i w:val="0"/>
          <w:sz w:val="28"/>
          <w:szCs w:val="28"/>
        </w:rPr>
      </w:pPr>
      <w:r w:rsidRPr="000861A0">
        <w:rPr>
          <w:rStyle w:val="20pt"/>
          <w:sz w:val="28"/>
          <w:szCs w:val="28"/>
        </w:rPr>
        <w:t xml:space="preserve">В составе аукционной заявки участник должен представить техническое предложение, оформленное </w:t>
      </w:r>
      <w:r w:rsidR="00921AAC" w:rsidRPr="000861A0">
        <w:rPr>
          <w:i w:val="0"/>
          <w:color w:val="000000"/>
          <w:sz w:val="28"/>
          <w:szCs w:val="28"/>
        </w:rPr>
        <w:t>в свободной форме</w:t>
      </w:r>
      <w:r w:rsidRPr="000861A0">
        <w:rPr>
          <w:color w:val="000000"/>
          <w:sz w:val="28"/>
          <w:szCs w:val="28"/>
        </w:rPr>
        <w:t>,</w:t>
      </w:r>
      <w:r w:rsidRPr="000861A0">
        <w:rPr>
          <w:rStyle w:val="20pt"/>
          <w:sz w:val="28"/>
          <w:szCs w:val="28"/>
        </w:rPr>
        <w:t xml:space="preserve">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w:t>
      </w:r>
      <w:r w:rsidRPr="000861A0">
        <w:rPr>
          <w:i w:val="0"/>
          <w:color w:val="000000"/>
          <w:sz w:val="28"/>
          <w:szCs w:val="28"/>
        </w:rPr>
        <w:t>ли</w:t>
      </w:r>
      <w:r w:rsidR="00921AAC" w:rsidRPr="000861A0">
        <w:rPr>
          <w:i w:val="0"/>
          <w:color w:val="000000"/>
          <w:sz w:val="28"/>
          <w:szCs w:val="28"/>
        </w:rPr>
        <w:t>бо более выгодные для заказчика</w:t>
      </w:r>
      <w:r w:rsidRPr="000861A0">
        <w:rPr>
          <w:rStyle w:val="20pt"/>
          <w:i/>
          <w:sz w:val="28"/>
          <w:szCs w:val="28"/>
        </w:rPr>
        <w:t>.</w:t>
      </w:r>
    </w:p>
    <w:p w:rsidR="002A0E34" w:rsidRPr="000861A0" w:rsidRDefault="002A0E34" w:rsidP="0040601E">
      <w:pPr>
        <w:pStyle w:val="22"/>
        <w:shd w:val="clear" w:color="auto" w:fill="auto"/>
        <w:spacing w:before="0" w:line="240" w:lineRule="auto"/>
        <w:ind w:firstLine="709"/>
        <w:rPr>
          <w:i w:val="0"/>
          <w:color w:val="000000"/>
          <w:spacing w:val="0"/>
          <w:sz w:val="28"/>
          <w:szCs w:val="28"/>
        </w:rPr>
      </w:pPr>
      <w:r w:rsidRPr="000861A0">
        <w:rPr>
          <w:i w:val="0"/>
          <w:color w:val="000000"/>
          <w:sz w:val="28"/>
          <w:szCs w:val="28"/>
        </w:rPr>
        <w:t>Форма пре</w:t>
      </w:r>
      <w:r w:rsidR="00336765" w:rsidRPr="000861A0">
        <w:rPr>
          <w:i w:val="0"/>
          <w:color w:val="000000"/>
          <w:sz w:val="28"/>
          <w:szCs w:val="28"/>
        </w:rPr>
        <w:t xml:space="preserve">дставления технического задания: </w:t>
      </w:r>
      <w:r w:rsidRPr="000861A0">
        <w:rPr>
          <w:i w:val="0"/>
          <w:color w:val="000000"/>
          <w:spacing w:val="0"/>
          <w:sz w:val="28"/>
          <w:szCs w:val="28"/>
        </w:rPr>
        <w:t>документ должен быть сканирован с оригинала.</w:t>
      </w:r>
    </w:p>
    <w:p w:rsidR="00D76EE3" w:rsidRPr="000861A0" w:rsidRDefault="00D76EE3" w:rsidP="0040601E">
      <w:pPr>
        <w:pStyle w:val="22"/>
        <w:shd w:val="clear" w:color="auto" w:fill="auto"/>
        <w:spacing w:before="0" w:line="240" w:lineRule="auto"/>
        <w:ind w:firstLine="709"/>
        <w:rPr>
          <w:i w:val="0"/>
          <w:sz w:val="28"/>
          <w:szCs w:val="28"/>
        </w:rPr>
      </w:pPr>
    </w:p>
    <w:p w:rsidR="002A0E34" w:rsidRPr="000861A0" w:rsidRDefault="009F46E6" w:rsidP="0040601E">
      <w:pPr>
        <w:pStyle w:val="10"/>
        <w:shd w:val="clear" w:color="auto" w:fill="auto"/>
        <w:tabs>
          <w:tab w:val="left" w:pos="1312"/>
        </w:tabs>
        <w:spacing w:after="0" w:line="240" w:lineRule="auto"/>
        <w:ind w:firstLine="709"/>
        <w:jc w:val="both"/>
        <w:rPr>
          <w:color w:val="000000"/>
          <w:sz w:val="28"/>
          <w:szCs w:val="28"/>
        </w:rPr>
      </w:pPr>
      <w:bookmarkStart w:id="9" w:name="bookmark15"/>
      <w:r w:rsidRPr="000861A0">
        <w:rPr>
          <w:color w:val="000000"/>
          <w:sz w:val="28"/>
          <w:szCs w:val="28"/>
        </w:rPr>
        <w:t>3</w:t>
      </w:r>
      <w:r w:rsidR="003F336A" w:rsidRPr="000861A0">
        <w:rPr>
          <w:color w:val="000000"/>
          <w:sz w:val="28"/>
          <w:szCs w:val="28"/>
        </w:rPr>
        <w:t xml:space="preserve">.1. </w:t>
      </w:r>
      <w:r w:rsidR="002A0E34" w:rsidRPr="000861A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9"/>
      <w:r w:rsidR="00921AAC" w:rsidRPr="000861A0">
        <w:rPr>
          <w:color w:val="000000"/>
          <w:sz w:val="28"/>
          <w:szCs w:val="28"/>
        </w:rPr>
        <w:t xml:space="preserve"> </w:t>
      </w:r>
    </w:p>
    <w:p w:rsidR="00D76EE3" w:rsidRPr="000861A0" w:rsidRDefault="00D76EE3" w:rsidP="0040601E">
      <w:pPr>
        <w:pStyle w:val="10"/>
        <w:shd w:val="clear" w:color="auto" w:fill="auto"/>
        <w:tabs>
          <w:tab w:val="left" w:pos="1312"/>
        </w:tabs>
        <w:spacing w:after="0" w:line="240" w:lineRule="auto"/>
        <w:ind w:firstLine="709"/>
        <w:jc w:val="both"/>
        <w:rPr>
          <w:sz w:val="28"/>
          <w:szCs w:val="28"/>
        </w:rPr>
      </w:pPr>
    </w:p>
    <w:p w:rsidR="002A0E34" w:rsidRPr="000861A0" w:rsidRDefault="002A0E34" w:rsidP="000861A0">
      <w:pPr>
        <w:pStyle w:val="31"/>
        <w:tabs>
          <w:tab w:val="left" w:pos="1226"/>
          <w:tab w:val="left" w:leader="underscore" w:pos="9573"/>
        </w:tabs>
        <w:spacing w:before="0" w:after="0" w:line="240" w:lineRule="auto"/>
        <w:ind w:firstLine="709"/>
        <w:jc w:val="both"/>
        <w:rPr>
          <w:color w:val="000000"/>
          <w:sz w:val="28"/>
          <w:szCs w:val="28"/>
        </w:rPr>
      </w:pPr>
      <w:r w:rsidRPr="000861A0">
        <w:rPr>
          <w:color w:val="000000"/>
          <w:sz w:val="28"/>
          <w:szCs w:val="28"/>
        </w:rPr>
        <w:t>Начальн</w:t>
      </w:r>
      <w:r w:rsidR="00544DD2" w:rsidRPr="000861A0">
        <w:rPr>
          <w:color w:val="000000"/>
          <w:sz w:val="28"/>
          <w:szCs w:val="28"/>
        </w:rPr>
        <w:t>ая (максимальная) цена договора</w:t>
      </w:r>
      <w:r w:rsidR="00921AAC" w:rsidRPr="000861A0">
        <w:rPr>
          <w:color w:val="000000"/>
          <w:sz w:val="28"/>
          <w:szCs w:val="28"/>
        </w:rPr>
        <w:t xml:space="preserve"> с учетом всех расходов поставщика составляет</w:t>
      </w:r>
      <w:r w:rsidR="00AE5BFC" w:rsidRPr="000861A0">
        <w:rPr>
          <w:color w:val="000000"/>
          <w:sz w:val="28"/>
          <w:szCs w:val="28"/>
        </w:rPr>
        <w:t xml:space="preserve"> </w:t>
      </w:r>
      <w:r w:rsidR="007B4E0A">
        <w:rPr>
          <w:color w:val="000000"/>
          <w:sz w:val="28"/>
          <w:szCs w:val="28"/>
        </w:rPr>
        <w:t>208 000 (двести восемь тысяч) рублей 00 копеек,</w:t>
      </w:r>
      <w:r w:rsidR="004C1CAC" w:rsidRPr="000861A0">
        <w:rPr>
          <w:color w:val="000000"/>
          <w:sz w:val="28"/>
          <w:szCs w:val="28"/>
        </w:rPr>
        <w:t xml:space="preserve"> </w:t>
      </w:r>
      <w:r w:rsidR="005053D4" w:rsidRPr="000861A0">
        <w:rPr>
          <w:color w:val="000000"/>
          <w:sz w:val="28"/>
          <w:szCs w:val="28"/>
        </w:rPr>
        <w:t>без учёта НДС</w:t>
      </w:r>
      <w:r w:rsidR="00544DD2" w:rsidRPr="000861A0">
        <w:rPr>
          <w:color w:val="000000"/>
          <w:sz w:val="28"/>
          <w:szCs w:val="28"/>
        </w:rPr>
        <w:t>.</w:t>
      </w:r>
      <w:r w:rsidR="008F2643" w:rsidRPr="000861A0">
        <w:rPr>
          <w:color w:val="000000"/>
          <w:sz w:val="28"/>
          <w:szCs w:val="28"/>
        </w:rPr>
        <w:t xml:space="preserve"> К расходам поставщика относятся: затраты на оплату труда персонала, расходы на доставку, </w:t>
      </w:r>
      <w:r w:rsidR="00704AC4" w:rsidRPr="000861A0">
        <w:rPr>
          <w:color w:val="000000"/>
          <w:sz w:val="28"/>
          <w:szCs w:val="28"/>
        </w:rPr>
        <w:t>затраты на уплату налогов, затраты на приобретение производственных мощностей (ресурсов).</w:t>
      </w:r>
    </w:p>
    <w:p w:rsidR="002A0E34" w:rsidRPr="000861A0" w:rsidRDefault="002A0E34" w:rsidP="0040601E">
      <w:pPr>
        <w:pStyle w:val="31"/>
        <w:shd w:val="clear" w:color="auto" w:fill="auto"/>
        <w:spacing w:before="0" w:after="0" w:line="240" w:lineRule="auto"/>
        <w:ind w:firstLine="709"/>
        <w:jc w:val="both"/>
        <w:rPr>
          <w:sz w:val="28"/>
          <w:szCs w:val="28"/>
        </w:rPr>
      </w:pPr>
      <w:r w:rsidRPr="000861A0">
        <w:rPr>
          <w:color w:val="000000"/>
          <w:sz w:val="28"/>
          <w:szCs w:val="28"/>
        </w:rPr>
        <w:t>Аукцион проводится путем снижения начальной (максимальной) цены договора (цены лота) за весь объем закупаемы</w:t>
      </w:r>
      <w:r w:rsidR="008F2643" w:rsidRPr="000861A0">
        <w:rPr>
          <w:color w:val="000000"/>
          <w:sz w:val="28"/>
          <w:szCs w:val="28"/>
        </w:rPr>
        <w:t xml:space="preserve">х товаров, </w:t>
      </w:r>
      <w:r w:rsidRPr="000861A0">
        <w:rPr>
          <w:color w:val="000000"/>
          <w:sz w:val="28"/>
          <w:szCs w:val="28"/>
        </w:rPr>
        <w:t>без учета НДС.</w:t>
      </w:r>
    </w:p>
    <w:p w:rsidR="002A0E34" w:rsidRPr="000861A0" w:rsidRDefault="00704AC4" w:rsidP="0040601E">
      <w:pPr>
        <w:pStyle w:val="31"/>
        <w:shd w:val="clear" w:color="auto" w:fill="auto"/>
        <w:spacing w:before="0" w:after="0" w:line="240" w:lineRule="auto"/>
        <w:ind w:firstLine="709"/>
        <w:jc w:val="both"/>
        <w:rPr>
          <w:color w:val="000000"/>
          <w:sz w:val="28"/>
          <w:szCs w:val="28"/>
        </w:rPr>
      </w:pPr>
      <w:r w:rsidRPr="000861A0">
        <w:rPr>
          <w:color w:val="000000"/>
          <w:sz w:val="28"/>
          <w:szCs w:val="28"/>
        </w:rPr>
        <w:t xml:space="preserve">По результатам аукциона </w:t>
      </w:r>
      <w:r w:rsidR="002A0E34" w:rsidRPr="000861A0">
        <w:rPr>
          <w:color w:val="000000"/>
          <w:sz w:val="28"/>
          <w:szCs w:val="28"/>
        </w:rPr>
        <w:t>стоимо</w:t>
      </w:r>
      <w:r w:rsidRPr="000861A0">
        <w:rPr>
          <w:color w:val="000000"/>
          <w:sz w:val="28"/>
          <w:szCs w:val="28"/>
        </w:rPr>
        <w:t xml:space="preserve">сть каждого наименования товара, </w:t>
      </w:r>
      <w:r w:rsidR="002A0E34" w:rsidRPr="000861A0">
        <w:rPr>
          <w:color w:val="000000"/>
          <w:sz w:val="28"/>
          <w:szCs w:val="28"/>
        </w:rPr>
        <w:t>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w:t>
      </w:r>
      <w:r w:rsidR="005707F5" w:rsidRPr="000861A0">
        <w:rPr>
          <w:color w:val="000000"/>
          <w:sz w:val="28"/>
          <w:szCs w:val="28"/>
        </w:rPr>
        <w:t>у по итогам проведения аукциона.</w:t>
      </w:r>
    </w:p>
    <w:p w:rsidR="00591631" w:rsidRPr="000861A0" w:rsidRDefault="00591631" w:rsidP="0040601E">
      <w:pPr>
        <w:pStyle w:val="31"/>
        <w:shd w:val="clear" w:color="auto" w:fill="auto"/>
        <w:spacing w:before="0" w:after="0" w:line="240" w:lineRule="auto"/>
        <w:ind w:firstLine="709"/>
        <w:jc w:val="both"/>
        <w:rPr>
          <w:sz w:val="28"/>
          <w:szCs w:val="28"/>
        </w:rPr>
      </w:pPr>
    </w:p>
    <w:p w:rsidR="000861A0" w:rsidRPr="000861A0" w:rsidRDefault="000861A0" w:rsidP="000861A0">
      <w:pPr>
        <w:spacing w:after="0" w:line="240" w:lineRule="auto"/>
        <w:ind w:firstLine="708"/>
        <w:jc w:val="both"/>
        <w:rPr>
          <w:rFonts w:ascii="Times New Roman" w:eastAsia="Times New Roman" w:hAnsi="Times New Roman" w:cs="Times New Roman"/>
          <w:b/>
          <w:snapToGrid w:val="0"/>
          <w:sz w:val="28"/>
          <w:szCs w:val="28"/>
          <w:lang w:eastAsia="ru-RU"/>
        </w:rPr>
      </w:pPr>
      <w:r w:rsidRPr="000861A0">
        <w:rPr>
          <w:rFonts w:ascii="Times New Roman" w:eastAsia="Times New Roman" w:hAnsi="Times New Roman" w:cs="Times New Roman"/>
          <w:b/>
          <w:snapToGrid w:val="0"/>
          <w:sz w:val="28"/>
          <w:szCs w:val="28"/>
          <w:lang w:eastAsia="ru-RU"/>
        </w:rPr>
        <w:t>3.2. Содержание услуг:</w:t>
      </w:r>
    </w:p>
    <w:p w:rsidR="000861A0" w:rsidRPr="000861A0" w:rsidRDefault="000861A0" w:rsidP="000861A0">
      <w:pPr>
        <w:shd w:val="clear" w:color="auto" w:fill="FFFFFF"/>
        <w:spacing w:after="0" w:line="240" w:lineRule="auto"/>
        <w:ind w:firstLine="708"/>
        <w:contextualSpacing/>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 xml:space="preserve">Оказание услуг по экспресс доставке </w:t>
      </w:r>
      <w:r w:rsidRPr="000861A0">
        <w:rPr>
          <w:rFonts w:ascii="Times New Roman" w:eastAsia="Times New Roman" w:hAnsi="Times New Roman" w:cs="Times New Roman"/>
          <w:snapToGrid w:val="0"/>
          <w:sz w:val="28"/>
          <w:szCs w:val="28"/>
          <w:lang w:eastAsia="ru-RU"/>
        </w:rPr>
        <w:t>почтовой корреспонденции</w:t>
      </w:r>
      <w:r w:rsidRPr="000861A0">
        <w:rPr>
          <w:rFonts w:ascii="Times New Roman" w:eastAsia="MS Mincho" w:hAnsi="Times New Roman" w:cs="Times New Roman"/>
          <w:snapToGrid w:val="0"/>
          <w:sz w:val="28"/>
          <w:szCs w:val="28"/>
          <w:lang w:eastAsia="ru-RU"/>
        </w:rPr>
        <w:t xml:space="preserve"> с полной ответственностью за ее сохранность.</w:t>
      </w:r>
    </w:p>
    <w:p w:rsidR="000861A0" w:rsidRPr="000861A0" w:rsidRDefault="000861A0" w:rsidP="000861A0">
      <w:pPr>
        <w:shd w:val="clear" w:color="auto" w:fill="FFFFFF"/>
        <w:spacing w:after="0" w:line="240" w:lineRule="auto"/>
        <w:ind w:firstLine="708"/>
        <w:contextualSpacing/>
        <w:jc w:val="both"/>
        <w:rPr>
          <w:rFonts w:ascii="Times New Roman" w:eastAsia="MS Mincho" w:hAnsi="Times New Roman" w:cs="Times New Roman"/>
          <w:snapToGrid w:val="0"/>
          <w:sz w:val="28"/>
          <w:szCs w:val="28"/>
          <w:lang w:eastAsia="ru-RU"/>
        </w:rPr>
      </w:pPr>
    </w:p>
    <w:p w:rsidR="000861A0" w:rsidRPr="000861A0" w:rsidRDefault="000861A0" w:rsidP="000861A0">
      <w:pPr>
        <w:shd w:val="clear" w:color="auto" w:fill="FFFFFF"/>
        <w:spacing w:after="0" w:line="240" w:lineRule="auto"/>
        <w:ind w:firstLine="708"/>
        <w:contextualSpacing/>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b/>
          <w:snapToGrid w:val="0"/>
          <w:sz w:val="28"/>
          <w:szCs w:val="28"/>
          <w:lang w:eastAsia="ru-RU"/>
        </w:rPr>
        <w:t>3.3.</w:t>
      </w:r>
      <w:r w:rsidRPr="000861A0">
        <w:rPr>
          <w:rFonts w:ascii="Times New Roman" w:eastAsia="MS Mincho" w:hAnsi="Times New Roman" w:cs="Times New Roman"/>
          <w:snapToGrid w:val="0"/>
          <w:sz w:val="28"/>
          <w:szCs w:val="28"/>
          <w:lang w:eastAsia="ru-RU"/>
        </w:rPr>
        <w:t xml:space="preserve"> </w:t>
      </w:r>
      <w:r w:rsidRPr="000861A0">
        <w:rPr>
          <w:rFonts w:ascii="Times New Roman" w:eastAsia="MS Mincho" w:hAnsi="Times New Roman" w:cs="Times New Roman"/>
          <w:b/>
          <w:snapToGrid w:val="0"/>
          <w:sz w:val="28"/>
          <w:szCs w:val="28"/>
          <w:lang w:eastAsia="ru-RU"/>
        </w:rPr>
        <w:t>Условия оказания услуг:</w:t>
      </w:r>
    </w:p>
    <w:p w:rsidR="000861A0" w:rsidRPr="000861A0" w:rsidRDefault="000861A0" w:rsidP="000861A0">
      <w:pPr>
        <w:shd w:val="clear" w:color="auto" w:fill="FFFFFF"/>
        <w:spacing w:after="0" w:line="240" w:lineRule="auto"/>
        <w:ind w:firstLine="426"/>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 xml:space="preserve">Адреса доставки почты, максимальные сроки доставки, а также </w:t>
      </w:r>
      <w:r w:rsidRPr="000861A0">
        <w:rPr>
          <w:rFonts w:ascii="Times New Roman" w:eastAsia="Calibri" w:hAnsi="Times New Roman" w:cs="Times New Roman"/>
          <w:snapToGrid w:val="0"/>
          <w:sz w:val="28"/>
          <w:szCs w:val="28"/>
          <w:lang w:eastAsia="ru-RU"/>
        </w:rPr>
        <w:t xml:space="preserve">ориентировочные объемы почтовой пересылки указаны </w:t>
      </w:r>
      <w:r w:rsidRPr="000861A0">
        <w:rPr>
          <w:rFonts w:ascii="Times New Roman" w:eastAsia="MS Mincho" w:hAnsi="Times New Roman" w:cs="Times New Roman"/>
          <w:snapToGrid w:val="0"/>
          <w:sz w:val="28"/>
          <w:szCs w:val="28"/>
          <w:lang w:eastAsia="ru-RU"/>
        </w:rPr>
        <w:t>в таблице 1.</w:t>
      </w:r>
    </w:p>
    <w:p w:rsidR="000861A0" w:rsidRPr="000861A0" w:rsidRDefault="000861A0" w:rsidP="000861A0">
      <w:pPr>
        <w:shd w:val="clear" w:color="auto" w:fill="FFFFFF"/>
        <w:spacing w:after="0" w:line="360" w:lineRule="auto"/>
        <w:ind w:firstLine="426"/>
        <w:jc w:val="right"/>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Таблица 1</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977"/>
        <w:gridCol w:w="1701"/>
        <w:gridCol w:w="1984"/>
      </w:tblGrid>
      <w:tr w:rsidR="000861A0" w:rsidRPr="000861A0" w:rsidTr="00694A14">
        <w:tc>
          <w:tcPr>
            <w:tcW w:w="3687"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Адрес отправителя (получателя)</w:t>
            </w:r>
          </w:p>
        </w:tc>
        <w:tc>
          <w:tcPr>
            <w:tcW w:w="2977"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Адрес получателя (отправителя)</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Срок доставки, раб. дни</w:t>
            </w:r>
          </w:p>
        </w:tc>
        <w:tc>
          <w:tcPr>
            <w:tcW w:w="1984"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Ориентировочный объем пересылки писем в год (до 0,5 кг.)</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MS Mincho"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MS Mincho"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 xml:space="preserve">г. Москва </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w:t>
            </w:r>
          </w:p>
        </w:tc>
        <w:tc>
          <w:tcPr>
            <w:tcW w:w="1984"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268</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MS Mincho"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 xml:space="preserve">г. Санкт-Петербург </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2-3</w:t>
            </w:r>
          </w:p>
        </w:tc>
        <w:tc>
          <w:tcPr>
            <w:tcW w:w="1984"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8</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MS Mincho"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 xml:space="preserve">г. Нижний Новгород </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w:t>
            </w:r>
          </w:p>
        </w:tc>
        <w:tc>
          <w:tcPr>
            <w:tcW w:w="1984"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154</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г. Екатеринбург</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2-3</w:t>
            </w:r>
          </w:p>
        </w:tc>
        <w:tc>
          <w:tcPr>
            <w:tcW w:w="1984"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126</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г. Самара</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w:t>
            </w:r>
          </w:p>
        </w:tc>
        <w:tc>
          <w:tcPr>
            <w:tcW w:w="1984"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44</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Республика Башкирия, г. Уфа</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w:t>
            </w:r>
          </w:p>
        </w:tc>
        <w:tc>
          <w:tcPr>
            <w:tcW w:w="1984"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79</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Кировская область, г. Киров</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2-3</w:t>
            </w:r>
          </w:p>
        </w:tc>
        <w:tc>
          <w:tcPr>
            <w:tcW w:w="1984"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88</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Чувашская республика – Чувашия, г. Чебоксары</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w:t>
            </w:r>
          </w:p>
        </w:tc>
        <w:tc>
          <w:tcPr>
            <w:tcW w:w="1984" w:type="dxa"/>
            <w:vAlign w:val="center"/>
          </w:tcPr>
          <w:p w:rsidR="000861A0" w:rsidRPr="000861A0" w:rsidRDefault="000861A0" w:rsidP="00694A14">
            <w:pPr>
              <w:spacing w:after="0" w:line="240" w:lineRule="auto"/>
              <w:jc w:val="center"/>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103</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Республика Марий Эл, Йошкар-Ола</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w:t>
            </w:r>
          </w:p>
        </w:tc>
        <w:tc>
          <w:tcPr>
            <w:tcW w:w="1984" w:type="dxa"/>
            <w:vAlign w:val="center"/>
          </w:tcPr>
          <w:p w:rsidR="000861A0" w:rsidRPr="000861A0" w:rsidRDefault="000861A0" w:rsidP="00694A14">
            <w:pPr>
              <w:spacing w:after="0" w:line="240" w:lineRule="auto"/>
              <w:jc w:val="center"/>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50</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Удмуртская Республика, г. Ижевск</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w:t>
            </w:r>
          </w:p>
        </w:tc>
        <w:tc>
          <w:tcPr>
            <w:tcW w:w="1984" w:type="dxa"/>
            <w:vAlign w:val="center"/>
          </w:tcPr>
          <w:p w:rsidR="000861A0" w:rsidRPr="000861A0" w:rsidRDefault="000861A0" w:rsidP="00694A14">
            <w:pPr>
              <w:spacing w:after="0" w:line="240" w:lineRule="auto"/>
              <w:jc w:val="center"/>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160</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Республика Мордовия, г. Саранск</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2-3</w:t>
            </w:r>
          </w:p>
        </w:tc>
        <w:tc>
          <w:tcPr>
            <w:tcW w:w="1984" w:type="dxa"/>
            <w:vAlign w:val="center"/>
          </w:tcPr>
          <w:p w:rsidR="000861A0" w:rsidRPr="000861A0" w:rsidRDefault="000861A0" w:rsidP="00694A14">
            <w:pPr>
              <w:spacing w:after="0" w:line="240" w:lineRule="auto"/>
              <w:jc w:val="center"/>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60</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MS Mincho"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 xml:space="preserve">г. </w:t>
            </w:r>
            <w:r w:rsidRPr="000861A0">
              <w:rPr>
                <w:rFonts w:ascii="Times New Roman" w:eastAsia="MS Mincho" w:hAnsi="Times New Roman" w:cs="Times New Roman"/>
                <w:snapToGrid w:val="0"/>
                <w:sz w:val="28"/>
                <w:szCs w:val="28"/>
                <w:lang w:eastAsia="ru-RU"/>
              </w:rPr>
              <w:t>Ульяновск</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w:t>
            </w:r>
          </w:p>
        </w:tc>
        <w:tc>
          <w:tcPr>
            <w:tcW w:w="1984" w:type="dxa"/>
            <w:vAlign w:val="center"/>
          </w:tcPr>
          <w:p w:rsidR="000861A0" w:rsidRPr="000861A0" w:rsidRDefault="000861A0" w:rsidP="00694A14">
            <w:pPr>
              <w:spacing w:after="0" w:line="240" w:lineRule="auto"/>
              <w:jc w:val="center"/>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16</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MS Mincho" w:hAnsi="Times New Roman" w:cs="Times New Roman"/>
                <w:snapToGrid w:val="0"/>
                <w:sz w:val="28"/>
                <w:szCs w:val="28"/>
                <w:lang w:eastAsia="ru-RU"/>
              </w:rPr>
            </w:pPr>
            <w:r w:rsidRPr="000861A0">
              <w:rPr>
                <w:rFonts w:ascii="Times New Roman" w:eastAsia="Times New Roman" w:hAnsi="Times New Roman" w:cs="Times New Roman"/>
                <w:bCs/>
                <w:snapToGrid w:val="0"/>
                <w:sz w:val="28"/>
                <w:szCs w:val="28"/>
                <w:lang w:eastAsia="ru-RU"/>
              </w:rPr>
              <w:t xml:space="preserve">г. </w:t>
            </w:r>
            <w:r w:rsidRPr="000861A0">
              <w:rPr>
                <w:rFonts w:ascii="Times New Roman" w:eastAsia="MS Mincho" w:hAnsi="Times New Roman" w:cs="Times New Roman"/>
                <w:snapToGrid w:val="0"/>
                <w:sz w:val="28"/>
                <w:szCs w:val="28"/>
                <w:lang w:eastAsia="ru-RU"/>
              </w:rPr>
              <w:t>Новосибирск</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2-4</w:t>
            </w:r>
          </w:p>
        </w:tc>
        <w:tc>
          <w:tcPr>
            <w:tcW w:w="1984" w:type="dxa"/>
            <w:vAlign w:val="center"/>
          </w:tcPr>
          <w:p w:rsidR="000861A0" w:rsidRPr="000861A0" w:rsidRDefault="000861A0" w:rsidP="00694A14">
            <w:pPr>
              <w:spacing w:after="0" w:line="240" w:lineRule="auto"/>
              <w:jc w:val="center"/>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12</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г. Пермь</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2-4</w:t>
            </w:r>
          </w:p>
        </w:tc>
        <w:tc>
          <w:tcPr>
            <w:tcW w:w="1984" w:type="dxa"/>
            <w:vAlign w:val="center"/>
          </w:tcPr>
          <w:p w:rsidR="000861A0" w:rsidRPr="000861A0" w:rsidRDefault="000861A0" w:rsidP="00694A14">
            <w:pPr>
              <w:spacing w:after="0" w:line="240" w:lineRule="auto"/>
              <w:jc w:val="center"/>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80</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г. Красноуфимск</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2-3</w:t>
            </w:r>
          </w:p>
        </w:tc>
        <w:tc>
          <w:tcPr>
            <w:tcW w:w="1984" w:type="dxa"/>
            <w:vAlign w:val="center"/>
          </w:tcPr>
          <w:p w:rsidR="000861A0" w:rsidRPr="000861A0" w:rsidRDefault="000861A0" w:rsidP="00694A14">
            <w:pPr>
              <w:spacing w:after="0" w:line="240" w:lineRule="auto"/>
              <w:jc w:val="center"/>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4</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г. Муром</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w:t>
            </w:r>
          </w:p>
        </w:tc>
        <w:tc>
          <w:tcPr>
            <w:tcW w:w="1984" w:type="dxa"/>
            <w:vAlign w:val="center"/>
          </w:tcPr>
          <w:p w:rsidR="000861A0" w:rsidRPr="000861A0" w:rsidRDefault="000861A0" w:rsidP="00694A14">
            <w:pPr>
              <w:spacing w:after="0" w:line="240" w:lineRule="auto"/>
              <w:jc w:val="center"/>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8</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 xml:space="preserve">Республика Татарстан, г. </w:t>
            </w:r>
            <w:r w:rsidRPr="000861A0">
              <w:rPr>
                <w:rFonts w:ascii="Times New Roman" w:eastAsia="Times New Roman" w:hAnsi="Times New Roman" w:cs="Times New Roman"/>
                <w:bCs/>
                <w:snapToGrid w:val="0"/>
                <w:sz w:val="28"/>
                <w:szCs w:val="28"/>
                <w:lang w:eastAsia="ru-RU"/>
              </w:rPr>
              <w:lastRenderedPageBreak/>
              <w:t>Казань</w:t>
            </w:r>
          </w:p>
        </w:tc>
        <w:tc>
          <w:tcPr>
            <w:tcW w:w="2977" w:type="dxa"/>
            <w:vAlign w:val="center"/>
          </w:tcPr>
          <w:p w:rsidR="000861A0" w:rsidRPr="000861A0" w:rsidRDefault="000861A0" w:rsidP="00694A14">
            <w:pPr>
              <w:spacing w:after="0" w:line="240" w:lineRule="auto"/>
              <w:jc w:val="both"/>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lastRenderedPageBreak/>
              <w:t>г. Дзержинск</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w:t>
            </w:r>
          </w:p>
        </w:tc>
        <w:tc>
          <w:tcPr>
            <w:tcW w:w="1984" w:type="dxa"/>
            <w:vAlign w:val="center"/>
          </w:tcPr>
          <w:p w:rsidR="000861A0" w:rsidRPr="000861A0" w:rsidRDefault="000861A0" w:rsidP="00694A14">
            <w:pPr>
              <w:spacing w:after="0" w:line="240" w:lineRule="auto"/>
              <w:jc w:val="center"/>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8</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г. Красноярск</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2-4</w:t>
            </w:r>
          </w:p>
        </w:tc>
        <w:tc>
          <w:tcPr>
            <w:tcW w:w="1984" w:type="dxa"/>
            <w:vAlign w:val="center"/>
          </w:tcPr>
          <w:p w:rsidR="000861A0" w:rsidRPr="000861A0" w:rsidRDefault="00694A14" w:rsidP="00694A14">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г. Набережные Челны</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w:t>
            </w:r>
          </w:p>
        </w:tc>
        <w:tc>
          <w:tcPr>
            <w:tcW w:w="1984" w:type="dxa"/>
            <w:vAlign w:val="center"/>
          </w:tcPr>
          <w:p w:rsidR="000861A0" w:rsidRPr="000861A0" w:rsidRDefault="00694A14" w:rsidP="00694A14">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20</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г. Камбарка</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2-3</w:t>
            </w:r>
          </w:p>
        </w:tc>
        <w:tc>
          <w:tcPr>
            <w:tcW w:w="1984" w:type="dxa"/>
            <w:vAlign w:val="center"/>
          </w:tcPr>
          <w:p w:rsidR="000861A0" w:rsidRPr="000861A0" w:rsidRDefault="00694A14" w:rsidP="00694A14">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г. Арск</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w:t>
            </w:r>
          </w:p>
        </w:tc>
        <w:tc>
          <w:tcPr>
            <w:tcW w:w="1984" w:type="dxa"/>
            <w:vAlign w:val="center"/>
          </w:tcPr>
          <w:p w:rsidR="000861A0" w:rsidRPr="000861A0" w:rsidRDefault="00694A14" w:rsidP="00694A14">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w:t>
            </w:r>
          </w:p>
        </w:tc>
      </w:tr>
      <w:tr w:rsidR="000861A0" w:rsidRPr="000861A0" w:rsidTr="00694A14">
        <w:tc>
          <w:tcPr>
            <w:tcW w:w="3687" w:type="dxa"/>
            <w:vAlign w:val="center"/>
          </w:tcPr>
          <w:p w:rsidR="000861A0" w:rsidRPr="000861A0" w:rsidRDefault="000861A0" w:rsidP="00694A14">
            <w:pPr>
              <w:spacing w:after="0" w:line="240" w:lineRule="auto"/>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Республика Татарстан, г. Казань</w:t>
            </w:r>
          </w:p>
        </w:tc>
        <w:tc>
          <w:tcPr>
            <w:tcW w:w="2977" w:type="dxa"/>
            <w:vAlign w:val="center"/>
          </w:tcPr>
          <w:p w:rsidR="000861A0" w:rsidRPr="000861A0" w:rsidRDefault="000861A0" w:rsidP="00694A14">
            <w:pPr>
              <w:spacing w:after="0" w:line="240" w:lineRule="auto"/>
              <w:jc w:val="both"/>
              <w:rPr>
                <w:rFonts w:ascii="Times New Roman" w:eastAsia="Times New Roman" w:hAnsi="Times New Roman" w:cs="Times New Roman"/>
                <w:bCs/>
                <w:snapToGrid w:val="0"/>
                <w:sz w:val="28"/>
                <w:szCs w:val="28"/>
                <w:lang w:eastAsia="ru-RU"/>
              </w:rPr>
            </w:pPr>
            <w:r w:rsidRPr="000861A0">
              <w:rPr>
                <w:rFonts w:ascii="Times New Roman" w:eastAsia="Times New Roman" w:hAnsi="Times New Roman" w:cs="Times New Roman"/>
                <w:bCs/>
                <w:snapToGrid w:val="0"/>
                <w:sz w:val="28"/>
                <w:szCs w:val="28"/>
                <w:lang w:eastAsia="ru-RU"/>
              </w:rPr>
              <w:t>г. Кукмор</w:t>
            </w:r>
          </w:p>
        </w:tc>
        <w:tc>
          <w:tcPr>
            <w:tcW w:w="1701" w:type="dxa"/>
            <w:vAlign w:val="center"/>
          </w:tcPr>
          <w:p w:rsidR="000861A0" w:rsidRPr="000861A0" w:rsidRDefault="000861A0" w:rsidP="00694A14">
            <w:pPr>
              <w:spacing w:after="0" w:line="240" w:lineRule="auto"/>
              <w:jc w:val="center"/>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1-2</w:t>
            </w:r>
          </w:p>
        </w:tc>
        <w:tc>
          <w:tcPr>
            <w:tcW w:w="1984" w:type="dxa"/>
            <w:vAlign w:val="center"/>
          </w:tcPr>
          <w:p w:rsidR="000861A0" w:rsidRPr="000861A0" w:rsidRDefault="00694A14" w:rsidP="00694A14">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w:t>
            </w:r>
          </w:p>
        </w:tc>
      </w:tr>
    </w:tbl>
    <w:p w:rsidR="000861A0" w:rsidRPr="000861A0" w:rsidRDefault="000861A0" w:rsidP="000861A0">
      <w:pPr>
        <w:shd w:val="clear" w:color="auto" w:fill="FFFFFF"/>
        <w:spacing w:before="240" w:after="0" w:line="240" w:lineRule="auto"/>
        <w:ind w:firstLine="425"/>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Иные адреса доставки согласуются дополнительно.</w:t>
      </w:r>
    </w:p>
    <w:p w:rsidR="000861A0" w:rsidRPr="000861A0" w:rsidRDefault="000861A0" w:rsidP="000861A0">
      <w:pPr>
        <w:shd w:val="clear" w:color="auto" w:fill="FFFFFF"/>
        <w:spacing w:after="0" w:line="240" w:lineRule="auto"/>
        <w:ind w:firstLine="426"/>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Количество корреспонденции определяется от фактической потребности заказчика без превышения общей стоимости договора и по установленной договором цене за единицу корреспонденции.</w:t>
      </w:r>
    </w:p>
    <w:p w:rsidR="000861A0" w:rsidRPr="000861A0" w:rsidRDefault="000861A0" w:rsidP="00F716CE">
      <w:pPr>
        <w:numPr>
          <w:ilvl w:val="0"/>
          <w:numId w:val="12"/>
        </w:numPr>
        <w:spacing w:after="0" w:line="240" w:lineRule="auto"/>
        <w:contextualSpacing/>
        <w:jc w:val="both"/>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Обязательные требования:</w:t>
      </w:r>
    </w:p>
    <w:p w:rsidR="000861A0" w:rsidRPr="000861A0" w:rsidRDefault="000861A0" w:rsidP="00F716CE">
      <w:pPr>
        <w:numPr>
          <w:ilvl w:val="0"/>
          <w:numId w:val="11"/>
        </w:numPr>
        <w:spacing w:after="0" w:line="240" w:lineRule="auto"/>
        <w:contextualSpacing/>
        <w:jc w:val="both"/>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почта из пункта отправки должна забираться в день вызова курьера;</w:t>
      </w:r>
    </w:p>
    <w:p w:rsidR="000861A0" w:rsidRPr="000861A0" w:rsidRDefault="000861A0" w:rsidP="00F716CE">
      <w:pPr>
        <w:numPr>
          <w:ilvl w:val="0"/>
          <w:numId w:val="11"/>
        </w:numPr>
        <w:spacing w:after="0" w:line="240" w:lineRule="auto"/>
        <w:contextualSpacing/>
        <w:jc w:val="both"/>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прием Заявок Исполнителем на доставку и вызов курьера в офис (по указанному адресу) Заказчика осуществляется по телефону;</w:t>
      </w:r>
    </w:p>
    <w:p w:rsidR="000861A0" w:rsidRPr="000861A0" w:rsidRDefault="000861A0" w:rsidP="00F716CE">
      <w:pPr>
        <w:numPr>
          <w:ilvl w:val="0"/>
          <w:numId w:val="10"/>
        </w:numPr>
        <w:spacing w:after="0" w:line="240" w:lineRule="auto"/>
        <w:jc w:val="both"/>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возможность пересылки почтовой корреспонденции по требованию Заказчика по другому уточненному адресу;</w:t>
      </w:r>
    </w:p>
    <w:p w:rsidR="000861A0" w:rsidRPr="000861A0" w:rsidRDefault="000861A0" w:rsidP="00F716CE">
      <w:pPr>
        <w:numPr>
          <w:ilvl w:val="0"/>
          <w:numId w:val="10"/>
        </w:numPr>
        <w:spacing w:after="0" w:line="240" w:lineRule="auto"/>
        <w:jc w:val="both"/>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возврат почтовой корреспонденции в случае необходимости Заказчику;</w:t>
      </w:r>
    </w:p>
    <w:p w:rsidR="000861A0" w:rsidRPr="000861A0" w:rsidRDefault="000861A0" w:rsidP="00F716CE">
      <w:pPr>
        <w:numPr>
          <w:ilvl w:val="0"/>
          <w:numId w:val="10"/>
        </w:numPr>
        <w:spacing w:after="0" w:line="240" w:lineRule="auto"/>
        <w:jc w:val="both"/>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возможность приема заказа на доставку почтовой корреспонденции от Отправителя Заказчику;</w:t>
      </w:r>
    </w:p>
    <w:p w:rsidR="000861A0" w:rsidRPr="000861A0" w:rsidRDefault="000861A0" w:rsidP="00F716CE">
      <w:pPr>
        <w:numPr>
          <w:ilvl w:val="0"/>
          <w:numId w:val="10"/>
        </w:numPr>
        <w:shd w:val="clear" w:color="auto" w:fill="FFFFFF"/>
        <w:spacing w:after="0" w:line="240" w:lineRule="auto"/>
        <w:contextualSpacing/>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организация доставки корреспонденции в выходные и праздничные дни по дополнительному требованию Заказчика;</w:t>
      </w:r>
    </w:p>
    <w:p w:rsidR="000861A0" w:rsidRPr="000861A0" w:rsidRDefault="000861A0" w:rsidP="00F716CE">
      <w:pPr>
        <w:numPr>
          <w:ilvl w:val="0"/>
          <w:numId w:val="10"/>
        </w:numPr>
        <w:shd w:val="clear" w:color="auto" w:fill="FFFFFF"/>
        <w:spacing w:after="0" w:line="240" w:lineRule="auto"/>
        <w:ind w:left="714" w:hanging="357"/>
        <w:contextualSpacing/>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предоставление Исполнителем упаковки для отправлений;</w:t>
      </w:r>
    </w:p>
    <w:p w:rsidR="000861A0" w:rsidRPr="000861A0" w:rsidRDefault="000861A0" w:rsidP="00F716CE">
      <w:pPr>
        <w:numPr>
          <w:ilvl w:val="0"/>
          <w:numId w:val="10"/>
        </w:numPr>
        <w:spacing w:after="0" w:line="240" w:lineRule="auto"/>
        <w:ind w:left="714" w:hanging="357"/>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информирование Заказчика о доставке отправления (подтверждение вручения отправления) с предоставлением уведомления о вручении;</w:t>
      </w:r>
    </w:p>
    <w:p w:rsidR="000861A0" w:rsidRPr="000861A0" w:rsidRDefault="000861A0" w:rsidP="00F716CE">
      <w:pPr>
        <w:numPr>
          <w:ilvl w:val="0"/>
          <w:numId w:val="10"/>
        </w:numPr>
        <w:shd w:val="clear" w:color="auto" w:fill="FFFFFF"/>
        <w:spacing w:after="0" w:line="240" w:lineRule="auto"/>
        <w:ind w:left="714" w:hanging="357"/>
        <w:contextualSpacing/>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обеспечение сохранности отправления (целостности упаковки и вложения) на всех этапах обработки экспресс-отправления;</w:t>
      </w:r>
    </w:p>
    <w:p w:rsidR="000861A0" w:rsidRPr="000861A0" w:rsidRDefault="000861A0" w:rsidP="00F716CE">
      <w:pPr>
        <w:numPr>
          <w:ilvl w:val="0"/>
          <w:numId w:val="10"/>
        </w:numPr>
        <w:spacing w:after="0" w:line="240" w:lineRule="auto"/>
        <w:ind w:left="714" w:hanging="357"/>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оперативное информирование Заказчика о невозможности доставки (вручения) отправления по причинам, не зависящим от Исполнителя, и уточнение необходимой информации о дальнейших действиях;</w:t>
      </w:r>
    </w:p>
    <w:p w:rsidR="000861A0" w:rsidRPr="000861A0" w:rsidRDefault="000861A0" w:rsidP="00F716CE">
      <w:pPr>
        <w:numPr>
          <w:ilvl w:val="0"/>
          <w:numId w:val="10"/>
        </w:numPr>
        <w:shd w:val="clear" w:color="auto" w:fill="FFFFFF"/>
        <w:spacing w:after="0" w:line="240" w:lineRule="auto"/>
        <w:contextualSpacing/>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прием и упаковка отправлений курьером Исполнителя производится в помещениях (офисах) Заказчика:</w:t>
      </w:r>
    </w:p>
    <w:p w:rsidR="000861A0" w:rsidRPr="000861A0" w:rsidRDefault="000861A0" w:rsidP="000861A0">
      <w:pPr>
        <w:shd w:val="clear" w:color="auto" w:fill="FFFFFF"/>
        <w:spacing w:after="0" w:line="240" w:lineRule="auto"/>
        <w:ind w:left="720"/>
        <w:contextualSpacing/>
        <w:jc w:val="both"/>
        <w:rPr>
          <w:rFonts w:ascii="Times New Roman" w:eastAsia="MS Mincho" w:hAnsi="Times New Roman" w:cs="Times New Roman"/>
          <w:snapToGrid w:val="0"/>
          <w:sz w:val="28"/>
          <w:szCs w:val="28"/>
          <w:lang w:eastAsia="ru-RU"/>
        </w:rPr>
      </w:pPr>
      <w:r w:rsidRPr="000861A0">
        <w:rPr>
          <w:rFonts w:ascii="Times New Roman" w:eastAsia="MS Mincho" w:hAnsi="Times New Roman" w:cs="Times New Roman"/>
          <w:snapToGrid w:val="0"/>
          <w:sz w:val="28"/>
          <w:szCs w:val="28"/>
          <w:lang w:eastAsia="ru-RU"/>
        </w:rPr>
        <w:t xml:space="preserve">- г. Казань, ул. </w:t>
      </w:r>
      <w:proofErr w:type="spellStart"/>
      <w:r w:rsidRPr="000861A0">
        <w:rPr>
          <w:rFonts w:ascii="Times New Roman" w:eastAsia="MS Mincho" w:hAnsi="Times New Roman" w:cs="Times New Roman"/>
          <w:snapToGrid w:val="0"/>
          <w:sz w:val="28"/>
          <w:szCs w:val="28"/>
          <w:lang w:eastAsia="ru-RU"/>
        </w:rPr>
        <w:t>Галиаскара</w:t>
      </w:r>
      <w:proofErr w:type="spellEnd"/>
      <w:r w:rsidRPr="000861A0">
        <w:rPr>
          <w:rFonts w:ascii="Times New Roman" w:eastAsia="MS Mincho" w:hAnsi="Times New Roman" w:cs="Times New Roman"/>
          <w:snapToGrid w:val="0"/>
          <w:sz w:val="28"/>
          <w:szCs w:val="28"/>
          <w:lang w:eastAsia="ru-RU"/>
        </w:rPr>
        <w:t xml:space="preserve"> </w:t>
      </w:r>
      <w:proofErr w:type="spellStart"/>
      <w:r w:rsidRPr="000861A0">
        <w:rPr>
          <w:rFonts w:ascii="Times New Roman" w:eastAsia="MS Mincho" w:hAnsi="Times New Roman" w:cs="Times New Roman"/>
          <w:snapToGrid w:val="0"/>
          <w:sz w:val="28"/>
          <w:szCs w:val="28"/>
          <w:lang w:eastAsia="ru-RU"/>
        </w:rPr>
        <w:t>Камала</w:t>
      </w:r>
      <w:proofErr w:type="spellEnd"/>
      <w:r w:rsidRPr="000861A0">
        <w:rPr>
          <w:rFonts w:ascii="Times New Roman" w:eastAsia="MS Mincho" w:hAnsi="Times New Roman" w:cs="Times New Roman"/>
          <w:snapToGrid w:val="0"/>
          <w:sz w:val="28"/>
          <w:szCs w:val="28"/>
          <w:lang w:eastAsia="ru-RU"/>
        </w:rPr>
        <w:t xml:space="preserve"> 11, 20/7</w:t>
      </w:r>
    </w:p>
    <w:p w:rsidR="000861A0" w:rsidRPr="000861A0" w:rsidRDefault="000861A0" w:rsidP="000861A0">
      <w:pPr>
        <w:autoSpaceDE w:val="0"/>
        <w:autoSpaceDN w:val="0"/>
        <w:adjustRightInd w:val="0"/>
        <w:spacing w:after="0" w:line="240" w:lineRule="auto"/>
        <w:ind w:firstLine="709"/>
        <w:jc w:val="both"/>
        <w:rPr>
          <w:rFonts w:ascii="Times New Roman" w:eastAsia="Times New Roman" w:hAnsi="Times New Roman" w:cs="Times New Roman"/>
          <w:b/>
          <w:bCs/>
          <w:snapToGrid w:val="0"/>
          <w:color w:val="000000"/>
          <w:sz w:val="28"/>
          <w:szCs w:val="28"/>
          <w:lang w:eastAsia="ru-RU"/>
        </w:rPr>
      </w:pPr>
    </w:p>
    <w:p w:rsidR="000861A0" w:rsidRPr="000861A0" w:rsidRDefault="000861A0" w:rsidP="000861A0">
      <w:pPr>
        <w:autoSpaceDE w:val="0"/>
        <w:autoSpaceDN w:val="0"/>
        <w:adjustRightInd w:val="0"/>
        <w:spacing w:after="0" w:line="240" w:lineRule="auto"/>
        <w:ind w:firstLine="709"/>
        <w:jc w:val="both"/>
        <w:rPr>
          <w:rFonts w:ascii="Times New Roman" w:eastAsia="Times New Roman" w:hAnsi="Times New Roman" w:cs="Times New Roman"/>
          <w:b/>
          <w:bCs/>
          <w:snapToGrid w:val="0"/>
          <w:color w:val="000000"/>
          <w:sz w:val="28"/>
          <w:szCs w:val="28"/>
          <w:lang w:eastAsia="ru-RU"/>
        </w:rPr>
      </w:pPr>
      <w:r w:rsidRPr="000861A0">
        <w:rPr>
          <w:rFonts w:ascii="Times New Roman" w:eastAsia="Times New Roman" w:hAnsi="Times New Roman" w:cs="Times New Roman"/>
          <w:b/>
          <w:bCs/>
          <w:snapToGrid w:val="0"/>
          <w:color w:val="000000"/>
          <w:sz w:val="28"/>
          <w:szCs w:val="28"/>
          <w:lang w:eastAsia="ru-RU"/>
        </w:rPr>
        <w:t>3.4. Сроки оказания услуг</w:t>
      </w:r>
    </w:p>
    <w:p w:rsidR="000861A0" w:rsidRPr="000861A0" w:rsidRDefault="000861A0" w:rsidP="000861A0">
      <w:pPr>
        <w:autoSpaceDE w:val="0"/>
        <w:autoSpaceDN w:val="0"/>
        <w:adjustRightInd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0861A0">
        <w:rPr>
          <w:rFonts w:ascii="Times New Roman" w:eastAsia="Times New Roman" w:hAnsi="Times New Roman" w:cs="Times New Roman"/>
          <w:snapToGrid w:val="0"/>
          <w:color w:val="000000"/>
          <w:sz w:val="28"/>
          <w:szCs w:val="28"/>
          <w:lang w:eastAsia="ru-RU"/>
        </w:rPr>
        <w:t>Сроки оказания услуг – 1 год с даты заключения Договора.</w:t>
      </w:r>
    </w:p>
    <w:p w:rsidR="000861A0" w:rsidRPr="000861A0" w:rsidRDefault="000861A0" w:rsidP="000861A0">
      <w:pPr>
        <w:shd w:val="clear" w:color="auto" w:fill="FFFFFF"/>
        <w:tabs>
          <w:tab w:val="left" w:pos="0"/>
          <w:tab w:val="left" w:pos="993"/>
        </w:tabs>
        <w:spacing w:after="0" w:line="240" w:lineRule="auto"/>
        <w:ind w:left="709"/>
        <w:jc w:val="both"/>
        <w:rPr>
          <w:rFonts w:ascii="Times New Roman" w:eastAsia="Times New Roman" w:hAnsi="Times New Roman" w:cs="Times New Roman"/>
          <w:b/>
          <w:snapToGrid w:val="0"/>
          <w:color w:val="000000"/>
          <w:sz w:val="28"/>
          <w:szCs w:val="28"/>
          <w:lang w:eastAsia="ru-RU"/>
        </w:rPr>
      </w:pPr>
      <w:r w:rsidRPr="000861A0">
        <w:rPr>
          <w:rFonts w:ascii="Times New Roman" w:eastAsia="Times New Roman" w:hAnsi="Times New Roman" w:cs="Times New Roman"/>
          <w:b/>
          <w:snapToGrid w:val="0"/>
          <w:color w:val="000000"/>
          <w:sz w:val="28"/>
          <w:szCs w:val="28"/>
          <w:lang w:eastAsia="ru-RU"/>
        </w:rPr>
        <w:t>3.5.Порядок приемки и оплаты услуг</w:t>
      </w:r>
    </w:p>
    <w:p w:rsidR="000861A0" w:rsidRPr="000861A0" w:rsidRDefault="000861A0" w:rsidP="000861A0">
      <w:pPr>
        <w:spacing w:after="0" w:line="240" w:lineRule="auto"/>
        <w:ind w:firstLine="709"/>
        <w:jc w:val="both"/>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lastRenderedPageBreak/>
        <w:t xml:space="preserve">В процессе исполнения услуг 1 раз в месяц, не позднее 10 числа месяца, следующего за отчетным месяцем, составляются акты сдачи-приемки оказанных услуг. </w:t>
      </w:r>
    </w:p>
    <w:p w:rsidR="00694A14" w:rsidRPr="00534702" w:rsidRDefault="000861A0" w:rsidP="00694A14">
      <w:pPr>
        <w:widowControl w:val="0"/>
        <w:tabs>
          <w:tab w:val="left" w:pos="917"/>
          <w:tab w:val="left" w:leader="underscore" w:pos="1680"/>
        </w:tabs>
        <w:spacing w:line="240" w:lineRule="auto"/>
        <w:ind w:firstLine="709"/>
        <w:jc w:val="both"/>
        <w:rPr>
          <w:rFonts w:ascii="Times New Roman" w:hAnsi="Times New Roman" w:cs="Times New Roman"/>
          <w:sz w:val="28"/>
          <w:szCs w:val="28"/>
        </w:rPr>
      </w:pPr>
      <w:r w:rsidRPr="000861A0">
        <w:rPr>
          <w:rFonts w:ascii="Times New Roman" w:eastAsia="Times New Roman" w:hAnsi="Times New Roman" w:cs="Times New Roman"/>
          <w:b/>
          <w:snapToGrid w:val="0"/>
          <w:sz w:val="28"/>
          <w:szCs w:val="28"/>
          <w:lang w:eastAsia="ru-RU"/>
        </w:rPr>
        <w:t xml:space="preserve">3.6. Условия расчетов: </w:t>
      </w:r>
      <w:r w:rsidR="00694A14" w:rsidRPr="00534702">
        <w:rPr>
          <w:rFonts w:ascii="Times New Roman" w:hAnsi="Times New Roman" w:cs="Times New Roman"/>
          <w:sz w:val="28"/>
          <w:szCs w:val="28"/>
        </w:rPr>
        <w:t>Заказчик</w:t>
      </w:r>
      <w:r w:rsidR="00694A14">
        <w:rPr>
          <w:rFonts w:ascii="Times New Roman" w:hAnsi="Times New Roman" w:cs="Times New Roman"/>
          <w:sz w:val="28"/>
          <w:szCs w:val="28"/>
        </w:rPr>
        <w:t xml:space="preserve"> ежемесячно</w:t>
      </w:r>
      <w:r w:rsidR="00694A14" w:rsidRPr="00534702">
        <w:rPr>
          <w:rFonts w:ascii="Times New Roman" w:hAnsi="Times New Roman" w:cs="Times New Roman"/>
          <w:sz w:val="28"/>
          <w:szCs w:val="28"/>
        </w:rPr>
        <w:t xml:space="preserve"> оплачивает Исполнителю стоимость оказанных </w:t>
      </w:r>
      <w:r w:rsidR="00694A14">
        <w:rPr>
          <w:rFonts w:ascii="Times New Roman" w:hAnsi="Times New Roman" w:cs="Times New Roman"/>
          <w:sz w:val="28"/>
          <w:szCs w:val="28"/>
        </w:rPr>
        <w:t xml:space="preserve">в отчетном месяце </w:t>
      </w:r>
      <w:r w:rsidR="00694A14" w:rsidRPr="00534702">
        <w:rPr>
          <w:rFonts w:ascii="Times New Roman" w:hAnsi="Times New Roman" w:cs="Times New Roman"/>
          <w:sz w:val="28"/>
          <w:szCs w:val="28"/>
        </w:rPr>
        <w:t>услуг в соответствии с тарифа</w:t>
      </w:r>
      <w:r w:rsidR="00694A14">
        <w:rPr>
          <w:rFonts w:ascii="Times New Roman" w:hAnsi="Times New Roman" w:cs="Times New Roman"/>
          <w:sz w:val="28"/>
          <w:szCs w:val="28"/>
        </w:rPr>
        <w:t>ми, указанными в Приложении № 1 н</w:t>
      </w:r>
      <w:r w:rsidR="00694A14" w:rsidRPr="00534702">
        <w:rPr>
          <w:rFonts w:ascii="Times New Roman" w:hAnsi="Times New Roman" w:cs="Times New Roman"/>
          <w:sz w:val="28"/>
          <w:szCs w:val="28"/>
        </w:rPr>
        <w:t xml:space="preserve">а основании </w:t>
      </w:r>
      <w:r w:rsidR="00694A14">
        <w:rPr>
          <w:rFonts w:ascii="Times New Roman" w:hAnsi="Times New Roman" w:cs="Times New Roman"/>
          <w:sz w:val="28"/>
          <w:szCs w:val="28"/>
        </w:rPr>
        <w:t>предъявляемого к оплате пакета документов (счёт, счёт-фактура с выделением суммы НДС, Акт оказанных услуг) в течение 15 календарных дней с даты подписания акта оказанных услуг. Указанный пакет документов исполнитель предоставляет Заказчику в течение 5 (пяти) рабочих дней с даты оказания Услуг.</w:t>
      </w:r>
    </w:p>
    <w:p w:rsidR="000861A0" w:rsidRPr="000861A0" w:rsidRDefault="000861A0" w:rsidP="00694A14">
      <w:pPr>
        <w:widowControl w:val="0"/>
        <w:tabs>
          <w:tab w:val="left" w:pos="917"/>
          <w:tab w:val="left" w:leader="underscore" w:pos="1680"/>
        </w:tabs>
        <w:spacing w:after="0" w:line="240" w:lineRule="auto"/>
        <w:ind w:firstLine="709"/>
        <w:jc w:val="both"/>
        <w:rPr>
          <w:rFonts w:ascii="Times New Roman" w:eastAsia="Times New Roman" w:hAnsi="Times New Roman" w:cs="Times New Roman"/>
          <w:snapToGrid w:val="0"/>
          <w:sz w:val="28"/>
          <w:szCs w:val="28"/>
          <w:lang w:eastAsia="ru-RU"/>
        </w:rPr>
      </w:pPr>
      <w:r w:rsidRPr="000861A0">
        <w:rPr>
          <w:rFonts w:ascii="Times New Roman" w:eastAsia="Times New Roman" w:hAnsi="Times New Roman" w:cs="Times New Roman"/>
          <w:snapToGrid w:val="0"/>
          <w:sz w:val="28"/>
          <w:szCs w:val="28"/>
          <w:lang w:eastAsia="ru-RU"/>
        </w:rPr>
        <w:t>В случае изменения объемов оказания услуг в ходе исполнения Договора Заказчик вправе увеличить или уменьшить предусмотренный договором объем до 20% (Двадцати процентов) при сохранении иных существенных условий Договора.</w:t>
      </w:r>
    </w:p>
    <w:p w:rsidR="002A0E34" w:rsidRPr="000861A0" w:rsidRDefault="000861A0" w:rsidP="000861A0">
      <w:pPr>
        <w:pStyle w:val="10"/>
        <w:shd w:val="clear" w:color="auto" w:fill="auto"/>
        <w:tabs>
          <w:tab w:val="left" w:pos="1466"/>
        </w:tabs>
        <w:spacing w:before="240" w:after="0" w:line="240" w:lineRule="auto"/>
        <w:ind w:firstLine="709"/>
        <w:jc w:val="both"/>
        <w:rPr>
          <w:sz w:val="28"/>
          <w:szCs w:val="28"/>
        </w:rPr>
      </w:pPr>
      <w:bookmarkStart w:id="10" w:name="bookmark19"/>
      <w:r>
        <w:rPr>
          <w:color w:val="000000"/>
          <w:sz w:val="28"/>
          <w:szCs w:val="28"/>
        </w:rPr>
        <w:t xml:space="preserve">4. </w:t>
      </w:r>
      <w:r w:rsidR="002A0E34" w:rsidRPr="000861A0">
        <w:rPr>
          <w:color w:val="000000"/>
          <w:sz w:val="28"/>
          <w:szCs w:val="28"/>
        </w:rPr>
        <w:t>Заключение и исполнение договора</w:t>
      </w:r>
      <w:bookmarkEnd w:id="10"/>
    </w:p>
    <w:p w:rsidR="00E52409" w:rsidRPr="000861A0" w:rsidRDefault="00E52409" w:rsidP="0040601E">
      <w:pPr>
        <w:pStyle w:val="10"/>
        <w:shd w:val="clear" w:color="auto" w:fill="auto"/>
        <w:tabs>
          <w:tab w:val="left" w:pos="1466"/>
        </w:tabs>
        <w:spacing w:after="0" w:line="240" w:lineRule="auto"/>
        <w:ind w:firstLine="709"/>
        <w:jc w:val="both"/>
        <w:rPr>
          <w:sz w:val="28"/>
          <w:szCs w:val="28"/>
        </w:rPr>
      </w:pPr>
    </w:p>
    <w:p w:rsidR="002A0E34" w:rsidRPr="000861A0" w:rsidRDefault="002A0E34" w:rsidP="0040601E">
      <w:pPr>
        <w:pStyle w:val="31"/>
        <w:shd w:val="clear" w:color="auto" w:fill="auto"/>
        <w:spacing w:before="0" w:after="0" w:line="240" w:lineRule="auto"/>
        <w:ind w:firstLine="709"/>
        <w:jc w:val="both"/>
        <w:rPr>
          <w:rStyle w:val="20pt"/>
          <w:i w:val="0"/>
          <w:iCs w:val="0"/>
          <w:color w:val="auto"/>
          <w:sz w:val="28"/>
          <w:szCs w:val="28"/>
          <w:shd w:val="clear" w:color="auto" w:fill="auto"/>
        </w:rPr>
      </w:pPr>
      <w:r w:rsidRPr="000861A0">
        <w:rPr>
          <w:color w:val="000000"/>
          <w:sz w:val="28"/>
          <w:szCs w:val="28"/>
        </w:rPr>
        <w:t>Заключение, исполнение договора осуществляется в соответствии с пунктом 8 аукционной документации.</w:t>
      </w:r>
    </w:p>
    <w:p w:rsidR="00E41A9C" w:rsidRPr="000861A0" w:rsidRDefault="005053D4" w:rsidP="0040601E">
      <w:pPr>
        <w:pStyle w:val="22"/>
        <w:shd w:val="clear" w:color="auto" w:fill="auto"/>
        <w:spacing w:before="0" w:line="240" w:lineRule="auto"/>
        <w:ind w:firstLine="709"/>
        <w:rPr>
          <w:rStyle w:val="20pt"/>
          <w:sz w:val="28"/>
          <w:szCs w:val="28"/>
        </w:rPr>
      </w:pPr>
      <w:r w:rsidRPr="000861A0">
        <w:rPr>
          <w:rStyle w:val="20pt"/>
          <w:sz w:val="28"/>
          <w:szCs w:val="28"/>
        </w:rPr>
        <w:t xml:space="preserve">Заказчик имеет право </w:t>
      </w:r>
      <w:r w:rsidR="003524BB" w:rsidRPr="000861A0">
        <w:rPr>
          <w:rStyle w:val="20pt"/>
          <w:sz w:val="28"/>
          <w:szCs w:val="28"/>
        </w:rPr>
        <w:t>увеличить не более чем на 20 % предусмотренный Договором объём поставки, п</w:t>
      </w:r>
      <w:r w:rsidR="00E41A9C" w:rsidRPr="000861A0">
        <w:rPr>
          <w:rStyle w:val="20pt"/>
          <w:sz w:val="28"/>
          <w:szCs w:val="28"/>
        </w:rPr>
        <w:t>ри изменении потребности</w:t>
      </w:r>
      <w:r w:rsidR="003524BB" w:rsidRPr="000861A0">
        <w:rPr>
          <w:rStyle w:val="20pt"/>
          <w:sz w:val="28"/>
          <w:szCs w:val="28"/>
        </w:rPr>
        <w:t xml:space="preserve"> и при сохранении иных существенных условий договора.</w:t>
      </w:r>
      <w:r w:rsidR="00E41A9C" w:rsidRPr="000861A0">
        <w:rPr>
          <w:rStyle w:val="20pt"/>
          <w:sz w:val="28"/>
          <w:szCs w:val="28"/>
        </w:rPr>
        <w:t xml:space="preserve"> </w:t>
      </w:r>
      <w:r w:rsidR="003524BB" w:rsidRPr="000861A0">
        <w:rPr>
          <w:rStyle w:val="20pt"/>
          <w:sz w:val="28"/>
          <w:szCs w:val="28"/>
        </w:rPr>
        <w:t xml:space="preserve"> </w:t>
      </w:r>
    </w:p>
    <w:p w:rsidR="00D26842" w:rsidRPr="000861A0" w:rsidRDefault="00D26842" w:rsidP="0040601E">
      <w:pPr>
        <w:pStyle w:val="22"/>
        <w:shd w:val="clear" w:color="auto" w:fill="auto"/>
        <w:spacing w:before="0" w:line="240" w:lineRule="auto"/>
        <w:ind w:firstLine="709"/>
        <w:rPr>
          <w:sz w:val="28"/>
          <w:szCs w:val="28"/>
        </w:rPr>
      </w:pPr>
    </w:p>
    <w:p w:rsidR="002A0E34" w:rsidRPr="00694A14" w:rsidRDefault="002909D2" w:rsidP="0040601E">
      <w:pPr>
        <w:pStyle w:val="10"/>
        <w:shd w:val="clear" w:color="auto" w:fill="auto"/>
        <w:tabs>
          <w:tab w:val="left" w:pos="346"/>
        </w:tabs>
        <w:spacing w:after="0" w:line="240" w:lineRule="auto"/>
        <w:ind w:firstLine="709"/>
        <w:jc w:val="both"/>
        <w:rPr>
          <w:color w:val="000000"/>
          <w:sz w:val="28"/>
          <w:szCs w:val="28"/>
        </w:rPr>
      </w:pPr>
      <w:bookmarkStart w:id="11" w:name="bookmark20"/>
      <w:r w:rsidRPr="000861A0">
        <w:rPr>
          <w:color w:val="000000"/>
          <w:sz w:val="28"/>
          <w:szCs w:val="28"/>
          <w:lang w:val="en-US"/>
        </w:rPr>
        <w:t>IV</w:t>
      </w:r>
      <w:r w:rsidRPr="000861A0">
        <w:rPr>
          <w:color w:val="000000"/>
          <w:sz w:val="28"/>
          <w:szCs w:val="28"/>
        </w:rPr>
        <w:t>.</w:t>
      </w:r>
      <w:r w:rsidR="00D26842" w:rsidRPr="000861A0">
        <w:rPr>
          <w:color w:val="000000"/>
          <w:sz w:val="28"/>
          <w:szCs w:val="28"/>
        </w:rPr>
        <w:t xml:space="preserve">    </w:t>
      </w:r>
      <w:r w:rsidR="002A0E34" w:rsidRPr="000861A0">
        <w:rPr>
          <w:color w:val="000000"/>
          <w:sz w:val="28"/>
          <w:szCs w:val="28"/>
        </w:rPr>
        <w:t>Порядок проведения аукциона</w:t>
      </w:r>
      <w:bookmarkEnd w:id="11"/>
    </w:p>
    <w:p w:rsidR="00CD7F7F" w:rsidRPr="00694A14" w:rsidRDefault="00CD7F7F" w:rsidP="0040601E">
      <w:pPr>
        <w:pStyle w:val="10"/>
        <w:shd w:val="clear" w:color="auto" w:fill="auto"/>
        <w:tabs>
          <w:tab w:val="left" w:pos="346"/>
        </w:tabs>
        <w:spacing w:after="0" w:line="240" w:lineRule="auto"/>
        <w:ind w:firstLine="709"/>
        <w:jc w:val="both"/>
        <w:rPr>
          <w:sz w:val="28"/>
          <w:szCs w:val="28"/>
        </w:rPr>
      </w:pPr>
    </w:p>
    <w:p w:rsidR="002A0E34" w:rsidRPr="000861A0" w:rsidRDefault="000861A0" w:rsidP="000861A0">
      <w:pPr>
        <w:pStyle w:val="10"/>
        <w:shd w:val="clear" w:color="auto" w:fill="auto"/>
        <w:tabs>
          <w:tab w:val="left" w:pos="1446"/>
        </w:tabs>
        <w:spacing w:after="0" w:line="240" w:lineRule="auto"/>
        <w:ind w:firstLine="709"/>
        <w:jc w:val="both"/>
        <w:rPr>
          <w:sz w:val="28"/>
          <w:szCs w:val="28"/>
        </w:rPr>
      </w:pPr>
      <w:bookmarkStart w:id="12" w:name="bookmark21"/>
      <w:r>
        <w:rPr>
          <w:color w:val="000000"/>
          <w:sz w:val="28"/>
          <w:szCs w:val="28"/>
        </w:rPr>
        <w:t xml:space="preserve">5. </w:t>
      </w:r>
      <w:r w:rsidR="002A0E34" w:rsidRPr="000861A0">
        <w:rPr>
          <w:color w:val="000000"/>
          <w:sz w:val="28"/>
          <w:szCs w:val="28"/>
        </w:rPr>
        <w:t>Участник аукциона</w:t>
      </w:r>
      <w:bookmarkEnd w:id="12"/>
    </w:p>
    <w:p w:rsidR="00CD7F7F" w:rsidRPr="000861A0" w:rsidRDefault="00CD7F7F" w:rsidP="00CD7F7F">
      <w:pPr>
        <w:pStyle w:val="10"/>
        <w:shd w:val="clear" w:color="auto" w:fill="auto"/>
        <w:tabs>
          <w:tab w:val="left" w:pos="1446"/>
        </w:tabs>
        <w:spacing w:after="0" w:line="240" w:lineRule="auto"/>
        <w:ind w:left="709"/>
        <w:jc w:val="both"/>
        <w:rPr>
          <w:sz w:val="28"/>
          <w:szCs w:val="28"/>
        </w:rPr>
      </w:pPr>
    </w:p>
    <w:p w:rsidR="00CD7F7F" w:rsidRPr="000861A0" w:rsidRDefault="002A0E34" w:rsidP="00F716CE">
      <w:pPr>
        <w:pStyle w:val="10"/>
        <w:numPr>
          <w:ilvl w:val="1"/>
          <w:numId w:val="8"/>
        </w:numPr>
        <w:shd w:val="clear" w:color="auto" w:fill="auto"/>
        <w:tabs>
          <w:tab w:val="left" w:pos="1446"/>
        </w:tabs>
        <w:spacing w:after="0" w:line="240" w:lineRule="auto"/>
        <w:ind w:left="0" w:firstLine="709"/>
        <w:jc w:val="both"/>
        <w:rPr>
          <w:sz w:val="28"/>
          <w:szCs w:val="28"/>
        </w:rPr>
      </w:pPr>
      <w:bookmarkStart w:id="13" w:name="bookmark22"/>
      <w:r w:rsidRPr="000861A0">
        <w:rPr>
          <w:color w:val="000000"/>
          <w:sz w:val="28"/>
          <w:szCs w:val="28"/>
        </w:rPr>
        <w:t>Участник аукциона</w:t>
      </w:r>
      <w:bookmarkEnd w:id="13"/>
    </w:p>
    <w:p w:rsidR="00443D0C" w:rsidRPr="000861A0" w:rsidRDefault="00443D0C" w:rsidP="00443D0C">
      <w:pPr>
        <w:pStyle w:val="10"/>
        <w:shd w:val="clear" w:color="auto" w:fill="auto"/>
        <w:tabs>
          <w:tab w:val="left" w:pos="1446"/>
        </w:tabs>
        <w:spacing w:after="0" w:line="240" w:lineRule="auto"/>
        <w:ind w:left="709"/>
        <w:jc w:val="both"/>
        <w:rPr>
          <w:sz w:val="28"/>
          <w:szCs w:val="28"/>
        </w:rPr>
      </w:pPr>
    </w:p>
    <w:p w:rsidR="002A0E34" w:rsidRPr="000861A0" w:rsidRDefault="002B2C6B" w:rsidP="00F716CE">
      <w:pPr>
        <w:pStyle w:val="31"/>
        <w:numPr>
          <w:ilvl w:val="2"/>
          <w:numId w:val="8"/>
        </w:numPr>
        <w:shd w:val="clear" w:color="auto" w:fill="auto"/>
        <w:tabs>
          <w:tab w:val="left" w:pos="1441"/>
        </w:tabs>
        <w:spacing w:before="0" w:after="0" w:line="240" w:lineRule="auto"/>
        <w:ind w:left="0" w:firstLine="567"/>
        <w:jc w:val="both"/>
        <w:rPr>
          <w:sz w:val="28"/>
          <w:szCs w:val="28"/>
        </w:rPr>
      </w:pPr>
      <w:r w:rsidRPr="000861A0">
        <w:rPr>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w:t>
      </w:r>
      <w:r w:rsidRPr="000861A0">
        <w:rPr>
          <w:sz w:val="28"/>
          <w:szCs w:val="28"/>
        </w:rPr>
        <w:lastRenderedPageBreak/>
        <w:t xml:space="preserve">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№5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w:t>
      </w:r>
      <w:proofErr w:type="gramStart"/>
      <w:r w:rsidRPr="000861A0">
        <w:rPr>
          <w:sz w:val="28"/>
          <w:szCs w:val="28"/>
        </w:rPr>
        <w:t>таком  аукционе</w:t>
      </w:r>
      <w:proofErr w:type="gramEnd"/>
      <w:r w:rsidRPr="000861A0">
        <w:rPr>
          <w:sz w:val="28"/>
          <w:szCs w:val="28"/>
        </w:rPr>
        <w:t>.</w:t>
      </w:r>
    </w:p>
    <w:p w:rsidR="002A0E34" w:rsidRPr="000861A0" w:rsidRDefault="002A0E34"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color w:val="000000"/>
          <w:sz w:val="28"/>
          <w:szCs w:val="28"/>
        </w:rPr>
        <w:t>К участию в аукционе допускаются участн</w:t>
      </w:r>
      <w:r w:rsidR="000C03AC" w:rsidRPr="000861A0">
        <w:rPr>
          <w:color w:val="000000"/>
          <w:sz w:val="28"/>
          <w:szCs w:val="28"/>
        </w:rPr>
        <w:t xml:space="preserve">ики, </w:t>
      </w:r>
      <w:proofErr w:type="gramStart"/>
      <w:r w:rsidR="000C03AC" w:rsidRPr="000861A0">
        <w:rPr>
          <w:color w:val="000000"/>
          <w:sz w:val="28"/>
          <w:szCs w:val="28"/>
        </w:rPr>
        <w:t xml:space="preserve">соответствующие </w:t>
      </w:r>
      <w:r w:rsidRPr="000861A0">
        <w:rPr>
          <w:color w:val="000000"/>
          <w:sz w:val="28"/>
          <w:szCs w:val="28"/>
        </w:rPr>
        <w:t xml:space="preserve"> предъявляемым</w:t>
      </w:r>
      <w:proofErr w:type="gramEnd"/>
      <w:r w:rsidRPr="000861A0">
        <w:rPr>
          <w:color w:val="000000"/>
          <w:sz w:val="28"/>
          <w:szCs w:val="28"/>
        </w:rPr>
        <w:t xml:space="preserve">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2A0E34" w:rsidRPr="000861A0" w:rsidRDefault="002A0E34"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color w:val="000000"/>
          <w:sz w:val="28"/>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A0E34" w:rsidRPr="000861A0" w:rsidRDefault="002A0E34" w:rsidP="00F716CE">
      <w:pPr>
        <w:pStyle w:val="31"/>
        <w:numPr>
          <w:ilvl w:val="2"/>
          <w:numId w:val="8"/>
        </w:numPr>
        <w:shd w:val="clear" w:color="auto" w:fill="auto"/>
        <w:tabs>
          <w:tab w:val="left" w:pos="1446"/>
        </w:tabs>
        <w:spacing w:before="0" w:after="0" w:line="240" w:lineRule="auto"/>
        <w:ind w:left="0" w:firstLine="709"/>
        <w:jc w:val="both"/>
        <w:rPr>
          <w:sz w:val="28"/>
          <w:szCs w:val="28"/>
        </w:rPr>
      </w:pPr>
      <w:r w:rsidRPr="000861A0">
        <w:rPr>
          <w:color w:val="000000"/>
          <w:sz w:val="28"/>
          <w:szCs w:val="28"/>
        </w:rPr>
        <w:t>Документы, представленные участниками в составе аукционных заявок, возврату не подлежат, за исключением банковской гарантии.</w:t>
      </w:r>
    </w:p>
    <w:p w:rsidR="002A0E34" w:rsidRPr="000861A0" w:rsidRDefault="002A0E34"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color w:val="000000"/>
          <w:sz w:val="28"/>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715425" w:rsidRPr="000861A0" w:rsidRDefault="00715425" w:rsidP="0040601E">
      <w:pPr>
        <w:pStyle w:val="31"/>
        <w:shd w:val="clear" w:color="auto" w:fill="auto"/>
        <w:tabs>
          <w:tab w:val="left" w:pos="1436"/>
        </w:tabs>
        <w:spacing w:before="0" w:after="0" w:line="240" w:lineRule="auto"/>
        <w:ind w:firstLine="709"/>
        <w:jc w:val="both"/>
        <w:rPr>
          <w:sz w:val="28"/>
          <w:szCs w:val="28"/>
        </w:rPr>
      </w:pPr>
    </w:p>
    <w:p w:rsidR="002A0E34" w:rsidRPr="000861A0" w:rsidRDefault="002A0E34" w:rsidP="00F716CE">
      <w:pPr>
        <w:pStyle w:val="10"/>
        <w:numPr>
          <w:ilvl w:val="1"/>
          <w:numId w:val="8"/>
        </w:numPr>
        <w:shd w:val="clear" w:color="auto" w:fill="auto"/>
        <w:tabs>
          <w:tab w:val="left" w:pos="1446"/>
        </w:tabs>
        <w:spacing w:after="0" w:line="240" w:lineRule="auto"/>
        <w:ind w:left="0" w:firstLine="709"/>
        <w:jc w:val="both"/>
        <w:rPr>
          <w:sz w:val="28"/>
          <w:szCs w:val="28"/>
        </w:rPr>
      </w:pPr>
      <w:bookmarkStart w:id="14" w:name="bookmark23"/>
      <w:r w:rsidRPr="000861A0">
        <w:rPr>
          <w:color w:val="000000"/>
          <w:sz w:val="28"/>
          <w:szCs w:val="28"/>
        </w:rPr>
        <w:t>Участник, на стороне которого выступают несколько лиц</w:t>
      </w:r>
      <w:bookmarkEnd w:id="14"/>
    </w:p>
    <w:p w:rsidR="00CC7177" w:rsidRPr="000861A0" w:rsidRDefault="00CC7177" w:rsidP="0040601E">
      <w:pPr>
        <w:pStyle w:val="10"/>
        <w:shd w:val="clear" w:color="auto" w:fill="auto"/>
        <w:tabs>
          <w:tab w:val="left" w:pos="1446"/>
        </w:tabs>
        <w:spacing w:after="0" w:line="240" w:lineRule="auto"/>
        <w:ind w:firstLine="709"/>
        <w:jc w:val="both"/>
        <w:rPr>
          <w:sz w:val="28"/>
          <w:szCs w:val="28"/>
        </w:rPr>
      </w:pPr>
    </w:p>
    <w:p w:rsidR="002A0E34" w:rsidRPr="000861A0" w:rsidRDefault="002A0E34"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color w:val="000000"/>
          <w:sz w:val="28"/>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0861A0">
        <w:rPr>
          <w:b/>
          <w:color w:val="000000"/>
          <w:sz w:val="28"/>
          <w:szCs w:val="28"/>
        </w:rPr>
        <w:t xml:space="preserve">с приложением № </w:t>
      </w:r>
      <w:r w:rsidRPr="000861A0">
        <w:rPr>
          <w:color w:val="000000"/>
          <w:sz w:val="28"/>
          <w:szCs w:val="28"/>
        </w:rPr>
        <w:t>1 к аукционной документации. Если соответствующая информация не указана в заявке,</w:t>
      </w:r>
      <w:r w:rsidR="00EA0F06" w:rsidRPr="000861A0">
        <w:rPr>
          <w:sz w:val="28"/>
          <w:szCs w:val="28"/>
        </w:rPr>
        <w:t xml:space="preserve"> </w:t>
      </w:r>
      <w:r w:rsidRPr="000861A0">
        <w:rPr>
          <w:color w:val="000000"/>
          <w:sz w:val="28"/>
          <w:szCs w:val="28"/>
        </w:rPr>
        <w:t>участник считается подавшим заявку от своего имени и действующим в своих интересах.</w:t>
      </w:r>
    </w:p>
    <w:p w:rsidR="002A0E34" w:rsidRPr="000861A0" w:rsidRDefault="002A0E34" w:rsidP="00F716CE">
      <w:pPr>
        <w:pStyle w:val="31"/>
        <w:numPr>
          <w:ilvl w:val="2"/>
          <w:numId w:val="8"/>
        </w:numPr>
        <w:shd w:val="clear" w:color="auto" w:fill="auto"/>
        <w:tabs>
          <w:tab w:val="left" w:pos="1431"/>
        </w:tabs>
        <w:spacing w:before="0" w:after="0" w:line="240" w:lineRule="auto"/>
        <w:ind w:left="0" w:firstLine="709"/>
        <w:jc w:val="both"/>
        <w:rPr>
          <w:sz w:val="28"/>
          <w:szCs w:val="28"/>
        </w:rPr>
      </w:pPr>
      <w:r w:rsidRPr="000861A0">
        <w:rPr>
          <w:color w:val="000000"/>
          <w:sz w:val="28"/>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5.3.3 аукционной документации, а также документы, предусмотренные пунктом 7.1.8.6 аукционной документации, и документ, оформленный в соответствии с </w:t>
      </w:r>
      <w:r w:rsidRPr="000861A0">
        <w:rPr>
          <w:b/>
          <w:color w:val="000000"/>
          <w:sz w:val="28"/>
          <w:szCs w:val="28"/>
        </w:rPr>
        <w:t>приложением № 2</w:t>
      </w:r>
      <w:r w:rsidRPr="000861A0">
        <w:rPr>
          <w:color w:val="000000"/>
          <w:sz w:val="28"/>
          <w:szCs w:val="28"/>
        </w:rPr>
        <w:t xml:space="preserve"> к аукционной документации, на каждое лицо, выступающее на стороне такого участника.</w:t>
      </w:r>
    </w:p>
    <w:p w:rsidR="002A0E34" w:rsidRPr="000861A0" w:rsidRDefault="002A0E34" w:rsidP="00F716CE">
      <w:pPr>
        <w:pStyle w:val="31"/>
        <w:numPr>
          <w:ilvl w:val="2"/>
          <w:numId w:val="8"/>
        </w:numPr>
        <w:shd w:val="clear" w:color="auto" w:fill="auto"/>
        <w:tabs>
          <w:tab w:val="left" w:pos="1441"/>
        </w:tabs>
        <w:spacing w:before="0" w:after="0" w:line="240" w:lineRule="auto"/>
        <w:ind w:left="0" w:firstLine="709"/>
        <w:jc w:val="both"/>
        <w:rPr>
          <w:sz w:val="28"/>
          <w:szCs w:val="28"/>
        </w:rPr>
      </w:pPr>
      <w:r w:rsidRPr="000861A0">
        <w:rPr>
          <w:color w:val="000000"/>
          <w:sz w:val="28"/>
          <w:szCs w:val="28"/>
        </w:rPr>
        <w:t xml:space="preserve">Участник, на стороне которого выступают несколько лиц (все юридические и/или физические лица, выступающие на стороне </w:t>
      </w:r>
      <w:r w:rsidR="0048556F" w:rsidRPr="000861A0">
        <w:rPr>
          <w:color w:val="000000"/>
          <w:sz w:val="28"/>
          <w:szCs w:val="28"/>
        </w:rPr>
        <w:t>одного участника</w:t>
      </w:r>
      <w:r w:rsidRPr="000861A0">
        <w:rPr>
          <w:color w:val="000000"/>
          <w:sz w:val="28"/>
          <w:szCs w:val="28"/>
        </w:rPr>
        <w:t>),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A0E34" w:rsidRPr="000861A0" w:rsidRDefault="002A0E34"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color w:val="000000"/>
          <w:sz w:val="28"/>
          <w:szCs w:val="28"/>
        </w:rPr>
        <w:t xml:space="preserve">Участник, на стороне которого выступают несколько лиц, должен </w:t>
      </w:r>
      <w:r w:rsidRPr="000861A0">
        <w:rPr>
          <w:color w:val="000000"/>
          <w:sz w:val="28"/>
          <w:szCs w:val="28"/>
        </w:rPr>
        <w:lastRenderedPageBreak/>
        <w:t>представить в составе заявки все предусмотренные пунктом 7.1.8 аукционной документацией документы, с учетом требований пунктов 5.2.1-5.2.3 аукционной документации.</w:t>
      </w:r>
    </w:p>
    <w:p w:rsidR="002A0E34" w:rsidRPr="000861A0" w:rsidRDefault="002A0E34" w:rsidP="00F716CE">
      <w:pPr>
        <w:pStyle w:val="31"/>
        <w:numPr>
          <w:ilvl w:val="2"/>
          <w:numId w:val="8"/>
        </w:numPr>
        <w:shd w:val="clear" w:color="auto" w:fill="auto"/>
        <w:tabs>
          <w:tab w:val="left" w:pos="1441"/>
        </w:tabs>
        <w:spacing w:before="0" w:after="0" w:line="240" w:lineRule="auto"/>
        <w:ind w:left="0" w:firstLine="709"/>
        <w:jc w:val="both"/>
        <w:rPr>
          <w:sz w:val="28"/>
          <w:szCs w:val="28"/>
        </w:rPr>
      </w:pPr>
      <w:r w:rsidRPr="000861A0">
        <w:rPr>
          <w:color w:val="000000"/>
          <w:sz w:val="28"/>
          <w:szCs w:val="28"/>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4A70AB" w:rsidRPr="000861A0" w:rsidRDefault="004A70AB" w:rsidP="00F716CE">
      <w:pPr>
        <w:pStyle w:val="31"/>
        <w:numPr>
          <w:ilvl w:val="2"/>
          <w:numId w:val="8"/>
        </w:numPr>
        <w:tabs>
          <w:tab w:val="left" w:pos="-142"/>
        </w:tabs>
        <w:spacing w:before="0" w:after="0" w:line="240" w:lineRule="auto"/>
        <w:ind w:left="0" w:firstLine="709"/>
        <w:jc w:val="both"/>
        <w:rPr>
          <w:sz w:val="28"/>
          <w:szCs w:val="28"/>
        </w:rPr>
      </w:pPr>
      <w:r w:rsidRPr="000861A0">
        <w:rPr>
          <w:sz w:val="28"/>
          <w:szCs w:val="28"/>
        </w:rPr>
        <w:t xml:space="preserve">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4A70AB" w:rsidRPr="000861A0" w:rsidRDefault="004A70AB" w:rsidP="0040601E">
      <w:pPr>
        <w:pStyle w:val="31"/>
        <w:tabs>
          <w:tab w:val="left" w:pos="1441"/>
        </w:tabs>
        <w:spacing w:before="0" w:after="0" w:line="240" w:lineRule="auto"/>
        <w:ind w:firstLine="709"/>
        <w:jc w:val="both"/>
        <w:rPr>
          <w:sz w:val="28"/>
          <w:szCs w:val="28"/>
        </w:rPr>
      </w:pPr>
      <w:r w:rsidRPr="000861A0">
        <w:rPr>
          <w:sz w:val="28"/>
          <w:szCs w:val="28"/>
        </w:rPr>
        <w:t xml:space="preserve">         Соглашение о сотрудничестве (договоре простого товарищества) должно содержать:</w:t>
      </w:r>
    </w:p>
    <w:p w:rsidR="004A70AB" w:rsidRPr="000861A0" w:rsidRDefault="004A70AB" w:rsidP="0040601E">
      <w:pPr>
        <w:pStyle w:val="31"/>
        <w:tabs>
          <w:tab w:val="left" w:pos="1441"/>
        </w:tabs>
        <w:spacing w:before="0" w:after="0" w:line="240" w:lineRule="auto"/>
        <w:ind w:firstLine="709"/>
        <w:jc w:val="both"/>
        <w:rPr>
          <w:sz w:val="28"/>
          <w:szCs w:val="28"/>
        </w:rPr>
      </w:pPr>
      <w:r w:rsidRPr="000861A0">
        <w:rPr>
          <w:sz w:val="28"/>
          <w:szCs w:val="28"/>
        </w:rPr>
        <w:t>-права и обязанности каждой стороны в рамках участия в процедуре закупке и в рамках исполнения условий договора;</w:t>
      </w:r>
    </w:p>
    <w:p w:rsidR="004A70AB" w:rsidRPr="000861A0" w:rsidRDefault="004A70AB" w:rsidP="0040601E">
      <w:pPr>
        <w:pStyle w:val="31"/>
        <w:tabs>
          <w:tab w:val="left" w:pos="1441"/>
        </w:tabs>
        <w:spacing w:before="0" w:after="0" w:line="240" w:lineRule="auto"/>
        <w:ind w:firstLine="709"/>
        <w:jc w:val="both"/>
        <w:rPr>
          <w:sz w:val="28"/>
          <w:szCs w:val="28"/>
        </w:rPr>
      </w:pPr>
      <w:r w:rsidRPr="000861A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4A70AB" w:rsidRPr="000861A0" w:rsidRDefault="004A70AB" w:rsidP="0040601E">
      <w:pPr>
        <w:pStyle w:val="31"/>
        <w:tabs>
          <w:tab w:val="left" w:pos="1441"/>
        </w:tabs>
        <w:spacing w:before="0" w:after="0" w:line="240" w:lineRule="auto"/>
        <w:ind w:firstLine="709"/>
        <w:jc w:val="both"/>
        <w:rPr>
          <w:sz w:val="28"/>
          <w:szCs w:val="28"/>
        </w:rPr>
      </w:pPr>
      <w:r w:rsidRPr="000861A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rsidR="004A70AB" w:rsidRPr="000861A0" w:rsidRDefault="004A70AB" w:rsidP="0040601E">
      <w:pPr>
        <w:pStyle w:val="31"/>
        <w:tabs>
          <w:tab w:val="left" w:pos="1441"/>
        </w:tabs>
        <w:spacing w:before="0" w:after="0" w:line="240" w:lineRule="auto"/>
        <w:ind w:firstLine="709"/>
        <w:jc w:val="both"/>
        <w:rPr>
          <w:sz w:val="28"/>
          <w:szCs w:val="28"/>
        </w:rPr>
      </w:pPr>
      <w:r w:rsidRPr="000861A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rsidR="004A70AB" w:rsidRPr="000861A0" w:rsidRDefault="004A70AB" w:rsidP="0040601E">
      <w:pPr>
        <w:pStyle w:val="31"/>
        <w:shd w:val="clear" w:color="auto" w:fill="auto"/>
        <w:tabs>
          <w:tab w:val="left" w:pos="1441"/>
        </w:tabs>
        <w:spacing w:before="0" w:after="0" w:line="240" w:lineRule="auto"/>
        <w:ind w:firstLine="709"/>
        <w:jc w:val="both"/>
        <w:rPr>
          <w:sz w:val="28"/>
          <w:szCs w:val="28"/>
        </w:rPr>
      </w:pPr>
      <w:r w:rsidRPr="000861A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E46B29" w:rsidRPr="000861A0" w:rsidRDefault="00E46B29" w:rsidP="0040601E">
      <w:pPr>
        <w:pStyle w:val="31"/>
        <w:shd w:val="clear" w:color="auto" w:fill="auto"/>
        <w:tabs>
          <w:tab w:val="left" w:pos="1441"/>
        </w:tabs>
        <w:spacing w:before="0" w:after="0" w:line="240" w:lineRule="auto"/>
        <w:ind w:firstLine="709"/>
        <w:jc w:val="both"/>
        <w:rPr>
          <w:sz w:val="28"/>
          <w:szCs w:val="28"/>
        </w:rPr>
      </w:pPr>
    </w:p>
    <w:p w:rsidR="002A0E34" w:rsidRPr="000861A0" w:rsidRDefault="002A0E34" w:rsidP="00F716CE">
      <w:pPr>
        <w:pStyle w:val="10"/>
        <w:numPr>
          <w:ilvl w:val="1"/>
          <w:numId w:val="8"/>
        </w:numPr>
        <w:shd w:val="clear" w:color="auto" w:fill="auto"/>
        <w:tabs>
          <w:tab w:val="left" w:pos="1321"/>
        </w:tabs>
        <w:spacing w:after="0" w:line="240" w:lineRule="auto"/>
        <w:ind w:left="0" w:firstLine="709"/>
        <w:jc w:val="both"/>
        <w:rPr>
          <w:sz w:val="28"/>
          <w:szCs w:val="28"/>
        </w:rPr>
      </w:pPr>
      <w:bookmarkStart w:id="15" w:name="bookmark24"/>
      <w:r w:rsidRPr="000861A0">
        <w:rPr>
          <w:color w:val="000000"/>
          <w:sz w:val="28"/>
          <w:szCs w:val="28"/>
        </w:rPr>
        <w:t>Требования к участникам</w:t>
      </w:r>
      <w:bookmarkEnd w:id="15"/>
    </w:p>
    <w:p w:rsidR="00591631" w:rsidRPr="000861A0" w:rsidRDefault="00591631" w:rsidP="00591631">
      <w:pPr>
        <w:pStyle w:val="10"/>
        <w:shd w:val="clear" w:color="auto" w:fill="auto"/>
        <w:tabs>
          <w:tab w:val="left" w:pos="1321"/>
        </w:tabs>
        <w:spacing w:after="0" w:line="240" w:lineRule="auto"/>
        <w:ind w:left="709"/>
        <w:jc w:val="both"/>
        <w:rPr>
          <w:sz w:val="28"/>
          <w:szCs w:val="28"/>
        </w:rPr>
      </w:pPr>
    </w:p>
    <w:p w:rsidR="002A0E34" w:rsidRPr="000861A0" w:rsidRDefault="002A0E34" w:rsidP="00F716CE">
      <w:pPr>
        <w:pStyle w:val="31"/>
        <w:numPr>
          <w:ilvl w:val="2"/>
          <w:numId w:val="8"/>
        </w:numPr>
        <w:shd w:val="clear" w:color="auto" w:fill="auto"/>
        <w:tabs>
          <w:tab w:val="left" w:pos="1446"/>
        </w:tabs>
        <w:spacing w:before="0" w:after="0" w:line="240" w:lineRule="auto"/>
        <w:ind w:left="0" w:firstLine="709"/>
        <w:jc w:val="both"/>
        <w:rPr>
          <w:sz w:val="28"/>
          <w:szCs w:val="28"/>
        </w:rPr>
      </w:pPr>
      <w:r w:rsidRPr="000861A0">
        <w:rPr>
          <w:color w:val="000000"/>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2A0E34" w:rsidRPr="000861A0" w:rsidRDefault="002A0E34"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color w:val="000000"/>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аукционной документации.</w:t>
      </w:r>
    </w:p>
    <w:p w:rsidR="003524BB" w:rsidRPr="000861A0" w:rsidRDefault="002A0E34"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b/>
          <w:color w:val="000000"/>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r w:rsidRPr="000861A0">
        <w:rPr>
          <w:color w:val="000000"/>
          <w:sz w:val="28"/>
          <w:szCs w:val="28"/>
        </w:rPr>
        <w:t>:</w:t>
      </w:r>
    </w:p>
    <w:p w:rsidR="00324089" w:rsidRPr="000861A0" w:rsidRDefault="00137199" w:rsidP="00F716CE">
      <w:pPr>
        <w:pStyle w:val="31"/>
        <w:numPr>
          <w:ilvl w:val="3"/>
          <w:numId w:val="8"/>
        </w:numPr>
        <w:shd w:val="clear" w:color="auto" w:fill="auto"/>
        <w:tabs>
          <w:tab w:val="left" w:pos="1436"/>
        </w:tabs>
        <w:spacing w:before="0" w:after="0" w:line="240" w:lineRule="auto"/>
        <w:ind w:left="0" w:firstLine="709"/>
        <w:jc w:val="both"/>
        <w:rPr>
          <w:sz w:val="28"/>
          <w:szCs w:val="28"/>
        </w:rPr>
      </w:pPr>
      <w:r w:rsidRPr="000861A0">
        <w:rPr>
          <w:sz w:val="28"/>
          <w:szCs w:val="28"/>
        </w:rPr>
        <w:lastRenderedPageBreak/>
        <w:t>отсутствие  задолженности по уплате налогов в бюджеты всех уровней и обязательных платежей в государственные внебюджетные фонды, что подтверждается справкой об исполнении налогоплательщиком (плательщиком сборов, налоговым агентом) обязанности по уплате налогов, сборов, пеней, штрафов, выданную не ранее чем за 30 календарных дней до дня размещен</w:t>
      </w:r>
      <w:r w:rsidR="00552FB3" w:rsidRPr="000861A0">
        <w:rPr>
          <w:sz w:val="28"/>
          <w:szCs w:val="28"/>
        </w:rPr>
        <w:t>ия извещения об открытом аукцион</w:t>
      </w:r>
      <w:r w:rsidRPr="000861A0">
        <w:rPr>
          <w:sz w:val="28"/>
          <w:szCs w:val="28"/>
        </w:rPr>
        <w:t>е налоговыми органами по форме, утвержденной приказом ФНС России от 21 июля 2014 года №ММВ-7-8/378 с учетом внесенных в приказ изменений.</w:t>
      </w:r>
    </w:p>
    <w:p w:rsidR="00324089" w:rsidRPr="000861A0" w:rsidRDefault="00324089" w:rsidP="00F716CE">
      <w:pPr>
        <w:pStyle w:val="31"/>
        <w:numPr>
          <w:ilvl w:val="3"/>
          <w:numId w:val="8"/>
        </w:numPr>
        <w:shd w:val="clear" w:color="auto" w:fill="auto"/>
        <w:tabs>
          <w:tab w:val="left" w:pos="2146"/>
        </w:tabs>
        <w:spacing w:before="0" w:after="0" w:line="240" w:lineRule="auto"/>
        <w:ind w:left="0" w:firstLine="709"/>
        <w:jc w:val="both"/>
        <w:rPr>
          <w:sz w:val="28"/>
          <w:szCs w:val="28"/>
        </w:rPr>
      </w:pPr>
      <w:proofErr w:type="spellStart"/>
      <w:r w:rsidRPr="000861A0">
        <w:rPr>
          <w:sz w:val="28"/>
          <w:szCs w:val="28"/>
        </w:rPr>
        <w:t>непроведение</w:t>
      </w:r>
      <w:proofErr w:type="spellEnd"/>
      <w:r w:rsidRPr="000861A0">
        <w:rPr>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24089" w:rsidRPr="000861A0" w:rsidRDefault="00324089" w:rsidP="00F716CE">
      <w:pPr>
        <w:pStyle w:val="31"/>
        <w:numPr>
          <w:ilvl w:val="3"/>
          <w:numId w:val="8"/>
        </w:numPr>
        <w:shd w:val="clear" w:color="auto" w:fill="auto"/>
        <w:tabs>
          <w:tab w:val="left" w:pos="2156"/>
        </w:tabs>
        <w:spacing w:before="0" w:after="0" w:line="240" w:lineRule="auto"/>
        <w:ind w:left="0" w:firstLine="709"/>
        <w:jc w:val="both"/>
        <w:rPr>
          <w:sz w:val="28"/>
          <w:szCs w:val="28"/>
        </w:rPr>
      </w:pPr>
      <w:proofErr w:type="spellStart"/>
      <w:r w:rsidRPr="000861A0">
        <w:rPr>
          <w:sz w:val="28"/>
          <w:szCs w:val="28"/>
        </w:rPr>
        <w:t>неприостановление</w:t>
      </w:r>
      <w:proofErr w:type="spellEnd"/>
      <w:r w:rsidRPr="000861A0">
        <w:rPr>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24089" w:rsidRPr="000861A0" w:rsidRDefault="00324089" w:rsidP="00F716CE">
      <w:pPr>
        <w:pStyle w:val="31"/>
        <w:numPr>
          <w:ilvl w:val="3"/>
          <w:numId w:val="8"/>
        </w:numPr>
        <w:shd w:val="clear" w:color="auto" w:fill="auto"/>
        <w:tabs>
          <w:tab w:val="left" w:pos="2151"/>
        </w:tabs>
        <w:spacing w:before="0" w:after="0" w:line="240" w:lineRule="auto"/>
        <w:ind w:left="0" w:firstLine="709"/>
        <w:jc w:val="both"/>
        <w:rPr>
          <w:sz w:val="28"/>
          <w:szCs w:val="28"/>
        </w:rPr>
      </w:pPr>
      <w:r w:rsidRPr="000861A0">
        <w:rPr>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24089" w:rsidRPr="000861A0" w:rsidRDefault="00324089" w:rsidP="0040601E">
      <w:pPr>
        <w:pStyle w:val="31"/>
        <w:shd w:val="clear" w:color="auto" w:fill="auto"/>
        <w:spacing w:before="0" w:after="0" w:line="240" w:lineRule="auto"/>
        <w:ind w:firstLine="709"/>
        <w:jc w:val="both"/>
        <w:rPr>
          <w:sz w:val="28"/>
          <w:szCs w:val="28"/>
        </w:rPr>
      </w:pPr>
      <w:r w:rsidRPr="000861A0">
        <w:rPr>
          <w:sz w:val="28"/>
          <w:szCs w:val="28"/>
        </w:rPr>
        <w:t>Соответствие обязательным требовани</w:t>
      </w:r>
      <w:r w:rsidR="00D21F4A" w:rsidRPr="000861A0">
        <w:rPr>
          <w:sz w:val="28"/>
          <w:szCs w:val="28"/>
        </w:rPr>
        <w:t>ям, ука</w:t>
      </w:r>
      <w:r w:rsidR="00F35114" w:rsidRPr="000861A0">
        <w:rPr>
          <w:sz w:val="28"/>
          <w:szCs w:val="28"/>
        </w:rPr>
        <w:t>занным в пунктах 5.3.3.1-5.3.3.</w:t>
      </w:r>
      <w:r w:rsidR="00D35D31" w:rsidRPr="000861A0">
        <w:rPr>
          <w:sz w:val="28"/>
          <w:szCs w:val="28"/>
        </w:rPr>
        <w:t>4</w:t>
      </w:r>
      <w:r w:rsidR="00F35114" w:rsidRPr="000861A0">
        <w:rPr>
          <w:sz w:val="28"/>
          <w:szCs w:val="28"/>
        </w:rPr>
        <w:t>.</w:t>
      </w:r>
      <w:r w:rsidRPr="000861A0">
        <w:rPr>
          <w:sz w:val="28"/>
          <w:szCs w:val="28"/>
        </w:rPr>
        <w:t xml:space="preserve"> аукционной документации, подтверждается участником в декларативной форме в соответствии </w:t>
      </w:r>
      <w:r w:rsidRPr="000861A0">
        <w:rPr>
          <w:b/>
          <w:sz w:val="28"/>
          <w:szCs w:val="28"/>
        </w:rPr>
        <w:t>с приложением № 1</w:t>
      </w:r>
      <w:r w:rsidRPr="000861A0">
        <w:rPr>
          <w:sz w:val="28"/>
          <w:szCs w:val="28"/>
        </w:rPr>
        <w:t xml:space="preserve"> к аукционной документации.</w:t>
      </w:r>
    </w:p>
    <w:p w:rsidR="00E46B29" w:rsidRPr="000861A0" w:rsidRDefault="00E46B29" w:rsidP="0040601E">
      <w:pPr>
        <w:pStyle w:val="31"/>
        <w:shd w:val="clear" w:color="auto" w:fill="auto"/>
        <w:spacing w:before="0" w:after="0" w:line="240" w:lineRule="auto"/>
        <w:ind w:firstLine="709"/>
        <w:jc w:val="both"/>
        <w:rPr>
          <w:sz w:val="28"/>
          <w:szCs w:val="28"/>
        </w:rPr>
      </w:pPr>
    </w:p>
    <w:p w:rsidR="006F6F5E" w:rsidRPr="000861A0" w:rsidRDefault="006F6F5E" w:rsidP="00F716CE">
      <w:pPr>
        <w:pStyle w:val="31"/>
        <w:numPr>
          <w:ilvl w:val="1"/>
          <w:numId w:val="8"/>
        </w:numPr>
        <w:spacing w:before="0" w:after="0" w:line="240" w:lineRule="auto"/>
        <w:ind w:left="0" w:firstLine="567"/>
        <w:jc w:val="both"/>
        <w:rPr>
          <w:b/>
          <w:sz w:val="28"/>
          <w:szCs w:val="28"/>
        </w:rPr>
      </w:pPr>
      <w:r w:rsidRPr="000861A0">
        <w:rPr>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5E6AAA" w:rsidRPr="000861A0" w:rsidRDefault="005E6AAA" w:rsidP="005E6AAA">
      <w:pPr>
        <w:pStyle w:val="31"/>
        <w:spacing w:before="0" w:after="0" w:line="240" w:lineRule="auto"/>
        <w:ind w:left="578"/>
        <w:jc w:val="both"/>
        <w:rPr>
          <w:b/>
          <w:sz w:val="28"/>
          <w:szCs w:val="28"/>
        </w:rPr>
      </w:pPr>
    </w:p>
    <w:p w:rsidR="006F6F5E" w:rsidRPr="000861A0" w:rsidRDefault="00D35D31" w:rsidP="0040601E">
      <w:pPr>
        <w:pStyle w:val="31"/>
        <w:spacing w:before="0" w:after="0" w:line="240" w:lineRule="auto"/>
        <w:ind w:firstLine="709"/>
        <w:jc w:val="both"/>
        <w:rPr>
          <w:sz w:val="28"/>
          <w:szCs w:val="28"/>
        </w:rPr>
      </w:pPr>
      <w:r w:rsidRPr="000861A0">
        <w:rPr>
          <w:sz w:val="28"/>
          <w:szCs w:val="28"/>
        </w:rPr>
        <w:t>5.</w:t>
      </w:r>
      <w:r w:rsidR="006F6F5E" w:rsidRPr="000861A0">
        <w:rPr>
          <w:sz w:val="28"/>
          <w:szCs w:val="28"/>
        </w:rPr>
        <w:t>4.1.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6F6F5E" w:rsidRPr="000861A0" w:rsidRDefault="006F6F5E" w:rsidP="0040601E">
      <w:pPr>
        <w:pStyle w:val="31"/>
        <w:spacing w:before="0" w:after="0" w:line="240" w:lineRule="auto"/>
        <w:ind w:firstLine="709"/>
        <w:jc w:val="both"/>
        <w:rPr>
          <w:sz w:val="28"/>
          <w:szCs w:val="28"/>
        </w:rPr>
      </w:pPr>
      <w:r w:rsidRPr="000861A0">
        <w:rPr>
          <w:sz w:val="28"/>
          <w:szCs w:val="28"/>
        </w:rPr>
        <w:t xml:space="preserve">5.4.2.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w:t>
      </w:r>
      <w:r w:rsidRPr="000861A0">
        <w:rPr>
          <w:sz w:val="28"/>
          <w:szCs w:val="28"/>
        </w:rPr>
        <w:lastRenderedPageBreak/>
        <w:t>товаров/ оказываемых услугах/выполняемых работах.</w:t>
      </w:r>
    </w:p>
    <w:p w:rsidR="006F6F5E" w:rsidRPr="000861A0" w:rsidRDefault="006F6F5E" w:rsidP="0040601E">
      <w:pPr>
        <w:pStyle w:val="31"/>
        <w:spacing w:before="0" w:after="0" w:line="240" w:lineRule="auto"/>
        <w:ind w:firstLine="709"/>
        <w:jc w:val="both"/>
        <w:rPr>
          <w:sz w:val="28"/>
          <w:szCs w:val="28"/>
        </w:rPr>
      </w:pPr>
      <w:r w:rsidRPr="000861A0">
        <w:rPr>
          <w:sz w:val="28"/>
          <w:szCs w:val="28"/>
        </w:rPr>
        <w:t>5.4.3.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35D31" w:rsidRPr="000861A0" w:rsidRDefault="006F6F5E" w:rsidP="0040601E">
      <w:pPr>
        <w:pStyle w:val="31"/>
        <w:spacing w:before="0" w:after="0" w:line="240" w:lineRule="auto"/>
        <w:ind w:firstLine="709"/>
        <w:jc w:val="both"/>
        <w:rPr>
          <w:sz w:val="28"/>
          <w:szCs w:val="28"/>
        </w:rPr>
      </w:pPr>
      <w:r w:rsidRPr="000861A0">
        <w:rPr>
          <w:sz w:val="28"/>
          <w:szCs w:val="28"/>
        </w:rPr>
        <w:t>5.4.4.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6F5E" w:rsidRPr="000861A0" w:rsidRDefault="006F6F5E" w:rsidP="0040601E">
      <w:pPr>
        <w:pStyle w:val="31"/>
        <w:spacing w:before="0" w:after="0" w:line="240" w:lineRule="auto"/>
        <w:ind w:firstLine="709"/>
        <w:jc w:val="both"/>
        <w:rPr>
          <w:sz w:val="28"/>
          <w:szCs w:val="28"/>
        </w:rPr>
      </w:pPr>
      <w:r w:rsidRPr="000861A0">
        <w:rPr>
          <w:sz w:val="28"/>
          <w:szCs w:val="28"/>
        </w:rPr>
        <w:t>5.4.5.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6F5E" w:rsidRPr="000861A0" w:rsidRDefault="006F6F5E" w:rsidP="0040601E">
      <w:pPr>
        <w:pStyle w:val="31"/>
        <w:spacing w:before="0" w:after="0" w:line="240" w:lineRule="auto"/>
        <w:ind w:firstLine="709"/>
        <w:jc w:val="both"/>
        <w:rPr>
          <w:sz w:val="28"/>
          <w:szCs w:val="28"/>
        </w:rPr>
      </w:pPr>
      <w:r w:rsidRPr="000861A0">
        <w:rPr>
          <w:sz w:val="28"/>
          <w:szCs w:val="28"/>
        </w:rPr>
        <w:t>5.4.6. Приоритет в соответствии с Постановлением Правительства от 16.09.2016г. № 925 не предоставляется в случаях, если:</w:t>
      </w:r>
    </w:p>
    <w:p w:rsidR="006F6F5E" w:rsidRPr="000861A0" w:rsidRDefault="006F6F5E" w:rsidP="0040601E">
      <w:pPr>
        <w:pStyle w:val="31"/>
        <w:spacing w:before="0" w:after="0" w:line="240" w:lineRule="auto"/>
        <w:ind w:firstLine="709"/>
        <w:jc w:val="both"/>
        <w:rPr>
          <w:sz w:val="28"/>
          <w:szCs w:val="28"/>
        </w:rPr>
      </w:pPr>
      <w:r w:rsidRPr="000861A0">
        <w:rPr>
          <w:sz w:val="28"/>
          <w:szCs w:val="28"/>
        </w:rPr>
        <w:t>а) закупка признана несостоявшейся и договор заключается с единственным участником закупки;</w:t>
      </w:r>
    </w:p>
    <w:p w:rsidR="006F6F5E" w:rsidRPr="000861A0" w:rsidRDefault="006F6F5E" w:rsidP="0040601E">
      <w:pPr>
        <w:pStyle w:val="31"/>
        <w:spacing w:before="0" w:after="0" w:line="240" w:lineRule="auto"/>
        <w:ind w:firstLine="709"/>
        <w:jc w:val="both"/>
        <w:rPr>
          <w:sz w:val="28"/>
          <w:szCs w:val="28"/>
        </w:rPr>
      </w:pPr>
      <w:r w:rsidRPr="000861A0">
        <w:rPr>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6F5E" w:rsidRPr="000861A0" w:rsidRDefault="006F6F5E" w:rsidP="0040601E">
      <w:pPr>
        <w:pStyle w:val="31"/>
        <w:spacing w:before="0" w:after="0" w:line="240" w:lineRule="auto"/>
        <w:ind w:firstLine="709"/>
        <w:jc w:val="both"/>
        <w:rPr>
          <w:sz w:val="28"/>
          <w:szCs w:val="28"/>
        </w:rPr>
      </w:pPr>
      <w:r w:rsidRPr="000861A0">
        <w:rPr>
          <w:sz w:val="28"/>
          <w:szCs w:val="28"/>
        </w:rPr>
        <w:t>в) в заявке на участие в закупке не содержится предложений о поставке товаров иностранного происхождения, выполнении работ, оказ</w:t>
      </w:r>
      <w:r w:rsidR="00D35D31" w:rsidRPr="000861A0">
        <w:rPr>
          <w:sz w:val="28"/>
          <w:szCs w:val="28"/>
        </w:rPr>
        <w:t xml:space="preserve">ании услуг иностранными лицами; </w:t>
      </w:r>
    </w:p>
    <w:p w:rsidR="00874531" w:rsidRPr="000861A0" w:rsidRDefault="00D35D31" w:rsidP="0040601E">
      <w:pPr>
        <w:pStyle w:val="31"/>
        <w:shd w:val="clear" w:color="auto" w:fill="auto"/>
        <w:spacing w:before="0" w:after="0" w:line="240" w:lineRule="auto"/>
        <w:ind w:firstLine="709"/>
        <w:jc w:val="both"/>
        <w:rPr>
          <w:sz w:val="28"/>
          <w:szCs w:val="28"/>
        </w:rPr>
      </w:pPr>
      <w:r w:rsidRPr="000861A0">
        <w:rPr>
          <w:sz w:val="28"/>
          <w:szCs w:val="28"/>
        </w:rPr>
        <w:t>г</w:t>
      </w:r>
      <w:r w:rsidR="006F6F5E" w:rsidRPr="000861A0">
        <w:rPr>
          <w:sz w:val="28"/>
          <w:szCs w:val="28"/>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1631" w:rsidRPr="000861A0" w:rsidRDefault="00591631" w:rsidP="0040601E">
      <w:pPr>
        <w:pStyle w:val="31"/>
        <w:shd w:val="clear" w:color="auto" w:fill="auto"/>
        <w:spacing w:before="0" w:after="0" w:line="240" w:lineRule="auto"/>
        <w:ind w:firstLine="709"/>
        <w:jc w:val="both"/>
        <w:rPr>
          <w:sz w:val="28"/>
          <w:szCs w:val="28"/>
        </w:rPr>
      </w:pPr>
    </w:p>
    <w:p w:rsidR="00324089" w:rsidRPr="000861A0" w:rsidRDefault="00324089" w:rsidP="00F716CE">
      <w:pPr>
        <w:pStyle w:val="10"/>
        <w:numPr>
          <w:ilvl w:val="0"/>
          <w:numId w:val="8"/>
        </w:numPr>
        <w:shd w:val="clear" w:color="auto" w:fill="auto"/>
        <w:tabs>
          <w:tab w:val="left" w:pos="1446"/>
        </w:tabs>
        <w:spacing w:after="0" w:line="240" w:lineRule="auto"/>
        <w:ind w:left="0" w:firstLine="709"/>
        <w:jc w:val="both"/>
        <w:rPr>
          <w:sz w:val="28"/>
          <w:szCs w:val="28"/>
        </w:rPr>
      </w:pPr>
      <w:bookmarkStart w:id="16" w:name="bookmark25"/>
      <w:r w:rsidRPr="000861A0">
        <w:rPr>
          <w:sz w:val="28"/>
          <w:szCs w:val="28"/>
        </w:rPr>
        <w:t>Порядок проведения аукциона</w:t>
      </w:r>
      <w:bookmarkEnd w:id="16"/>
    </w:p>
    <w:p w:rsidR="00591631" w:rsidRPr="000861A0" w:rsidRDefault="00591631" w:rsidP="00591631">
      <w:pPr>
        <w:pStyle w:val="10"/>
        <w:shd w:val="clear" w:color="auto" w:fill="auto"/>
        <w:tabs>
          <w:tab w:val="left" w:pos="1446"/>
        </w:tabs>
        <w:spacing w:after="0" w:line="240" w:lineRule="auto"/>
        <w:ind w:left="709"/>
        <w:jc w:val="both"/>
        <w:rPr>
          <w:sz w:val="28"/>
          <w:szCs w:val="28"/>
        </w:rPr>
      </w:pPr>
    </w:p>
    <w:p w:rsidR="00591631" w:rsidRPr="000861A0" w:rsidRDefault="00324089" w:rsidP="00F716CE">
      <w:pPr>
        <w:pStyle w:val="10"/>
        <w:numPr>
          <w:ilvl w:val="1"/>
          <w:numId w:val="8"/>
        </w:numPr>
        <w:shd w:val="clear" w:color="auto" w:fill="auto"/>
        <w:tabs>
          <w:tab w:val="left" w:pos="1316"/>
        </w:tabs>
        <w:spacing w:after="0" w:line="240" w:lineRule="auto"/>
        <w:ind w:left="0" w:firstLine="709"/>
        <w:jc w:val="both"/>
        <w:rPr>
          <w:sz w:val="28"/>
          <w:szCs w:val="28"/>
        </w:rPr>
      </w:pPr>
      <w:bookmarkStart w:id="17" w:name="bookmark26"/>
      <w:r w:rsidRPr="000861A0">
        <w:rPr>
          <w:sz w:val="28"/>
          <w:szCs w:val="28"/>
        </w:rPr>
        <w:t>Информационное сопровождение</w:t>
      </w:r>
      <w:bookmarkEnd w:id="17"/>
    </w:p>
    <w:p w:rsidR="00324089" w:rsidRPr="000861A0" w:rsidRDefault="00324089" w:rsidP="00F716CE">
      <w:pPr>
        <w:pStyle w:val="31"/>
        <w:numPr>
          <w:ilvl w:val="2"/>
          <w:numId w:val="8"/>
        </w:numPr>
        <w:shd w:val="clear" w:color="auto" w:fill="auto"/>
        <w:tabs>
          <w:tab w:val="left" w:pos="1431"/>
        </w:tabs>
        <w:spacing w:before="0" w:after="0" w:line="240" w:lineRule="auto"/>
        <w:ind w:left="0" w:firstLine="709"/>
        <w:jc w:val="both"/>
        <w:rPr>
          <w:sz w:val="28"/>
          <w:szCs w:val="28"/>
        </w:rPr>
      </w:pPr>
      <w:r w:rsidRPr="000861A0">
        <w:rPr>
          <w:sz w:val="28"/>
          <w:szCs w:val="28"/>
        </w:rPr>
        <w:t xml:space="preserve">Аукционная документация и иная информация об аукционе размещается </w:t>
      </w:r>
      <w:r w:rsidRPr="000861A0">
        <w:rPr>
          <w:sz w:val="28"/>
          <w:szCs w:val="28"/>
        </w:rPr>
        <w:lastRenderedPageBreak/>
        <w:t>на сайтах</w:t>
      </w:r>
      <w:r w:rsidR="005105C6" w:rsidRPr="000861A0">
        <w:rPr>
          <w:sz w:val="28"/>
          <w:szCs w:val="28"/>
        </w:rPr>
        <w:t xml:space="preserve">: www.utp.sberbank-ast.ru </w:t>
      </w:r>
      <w:proofErr w:type="gramStart"/>
      <w:r w:rsidR="005105C6" w:rsidRPr="000861A0">
        <w:rPr>
          <w:sz w:val="28"/>
          <w:szCs w:val="28"/>
        </w:rPr>
        <w:t xml:space="preserve">и </w:t>
      </w:r>
      <w:hyperlink r:id="rId11" w:history="1"/>
      <w:r w:rsidR="00FC5A6A" w:rsidRPr="000861A0">
        <w:rPr>
          <w:sz w:val="28"/>
          <w:szCs w:val="28"/>
        </w:rPr>
        <w:t xml:space="preserve"> www.zakupki.gov.ru</w:t>
      </w:r>
      <w:proofErr w:type="gramEnd"/>
      <w:r w:rsidR="00FC5A6A" w:rsidRPr="000861A0">
        <w:rPr>
          <w:sz w:val="28"/>
          <w:szCs w:val="28"/>
        </w:rPr>
        <w:t xml:space="preserve"> </w:t>
      </w:r>
      <w:r w:rsidRPr="000861A0">
        <w:rPr>
          <w:sz w:val="28"/>
          <w:szCs w:val="28"/>
        </w:rPr>
        <w:t xml:space="preserve">Размещение информации на </w:t>
      </w:r>
      <w:r w:rsidR="00C57D13" w:rsidRPr="000861A0">
        <w:rPr>
          <w:sz w:val="28"/>
          <w:szCs w:val="28"/>
        </w:rPr>
        <w:t xml:space="preserve">этих </w:t>
      </w:r>
      <w:r w:rsidRPr="000861A0">
        <w:rPr>
          <w:sz w:val="28"/>
          <w:szCs w:val="28"/>
        </w:rPr>
        <w:t>сайтах осуществляется в один день.</w:t>
      </w:r>
      <w:r w:rsidR="00C57D13" w:rsidRPr="000861A0">
        <w:rPr>
          <w:sz w:val="28"/>
          <w:szCs w:val="28"/>
        </w:rPr>
        <w:t xml:space="preserve"> За получение аукционной документации плата не взимается.</w:t>
      </w:r>
    </w:p>
    <w:p w:rsidR="00324089" w:rsidRPr="000861A0" w:rsidRDefault="00324089" w:rsidP="00F716CE">
      <w:pPr>
        <w:pStyle w:val="31"/>
        <w:numPr>
          <w:ilvl w:val="2"/>
          <w:numId w:val="8"/>
        </w:numPr>
        <w:shd w:val="clear" w:color="auto" w:fill="auto"/>
        <w:tabs>
          <w:tab w:val="left" w:pos="1426"/>
        </w:tabs>
        <w:spacing w:before="0" w:after="0" w:line="240" w:lineRule="auto"/>
        <w:ind w:left="0" w:firstLine="709"/>
        <w:jc w:val="both"/>
        <w:rPr>
          <w:sz w:val="28"/>
          <w:szCs w:val="28"/>
        </w:rPr>
      </w:pPr>
      <w:r w:rsidRPr="000861A0">
        <w:rPr>
          <w:sz w:val="28"/>
          <w:szCs w:val="28"/>
        </w:rPr>
        <w:t>При проведении аукциона в электронной форме информация об аукционе размещается также на с</w:t>
      </w:r>
      <w:r w:rsidR="00DD5C28" w:rsidRPr="000861A0">
        <w:rPr>
          <w:sz w:val="28"/>
          <w:szCs w:val="28"/>
        </w:rPr>
        <w:t xml:space="preserve">айте электронной </w:t>
      </w:r>
      <w:proofErr w:type="gramStart"/>
      <w:r w:rsidR="00DD5C28" w:rsidRPr="000861A0">
        <w:rPr>
          <w:sz w:val="28"/>
          <w:szCs w:val="28"/>
        </w:rPr>
        <w:t xml:space="preserve">площадки </w:t>
      </w:r>
      <w:r w:rsidRPr="000861A0">
        <w:rPr>
          <w:sz w:val="28"/>
          <w:szCs w:val="28"/>
        </w:rPr>
        <w:t>.</w:t>
      </w:r>
      <w:proofErr w:type="gramEnd"/>
    </w:p>
    <w:p w:rsidR="00324089" w:rsidRPr="000861A0" w:rsidRDefault="00324089" w:rsidP="00F716CE">
      <w:pPr>
        <w:pStyle w:val="31"/>
        <w:numPr>
          <w:ilvl w:val="2"/>
          <w:numId w:val="8"/>
        </w:numPr>
        <w:shd w:val="clear" w:color="auto" w:fill="auto"/>
        <w:tabs>
          <w:tab w:val="left" w:pos="1431"/>
        </w:tabs>
        <w:spacing w:before="0" w:after="0" w:line="240" w:lineRule="auto"/>
        <w:ind w:left="0" w:firstLine="709"/>
        <w:jc w:val="both"/>
        <w:rPr>
          <w:sz w:val="28"/>
          <w:szCs w:val="28"/>
        </w:rPr>
      </w:pPr>
      <w:r w:rsidRPr="000861A0">
        <w:rPr>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w:t>
      </w:r>
      <w:r w:rsidR="00C53BC7" w:rsidRPr="000861A0">
        <w:rPr>
          <w:sz w:val="28"/>
          <w:szCs w:val="28"/>
        </w:rPr>
        <w:t>й системе, размещается на сайтах:</w:t>
      </w:r>
      <w:r w:rsidR="00F2040D" w:rsidRPr="000861A0">
        <w:rPr>
          <w:sz w:val="28"/>
          <w:szCs w:val="28"/>
        </w:rPr>
        <w:t xml:space="preserve">  </w:t>
      </w:r>
      <w:hyperlink r:id="rId12" w:history="1">
        <w:r w:rsidR="00250FB7" w:rsidRPr="000861A0">
          <w:rPr>
            <w:rStyle w:val="a4"/>
            <w:sz w:val="28"/>
            <w:szCs w:val="28"/>
            <w:lang w:val="en-US"/>
          </w:rPr>
          <w:t>www</w:t>
        </w:r>
        <w:r w:rsidR="00250FB7" w:rsidRPr="000861A0">
          <w:rPr>
            <w:rStyle w:val="a4"/>
            <w:sz w:val="28"/>
            <w:szCs w:val="28"/>
          </w:rPr>
          <w:t>.</w:t>
        </w:r>
        <w:r w:rsidR="00250FB7" w:rsidRPr="000861A0">
          <w:rPr>
            <w:rStyle w:val="a4"/>
            <w:sz w:val="28"/>
            <w:szCs w:val="28"/>
            <w:lang w:val="en-US"/>
          </w:rPr>
          <w:t>utp</w:t>
        </w:r>
        <w:r w:rsidR="00250FB7" w:rsidRPr="000861A0">
          <w:rPr>
            <w:rStyle w:val="a4"/>
            <w:sz w:val="28"/>
            <w:szCs w:val="28"/>
          </w:rPr>
          <w:t>.</w:t>
        </w:r>
        <w:r w:rsidR="00250FB7" w:rsidRPr="000861A0">
          <w:rPr>
            <w:rStyle w:val="a4"/>
            <w:sz w:val="28"/>
            <w:szCs w:val="28"/>
            <w:lang w:val="en-US"/>
          </w:rPr>
          <w:t>sberbank</w:t>
        </w:r>
        <w:r w:rsidR="00250FB7" w:rsidRPr="000861A0">
          <w:rPr>
            <w:rStyle w:val="a4"/>
            <w:sz w:val="28"/>
            <w:szCs w:val="28"/>
          </w:rPr>
          <w:t>-</w:t>
        </w:r>
        <w:r w:rsidR="00250FB7" w:rsidRPr="000861A0">
          <w:rPr>
            <w:rStyle w:val="a4"/>
            <w:sz w:val="28"/>
            <w:szCs w:val="28"/>
            <w:lang w:val="en-US"/>
          </w:rPr>
          <w:t>ast</w:t>
        </w:r>
        <w:r w:rsidR="00250FB7" w:rsidRPr="000861A0">
          <w:rPr>
            <w:rStyle w:val="a4"/>
            <w:sz w:val="28"/>
            <w:szCs w:val="28"/>
          </w:rPr>
          <w:t>.</w:t>
        </w:r>
        <w:r w:rsidR="00250FB7" w:rsidRPr="000861A0">
          <w:rPr>
            <w:rStyle w:val="a4"/>
            <w:sz w:val="28"/>
            <w:szCs w:val="28"/>
            <w:lang w:val="en-US"/>
          </w:rPr>
          <w:t>ru</w:t>
        </w:r>
      </w:hyperlink>
      <w:r w:rsidR="00C53BC7" w:rsidRPr="000861A0">
        <w:rPr>
          <w:rStyle w:val="a4"/>
          <w:sz w:val="28"/>
          <w:szCs w:val="28"/>
        </w:rPr>
        <w:t xml:space="preserve"> и www.sodruzhestvoppk.ru</w:t>
      </w:r>
      <w:r w:rsidRPr="000861A0">
        <w:rPr>
          <w:sz w:val="28"/>
          <w:szCs w:val="28"/>
        </w:rPr>
        <w:t>, с последующим размещением такой</w:t>
      </w:r>
      <w:r w:rsidR="004B3671" w:rsidRPr="000861A0">
        <w:rPr>
          <w:sz w:val="28"/>
          <w:szCs w:val="28"/>
        </w:rPr>
        <w:t xml:space="preserve"> </w:t>
      </w:r>
      <w:r w:rsidRPr="000861A0">
        <w:rPr>
          <w:sz w:val="28"/>
          <w:szCs w:val="28"/>
        </w:rPr>
        <w:t>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4089" w:rsidRPr="000861A0" w:rsidRDefault="00324089"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sz w:val="28"/>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Pr="000861A0" w:rsidRDefault="00324089" w:rsidP="00F716CE">
      <w:pPr>
        <w:pStyle w:val="31"/>
        <w:numPr>
          <w:ilvl w:val="2"/>
          <w:numId w:val="8"/>
        </w:numPr>
        <w:shd w:val="clear" w:color="auto" w:fill="auto"/>
        <w:tabs>
          <w:tab w:val="left" w:pos="1431"/>
        </w:tabs>
        <w:spacing w:before="0" w:after="0" w:line="240" w:lineRule="auto"/>
        <w:ind w:left="0" w:firstLine="709"/>
        <w:jc w:val="both"/>
        <w:rPr>
          <w:sz w:val="28"/>
          <w:szCs w:val="28"/>
        </w:rPr>
      </w:pPr>
      <w:r w:rsidRPr="000861A0">
        <w:rPr>
          <w:sz w:val="28"/>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E46B29" w:rsidRPr="000861A0" w:rsidRDefault="00E46B29" w:rsidP="0040601E">
      <w:pPr>
        <w:pStyle w:val="31"/>
        <w:shd w:val="clear" w:color="auto" w:fill="auto"/>
        <w:tabs>
          <w:tab w:val="left" w:pos="1431"/>
        </w:tabs>
        <w:spacing w:before="0" w:after="0" w:line="240" w:lineRule="auto"/>
        <w:ind w:firstLine="709"/>
        <w:jc w:val="both"/>
        <w:rPr>
          <w:sz w:val="28"/>
          <w:szCs w:val="28"/>
        </w:rPr>
      </w:pPr>
    </w:p>
    <w:p w:rsidR="00591631" w:rsidRPr="000861A0" w:rsidRDefault="00324089" w:rsidP="00F716CE">
      <w:pPr>
        <w:pStyle w:val="10"/>
        <w:numPr>
          <w:ilvl w:val="1"/>
          <w:numId w:val="8"/>
        </w:numPr>
        <w:shd w:val="clear" w:color="auto" w:fill="auto"/>
        <w:tabs>
          <w:tab w:val="left" w:pos="1441"/>
        </w:tabs>
        <w:spacing w:after="0" w:line="240" w:lineRule="auto"/>
        <w:ind w:left="0" w:firstLine="709"/>
        <w:jc w:val="both"/>
        <w:rPr>
          <w:sz w:val="28"/>
          <w:szCs w:val="28"/>
        </w:rPr>
      </w:pPr>
      <w:bookmarkStart w:id="18" w:name="bookmark27"/>
      <w:r w:rsidRPr="000861A0">
        <w:rPr>
          <w:sz w:val="28"/>
          <w:szCs w:val="28"/>
        </w:rPr>
        <w:t xml:space="preserve">Разъяснения аукционной документации, изменения аукционной документации и извещения о проведении аукциона, </w:t>
      </w:r>
      <w:proofErr w:type="gramStart"/>
      <w:r w:rsidRPr="000861A0">
        <w:rPr>
          <w:sz w:val="28"/>
          <w:szCs w:val="28"/>
        </w:rPr>
        <w:t xml:space="preserve">прекращение </w:t>
      </w:r>
      <w:r w:rsidR="00CC7177" w:rsidRPr="000861A0">
        <w:rPr>
          <w:sz w:val="28"/>
          <w:szCs w:val="28"/>
        </w:rPr>
        <w:t xml:space="preserve"> </w:t>
      </w:r>
      <w:r w:rsidRPr="000861A0">
        <w:rPr>
          <w:sz w:val="28"/>
          <w:szCs w:val="28"/>
        </w:rPr>
        <w:t>аукциона</w:t>
      </w:r>
      <w:bookmarkEnd w:id="18"/>
      <w:proofErr w:type="gramEnd"/>
    </w:p>
    <w:p w:rsidR="00324089" w:rsidRPr="000861A0" w:rsidRDefault="00324089"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w:t>
      </w:r>
      <w:r w:rsidR="00412DBB" w:rsidRPr="000861A0">
        <w:rPr>
          <w:sz w:val="28"/>
          <w:szCs w:val="28"/>
        </w:rPr>
        <w:t>,</w:t>
      </w:r>
      <w:r w:rsidRPr="000861A0">
        <w:rPr>
          <w:sz w:val="28"/>
          <w:szCs w:val="28"/>
        </w:rPr>
        <w:t xml:space="preserve"> чем за 7 (семь) календарных дней до окончания срока подачи заявок на участие в аукционе.</w:t>
      </w:r>
    </w:p>
    <w:p w:rsidR="00324089" w:rsidRPr="000861A0" w:rsidRDefault="00324089"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sz w:val="28"/>
          <w:szCs w:val="28"/>
        </w:rPr>
        <w:t>При проведении аукциона в электронной форме запрос может быть н</w:t>
      </w:r>
      <w:r w:rsidR="00EE7933" w:rsidRPr="000861A0">
        <w:rPr>
          <w:sz w:val="28"/>
          <w:szCs w:val="28"/>
        </w:rPr>
        <w:t>аправлен только посредством электронной площадки</w:t>
      </w:r>
      <w:r w:rsidRPr="000861A0">
        <w:rPr>
          <w:sz w:val="28"/>
          <w:szCs w:val="28"/>
        </w:rPr>
        <w:t xml:space="preserve"> с обязательным подписанием электронной подписью участника аукциона.</w:t>
      </w:r>
    </w:p>
    <w:p w:rsidR="00324089" w:rsidRPr="000861A0" w:rsidRDefault="00324089" w:rsidP="00F716CE">
      <w:pPr>
        <w:pStyle w:val="31"/>
        <w:numPr>
          <w:ilvl w:val="2"/>
          <w:numId w:val="8"/>
        </w:numPr>
        <w:shd w:val="clear" w:color="auto" w:fill="auto"/>
        <w:tabs>
          <w:tab w:val="left" w:pos="1441"/>
        </w:tabs>
        <w:spacing w:before="0" w:after="0" w:line="240" w:lineRule="auto"/>
        <w:ind w:left="0" w:firstLine="709"/>
        <w:jc w:val="both"/>
        <w:rPr>
          <w:sz w:val="28"/>
          <w:szCs w:val="28"/>
        </w:rPr>
      </w:pPr>
      <w:r w:rsidRPr="000861A0">
        <w:rPr>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324089" w:rsidRPr="000861A0" w:rsidRDefault="00324089" w:rsidP="00F716CE">
      <w:pPr>
        <w:pStyle w:val="31"/>
        <w:numPr>
          <w:ilvl w:val="2"/>
          <w:numId w:val="8"/>
        </w:numPr>
        <w:shd w:val="clear" w:color="auto" w:fill="auto"/>
        <w:tabs>
          <w:tab w:val="left" w:pos="1422"/>
        </w:tabs>
        <w:spacing w:before="0" w:after="0" w:line="240" w:lineRule="auto"/>
        <w:ind w:left="0" w:firstLine="709"/>
        <w:jc w:val="both"/>
        <w:rPr>
          <w:sz w:val="28"/>
          <w:szCs w:val="28"/>
        </w:rPr>
      </w:pPr>
      <w:r w:rsidRPr="000861A0">
        <w:rPr>
          <w:sz w:val="28"/>
          <w:szCs w:val="28"/>
        </w:rPr>
        <w:t xml:space="preserve">Разъяснения аукционной документации представляются в течение </w:t>
      </w:r>
      <w:r w:rsidR="00501906" w:rsidRPr="000861A0">
        <w:rPr>
          <w:sz w:val="28"/>
          <w:szCs w:val="28"/>
        </w:rPr>
        <w:t>3 (</w:t>
      </w:r>
      <w:proofErr w:type="gramStart"/>
      <w:r w:rsidR="00501906" w:rsidRPr="000861A0">
        <w:rPr>
          <w:sz w:val="28"/>
          <w:szCs w:val="28"/>
        </w:rPr>
        <w:t xml:space="preserve">трех)  </w:t>
      </w:r>
      <w:r w:rsidRPr="000861A0">
        <w:rPr>
          <w:sz w:val="28"/>
          <w:szCs w:val="28"/>
        </w:rPr>
        <w:t>рабочих</w:t>
      </w:r>
      <w:proofErr w:type="gramEnd"/>
      <w:r w:rsidRPr="000861A0">
        <w:rPr>
          <w:sz w:val="28"/>
          <w:szCs w:val="28"/>
        </w:rPr>
        <w:t xml:space="preserve"> дней со дня поступления запроса.</w:t>
      </w:r>
    </w:p>
    <w:p w:rsidR="00324089" w:rsidRPr="000861A0" w:rsidRDefault="00324089" w:rsidP="00F716CE">
      <w:pPr>
        <w:pStyle w:val="31"/>
        <w:numPr>
          <w:ilvl w:val="2"/>
          <w:numId w:val="8"/>
        </w:numPr>
        <w:shd w:val="clear" w:color="auto" w:fill="auto"/>
        <w:tabs>
          <w:tab w:val="left" w:pos="1431"/>
        </w:tabs>
        <w:spacing w:before="0" w:after="0" w:line="240" w:lineRule="auto"/>
        <w:ind w:left="0" w:firstLine="709"/>
        <w:jc w:val="both"/>
        <w:rPr>
          <w:sz w:val="28"/>
          <w:szCs w:val="28"/>
        </w:rPr>
      </w:pPr>
      <w:r w:rsidRPr="000861A0">
        <w:rPr>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324089" w:rsidRPr="000861A0" w:rsidRDefault="00324089" w:rsidP="00F716CE">
      <w:pPr>
        <w:pStyle w:val="31"/>
        <w:numPr>
          <w:ilvl w:val="2"/>
          <w:numId w:val="8"/>
        </w:numPr>
        <w:shd w:val="clear" w:color="auto" w:fill="auto"/>
        <w:tabs>
          <w:tab w:val="left" w:pos="1431"/>
        </w:tabs>
        <w:spacing w:before="0" w:after="0" w:line="240" w:lineRule="auto"/>
        <w:ind w:left="0" w:firstLine="709"/>
        <w:jc w:val="both"/>
        <w:rPr>
          <w:sz w:val="28"/>
          <w:szCs w:val="28"/>
        </w:rPr>
      </w:pPr>
      <w:r w:rsidRPr="000861A0">
        <w:rPr>
          <w:sz w:val="28"/>
          <w:szCs w:val="28"/>
        </w:rPr>
        <w:t xml:space="preserve">В любое время, но не </w:t>
      </w:r>
      <w:r w:rsidR="00ED4B1F" w:rsidRPr="000861A0">
        <w:rPr>
          <w:sz w:val="28"/>
          <w:szCs w:val="28"/>
        </w:rPr>
        <w:t>позднее,</w:t>
      </w:r>
      <w:r w:rsidRPr="000861A0">
        <w:rPr>
          <w:sz w:val="28"/>
          <w:szCs w:val="28"/>
        </w:rPr>
        <w:t xml:space="preserve"> </w:t>
      </w:r>
      <w:r w:rsidR="00412DBB" w:rsidRPr="000861A0">
        <w:rPr>
          <w:sz w:val="28"/>
          <w:szCs w:val="28"/>
        </w:rPr>
        <w:t>чем за 5 (пять</w:t>
      </w:r>
      <w:r w:rsidRPr="000861A0">
        <w:rPr>
          <w:sz w:val="28"/>
          <w:szCs w:val="28"/>
        </w:rPr>
        <w:t>)</w:t>
      </w:r>
      <w:r w:rsidR="00412DBB" w:rsidRPr="000861A0">
        <w:rPr>
          <w:sz w:val="28"/>
          <w:szCs w:val="28"/>
        </w:rPr>
        <w:t xml:space="preserve"> календарных дней</w:t>
      </w:r>
      <w:r w:rsidRPr="000861A0">
        <w:rPr>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24089" w:rsidRPr="000861A0" w:rsidRDefault="00324089" w:rsidP="00F716CE">
      <w:pPr>
        <w:pStyle w:val="31"/>
        <w:numPr>
          <w:ilvl w:val="2"/>
          <w:numId w:val="8"/>
        </w:numPr>
        <w:shd w:val="clear" w:color="auto" w:fill="auto"/>
        <w:tabs>
          <w:tab w:val="left" w:pos="1441"/>
        </w:tabs>
        <w:spacing w:before="0" w:after="0" w:line="240" w:lineRule="auto"/>
        <w:ind w:left="0" w:firstLine="709"/>
        <w:jc w:val="both"/>
        <w:rPr>
          <w:sz w:val="28"/>
          <w:szCs w:val="28"/>
        </w:rPr>
      </w:pPr>
      <w:r w:rsidRPr="000861A0">
        <w:rPr>
          <w:sz w:val="28"/>
          <w:szCs w:val="28"/>
        </w:rPr>
        <w:t xml:space="preserve">Дополнения и изменения, внесенные в извещение о проведении аукциона и (или) в аукционную документацию, размещаются на сайтах в </w:t>
      </w:r>
      <w:r w:rsidR="00ED4B1F" w:rsidRPr="000861A0">
        <w:rPr>
          <w:sz w:val="28"/>
          <w:szCs w:val="28"/>
        </w:rPr>
        <w:t>течение 1 (одного</w:t>
      </w:r>
      <w:r w:rsidRPr="000861A0">
        <w:rPr>
          <w:sz w:val="28"/>
          <w:szCs w:val="28"/>
        </w:rPr>
        <w:t>)</w:t>
      </w:r>
      <w:r w:rsidR="00ED4B1F" w:rsidRPr="000861A0">
        <w:rPr>
          <w:sz w:val="28"/>
          <w:szCs w:val="28"/>
        </w:rPr>
        <w:t xml:space="preserve"> рабочего </w:t>
      </w:r>
      <w:proofErr w:type="gramStart"/>
      <w:r w:rsidR="00ED4B1F" w:rsidRPr="000861A0">
        <w:rPr>
          <w:sz w:val="28"/>
          <w:szCs w:val="28"/>
        </w:rPr>
        <w:t xml:space="preserve">дня </w:t>
      </w:r>
      <w:r w:rsidRPr="000861A0">
        <w:rPr>
          <w:sz w:val="28"/>
          <w:szCs w:val="28"/>
        </w:rPr>
        <w:t xml:space="preserve"> с</w:t>
      </w:r>
      <w:proofErr w:type="gramEnd"/>
      <w:r w:rsidRPr="000861A0">
        <w:rPr>
          <w:sz w:val="28"/>
          <w:szCs w:val="28"/>
        </w:rPr>
        <w:t xml:space="preserve"> даты принятия решения о внесении изменений.</w:t>
      </w:r>
    </w:p>
    <w:p w:rsidR="00324089" w:rsidRPr="000861A0" w:rsidRDefault="00324089" w:rsidP="00F716CE">
      <w:pPr>
        <w:pStyle w:val="31"/>
        <w:numPr>
          <w:ilvl w:val="2"/>
          <w:numId w:val="8"/>
        </w:numPr>
        <w:shd w:val="clear" w:color="auto" w:fill="auto"/>
        <w:tabs>
          <w:tab w:val="left" w:pos="1426"/>
        </w:tabs>
        <w:spacing w:before="0" w:after="0" w:line="240" w:lineRule="auto"/>
        <w:ind w:left="0" w:firstLine="709"/>
        <w:jc w:val="both"/>
        <w:rPr>
          <w:sz w:val="28"/>
          <w:szCs w:val="28"/>
        </w:rPr>
      </w:pPr>
      <w:r w:rsidRPr="000861A0">
        <w:rPr>
          <w:sz w:val="28"/>
          <w:szCs w:val="28"/>
        </w:rPr>
        <w:lastRenderedPageBreak/>
        <w:t>В случае внесения изменений в извещение о проведении аукциона и (или) аукционну</w:t>
      </w:r>
      <w:r w:rsidR="00ED4B1F" w:rsidRPr="000861A0">
        <w:rPr>
          <w:sz w:val="28"/>
          <w:szCs w:val="28"/>
        </w:rPr>
        <w:t xml:space="preserve">ю документацию </w:t>
      </w:r>
      <w:r w:rsidRPr="000861A0">
        <w:rPr>
          <w:sz w:val="28"/>
          <w:szCs w:val="28"/>
        </w:rPr>
        <w:t>срок подачи аукционных</w:t>
      </w:r>
      <w:r w:rsidR="006A37E5" w:rsidRPr="000861A0">
        <w:rPr>
          <w:sz w:val="28"/>
          <w:szCs w:val="28"/>
        </w:rPr>
        <w:t xml:space="preserve"> </w:t>
      </w:r>
      <w:r w:rsidRPr="000861A0">
        <w:rPr>
          <w:sz w:val="28"/>
          <w:szCs w:val="28"/>
        </w:rPr>
        <w:t>заявок</w:t>
      </w:r>
      <w:r w:rsidR="006A37E5" w:rsidRPr="000861A0">
        <w:rPr>
          <w:sz w:val="28"/>
          <w:szCs w:val="28"/>
        </w:rPr>
        <w:t xml:space="preserve"> должен быть продлен так</w:t>
      </w:r>
      <w:r w:rsidRPr="000861A0">
        <w:rPr>
          <w:sz w:val="28"/>
          <w:szCs w:val="28"/>
        </w:rPr>
        <w:t xml:space="preserve">, чтобы со дня размещения </w:t>
      </w:r>
      <w:proofErr w:type="gramStart"/>
      <w:r w:rsidRPr="000861A0">
        <w:rPr>
          <w:sz w:val="28"/>
          <w:szCs w:val="28"/>
        </w:rPr>
        <w:t>на сайтах</w:t>
      </w:r>
      <w:proofErr w:type="gramEnd"/>
      <w:r w:rsidRPr="000861A0">
        <w:rPr>
          <w:sz w:val="28"/>
          <w:szCs w:val="28"/>
        </w:rPr>
        <w:t xml:space="preserve"> внесенных в извещение о проведении аукциона и (или) аукционную документацию изменений до даты окончания срока подачи заявок оставалось не </w:t>
      </w:r>
      <w:r w:rsidR="00F35114" w:rsidRPr="000861A0">
        <w:rPr>
          <w:sz w:val="28"/>
          <w:szCs w:val="28"/>
        </w:rPr>
        <w:t>менее 15 (пятнадцат</w:t>
      </w:r>
      <w:r w:rsidR="006A37E5" w:rsidRPr="000861A0">
        <w:rPr>
          <w:sz w:val="28"/>
          <w:szCs w:val="28"/>
        </w:rPr>
        <w:t>и</w:t>
      </w:r>
      <w:r w:rsidRPr="000861A0">
        <w:rPr>
          <w:sz w:val="28"/>
          <w:szCs w:val="28"/>
        </w:rPr>
        <w:t>)</w:t>
      </w:r>
      <w:r w:rsidR="006A37E5" w:rsidRPr="000861A0">
        <w:rPr>
          <w:sz w:val="28"/>
          <w:szCs w:val="28"/>
        </w:rPr>
        <w:t xml:space="preserve"> календарных</w:t>
      </w:r>
      <w:r w:rsidRPr="000861A0">
        <w:rPr>
          <w:sz w:val="28"/>
          <w:szCs w:val="28"/>
        </w:rPr>
        <w:t xml:space="preserve"> дней</w:t>
      </w:r>
      <w:r w:rsidR="006A37E5" w:rsidRPr="000861A0">
        <w:rPr>
          <w:sz w:val="28"/>
          <w:szCs w:val="28"/>
        </w:rPr>
        <w:t>.</w:t>
      </w:r>
    </w:p>
    <w:p w:rsidR="00324089" w:rsidRPr="000861A0" w:rsidRDefault="00324089" w:rsidP="00F716CE">
      <w:pPr>
        <w:pStyle w:val="31"/>
        <w:numPr>
          <w:ilvl w:val="2"/>
          <w:numId w:val="8"/>
        </w:numPr>
        <w:shd w:val="clear" w:color="auto" w:fill="auto"/>
        <w:tabs>
          <w:tab w:val="left" w:pos="1418"/>
        </w:tabs>
        <w:spacing w:before="0" w:after="0" w:line="240" w:lineRule="auto"/>
        <w:ind w:left="0" w:firstLine="709"/>
        <w:jc w:val="both"/>
        <w:rPr>
          <w:sz w:val="28"/>
          <w:szCs w:val="28"/>
        </w:rPr>
      </w:pPr>
      <w:r w:rsidRPr="000861A0">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324089" w:rsidRPr="000861A0" w:rsidRDefault="00324089" w:rsidP="00F716CE">
      <w:pPr>
        <w:pStyle w:val="31"/>
        <w:numPr>
          <w:ilvl w:val="2"/>
          <w:numId w:val="8"/>
        </w:numPr>
        <w:shd w:val="clear" w:color="auto" w:fill="auto"/>
        <w:tabs>
          <w:tab w:val="left" w:pos="1560"/>
        </w:tabs>
        <w:spacing w:before="0" w:after="0" w:line="240" w:lineRule="auto"/>
        <w:ind w:left="0" w:firstLine="709"/>
        <w:jc w:val="both"/>
        <w:rPr>
          <w:sz w:val="28"/>
          <w:szCs w:val="28"/>
        </w:rPr>
      </w:pPr>
      <w:r w:rsidRPr="000861A0">
        <w:rPr>
          <w:sz w:val="28"/>
          <w:szCs w:val="28"/>
        </w:rPr>
        <w:t>Заказчик вправе отказаться от проведения аукциона</w:t>
      </w:r>
      <w:r w:rsidR="00F1023E" w:rsidRPr="000861A0">
        <w:rPr>
          <w:sz w:val="28"/>
          <w:szCs w:val="28"/>
        </w:rPr>
        <w:t xml:space="preserve"> не позднее, чем за </w:t>
      </w:r>
      <w:r w:rsidR="00254C2D" w:rsidRPr="000861A0">
        <w:rPr>
          <w:sz w:val="28"/>
          <w:szCs w:val="28"/>
        </w:rPr>
        <w:t>5 (</w:t>
      </w:r>
      <w:r w:rsidR="00F1023E" w:rsidRPr="000861A0">
        <w:rPr>
          <w:sz w:val="28"/>
          <w:szCs w:val="28"/>
        </w:rPr>
        <w:t>пять</w:t>
      </w:r>
      <w:r w:rsidR="00254C2D" w:rsidRPr="000861A0">
        <w:rPr>
          <w:sz w:val="28"/>
          <w:szCs w:val="28"/>
        </w:rPr>
        <w:t>)</w:t>
      </w:r>
      <w:r w:rsidR="00F1023E" w:rsidRPr="000861A0">
        <w:rPr>
          <w:sz w:val="28"/>
          <w:szCs w:val="28"/>
        </w:rPr>
        <w:t xml:space="preserve"> календарных дней до даты окончания срока подачи заявок на участие в аукционе</w:t>
      </w:r>
      <w:r w:rsidRPr="000861A0">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Pr="000861A0" w:rsidRDefault="00324089" w:rsidP="00F716CE">
      <w:pPr>
        <w:pStyle w:val="31"/>
        <w:numPr>
          <w:ilvl w:val="2"/>
          <w:numId w:val="8"/>
        </w:numPr>
        <w:shd w:val="clear" w:color="auto" w:fill="auto"/>
        <w:tabs>
          <w:tab w:val="left" w:pos="1418"/>
        </w:tabs>
        <w:spacing w:before="0" w:after="0" w:line="240" w:lineRule="auto"/>
        <w:ind w:left="0" w:firstLine="709"/>
        <w:jc w:val="both"/>
        <w:rPr>
          <w:sz w:val="28"/>
          <w:szCs w:val="28"/>
        </w:rPr>
      </w:pPr>
      <w:r w:rsidRPr="000861A0">
        <w:rPr>
          <w:sz w:val="28"/>
          <w:szCs w:val="28"/>
        </w:rPr>
        <w:t>Уведомление об отказе от проведения аукциона ра</w:t>
      </w:r>
      <w:r w:rsidR="002F3CE3" w:rsidRPr="000861A0">
        <w:rPr>
          <w:sz w:val="28"/>
          <w:szCs w:val="28"/>
        </w:rPr>
        <w:t xml:space="preserve">змещается на сайтах в </w:t>
      </w:r>
      <w:r w:rsidR="0004769B" w:rsidRPr="000861A0">
        <w:rPr>
          <w:sz w:val="28"/>
          <w:szCs w:val="28"/>
        </w:rPr>
        <w:t>течение</w:t>
      </w:r>
      <w:r w:rsidR="002F3CE3" w:rsidRPr="000861A0">
        <w:rPr>
          <w:sz w:val="28"/>
          <w:szCs w:val="28"/>
        </w:rPr>
        <w:t xml:space="preserve"> 1 (одного) </w:t>
      </w:r>
      <w:proofErr w:type="gramStart"/>
      <w:r w:rsidR="002F3CE3" w:rsidRPr="000861A0">
        <w:rPr>
          <w:sz w:val="28"/>
          <w:szCs w:val="28"/>
        </w:rPr>
        <w:t>рабочего  дня</w:t>
      </w:r>
      <w:proofErr w:type="gramEnd"/>
      <w:r w:rsidR="002F3CE3" w:rsidRPr="000861A0">
        <w:rPr>
          <w:sz w:val="28"/>
          <w:szCs w:val="28"/>
        </w:rPr>
        <w:t xml:space="preserve"> </w:t>
      </w:r>
      <w:r w:rsidRPr="000861A0">
        <w:rPr>
          <w:sz w:val="28"/>
          <w:szCs w:val="28"/>
        </w:rPr>
        <w:t xml:space="preserve"> со дня принятия решения об отказе от проведения аукциона.</w:t>
      </w:r>
    </w:p>
    <w:p w:rsidR="00E46B29" w:rsidRPr="000861A0" w:rsidRDefault="00E46B29" w:rsidP="0040601E">
      <w:pPr>
        <w:pStyle w:val="31"/>
        <w:shd w:val="clear" w:color="auto" w:fill="auto"/>
        <w:tabs>
          <w:tab w:val="left" w:pos="1418"/>
        </w:tabs>
        <w:spacing w:before="0" w:after="0" w:line="240" w:lineRule="auto"/>
        <w:ind w:firstLine="709"/>
        <w:jc w:val="both"/>
        <w:rPr>
          <w:sz w:val="28"/>
          <w:szCs w:val="28"/>
        </w:rPr>
      </w:pPr>
    </w:p>
    <w:p w:rsidR="00CD7F7F" w:rsidRPr="000861A0" w:rsidRDefault="00324089" w:rsidP="00F716CE">
      <w:pPr>
        <w:pStyle w:val="10"/>
        <w:numPr>
          <w:ilvl w:val="1"/>
          <w:numId w:val="8"/>
        </w:numPr>
        <w:shd w:val="clear" w:color="auto" w:fill="auto"/>
        <w:tabs>
          <w:tab w:val="left" w:pos="1301"/>
        </w:tabs>
        <w:spacing w:after="0" w:line="240" w:lineRule="auto"/>
        <w:ind w:left="0" w:firstLine="709"/>
        <w:jc w:val="both"/>
        <w:rPr>
          <w:sz w:val="28"/>
          <w:szCs w:val="28"/>
        </w:rPr>
      </w:pPr>
      <w:bookmarkStart w:id="19" w:name="bookmark28"/>
      <w:r w:rsidRPr="000861A0">
        <w:rPr>
          <w:sz w:val="28"/>
          <w:szCs w:val="28"/>
        </w:rPr>
        <w:t>Формы проведения аукциона</w:t>
      </w:r>
      <w:bookmarkEnd w:id="19"/>
    </w:p>
    <w:p w:rsidR="00E46B29" w:rsidRPr="000861A0" w:rsidRDefault="00324089" w:rsidP="0040601E">
      <w:pPr>
        <w:pStyle w:val="31"/>
        <w:shd w:val="clear" w:color="auto" w:fill="auto"/>
        <w:spacing w:before="0" w:after="0" w:line="240" w:lineRule="auto"/>
        <w:ind w:firstLine="709"/>
        <w:jc w:val="both"/>
        <w:rPr>
          <w:sz w:val="28"/>
          <w:szCs w:val="28"/>
        </w:rPr>
      </w:pPr>
      <w:r w:rsidRPr="000861A0">
        <w:rPr>
          <w:sz w:val="28"/>
          <w:szCs w:val="28"/>
        </w:rPr>
        <w:t>Аукцион может быть проведен как в электронной форме, так и на бумажном носителе. Информация о форме аукциона указывается в пункте 1.2 аукционной документации.</w:t>
      </w:r>
    </w:p>
    <w:p w:rsidR="00341D9F" w:rsidRPr="000861A0" w:rsidRDefault="00341D9F" w:rsidP="0040601E">
      <w:pPr>
        <w:pStyle w:val="31"/>
        <w:shd w:val="clear" w:color="auto" w:fill="auto"/>
        <w:spacing w:before="0" w:after="0" w:line="240" w:lineRule="auto"/>
        <w:ind w:firstLine="709"/>
        <w:jc w:val="both"/>
        <w:rPr>
          <w:sz w:val="28"/>
          <w:szCs w:val="28"/>
        </w:rPr>
      </w:pPr>
    </w:p>
    <w:p w:rsidR="00591631" w:rsidRPr="000861A0" w:rsidRDefault="00324089" w:rsidP="00F716CE">
      <w:pPr>
        <w:pStyle w:val="10"/>
        <w:numPr>
          <w:ilvl w:val="1"/>
          <w:numId w:val="8"/>
        </w:numPr>
        <w:shd w:val="clear" w:color="auto" w:fill="auto"/>
        <w:tabs>
          <w:tab w:val="left" w:pos="1291"/>
        </w:tabs>
        <w:spacing w:after="0" w:line="240" w:lineRule="auto"/>
        <w:ind w:left="0" w:firstLine="709"/>
        <w:jc w:val="both"/>
        <w:rPr>
          <w:sz w:val="28"/>
          <w:szCs w:val="28"/>
        </w:rPr>
      </w:pPr>
      <w:bookmarkStart w:id="20" w:name="bookmark29"/>
      <w:r w:rsidRPr="000861A0">
        <w:rPr>
          <w:sz w:val="28"/>
          <w:szCs w:val="28"/>
        </w:rPr>
        <w:t>Аукцион в электронной форме</w:t>
      </w:r>
      <w:bookmarkEnd w:id="20"/>
    </w:p>
    <w:p w:rsidR="00324089" w:rsidRPr="000861A0" w:rsidRDefault="00324089" w:rsidP="00F716CE">
      <w:pPr>
        <w:pStyle w:val="31"/>
        <w:numPr>
          <w:ilvl w:val="2"/>
          <w:numId w:val="8"/>
        </w:numPr>
        <w:shd w:val="clear" w:color="auto" w:fill="auto"/>
        <w:tabs>
          <w:tab w:val="left" w:pos="1431"/>
        </w:tabs>
        <w:spacing w:before="0" w:after="0" w:line="240" w:lineRule="auto"/>
        <w:ind w:left="0" w:firstLine="709"/>
        <w:jc w:val="both"/>
        <w:rPr>
          <w:sz w:val="28"/>
          <w:szCs w:val="28"/>
        </w:rPr>
      </w:pPr>
      <w:r w:rsidRPr="000861A0">
        <w:rPr>
          <w:sz w:val="28"/>
          <w:szCs w:val="28"/>
        </w:rPr>
        <w:t>Аукцион в элек</w:t>
      </w:r>
      <w:r w:rsidR="00111B93" w:rsidRPr="000861A0">
        <w:rPr>
          <w:sz w:val="28"/>
          <w:szCs w:val="28"/>
        </w:rPr>
        <w:t>тронной форме проводится на электронной площадке</w:t>
      </w:r>
      <w:r w:rsidRPr="000861A0">
        <w:rPr>
          <w:sz w:val="28"/>
          <w:szCs w:val="28"/>
        </w:rPr>
        <w:t>. Порядок и правила регистрации, получения ключей эле</w:t>
      </w:r>
      <w:r w:rsidR="00111B93" w:rsidRPr="000861A0">
        <w:rPr>
          <w:sz w:val="28"/>
          <w:szCs w:val="28"/>
        </w:rPr>
        <w:t xml:space="preserve">ктронной подписи, работы на электронной </w:t>
      </w:r>
      <w:proofErr w:type="gramStart"/>
      <w:r w:rsidR="00111B93" w:rsidRPr="000861A0">
        <w:rPr>
          <w:sz w:val="28"/>
          <w:szCs w:val="28"/>
        </w:rPr>
        <w:t xml:space="preserve">площадке </w:t>
      </w:r>
      <w:r w:rsidRPr="000861A0">
        <w:rPr>
          <w:sz w:val="28"/>
          <w:szCs w:val="28"/>
        </w:rPr>
        <w:t xml:space="preserve"> размещ</w:t>
      </w:r>
      <w:r w:rsidR="00111B93" w:rsidRPr="000861A0">
        <w:rPr>
          <w:sz w:val="28"/>
          <w:szCs w:val="28"/>
        </w:rPr>
        <w:t>ены</w:t>
      </w:r>
      <w:proofErr w:type="gramEnd"/>
      <w:r w:rsidR="00111B93" w:rsidRPr="000861A0">
        <w:rPr>
          <w:sz w:val="28"/>
          <w:szCs w:val="28"/>
        </w:rPr>
        <w:t xml:space="preserve"> на сайте </w:t>
      </w:r>
      <w:hyperlink r:id="rId13" w:history="1">
        <w:r w:rsidR="000F269D" w:rsidRPr="000861A0">
          <w:rPr>
            <w:rStyle w:val="a4"/>
            <w:sz w:val="28"/>
            <w:szCs w:val="28"/>
            <w:lang w:val="en-US"/>
          </w:rPr>
          <w:t>www</w:t>
        </w:r>
        <w:r w:rsidR="000F269D" w:rsidRPr="000861A0">
          <w:rPr>
            <w:rStyle w:val="a4"/>
            <w:sz w:val="28"/>
            <w:szCs w:val="28"/>
          </w:rPr>
          <w:t>.</w:t>
        </w:r>
        <w:proofErr w:type="spellStart"/>
        <w:r w:rsidR="000F269D" w:rsidRPr="000861A0">
          <w:rPr>
            <w:rStyle w:val="a4"/>
            <w:sz w:val="28"/>
            <w:szCs w:val="28"/>
            <w:lang w:val="en-US"/>
          </w:rPr>
          <w:t>utp</w:t>
        </w:r>
        <w:proofErr w:type="spellEnd"/>
        <w:r w:rsidR="000F269D" w:rsidRPr="000861A0">
          <w:rPr>
            <w:rStyle w:val="a4"/>
            <w:sz w:val="28"/>
            <w:szCs w:val="28"/>
          </w:rPr>
          <w:t>.</w:t>
        </w:r>
        <w:proofErr w:type="spellStart"/>
        <w:r w:rsidR="000F269D" w:rsidRPr="000861A0">
          <w:rPr>
            <w:rStyle w:val="a4"/>
            <w:sz w:val="28"/>
            <w:szCs w:val="28"/>
            <w:lang w:val="en-US"/>
          </w:rPr>
          <w:t>sberbank</w:t>
        </w:r>
        <w:proofErr w:type="spellEnd"/>
        <w:r w:rsidR="000F269D" w:rsidRPr="000861A0">
          <w:rPr>
            <w:rStyle w:val="a4"/>
            <w:sz w:val="28"/>
            <w:szCs w:val="28"/>
          </w:rPr>
          <w:t>-</w:t>
        </w:r>
        <w:proofErr w:type="spellStart"/>
        <w:r w:rsidR="000F269D" w:rsidRPr="000861A0">
          <w:rPr>
            <w:rStyle w:val="a4"/>
            <w:sz w:val="28"/>
            <w:szCs w:val="28"/>
            <w:lang w:val="en-US"/>
          </w:rPr>
          <w:t>ast</w:t>
        </w:r>
        <w:proofErr w:type="spellEnd"/>
        <w:r w:rsidR="000F269D" w:rsidRPr="000861A0">
          <w:rPr>
            <w:rStyle w:val="a4"/>
            <w:sz w:val="28"/>
            <w:szCs w:val="28"/>
          </w:rPr>
          <w:t>.</w:t>
        </w:r>
        <w:proofErr w:type="spellStart"/>
        <w:r w:rsidR="000F269D" w:rsidRPr="000861A0">
          <w:rPr>
            <w:rStyle w:val="a4"/>
            <w:sz w:val="28"/>
            <w:szCs w:val="28"/>
            <w:lang w:val="en-US"/>
          </w:rPr>
          <w:t>ru</w:t>
        </w:r>
        <w:proofErr w:type="spellEnd"/>
      </w:hyperlink>
      <w:r w:rsidR="000F269D" w:rsidRPr="000861A0">
        <w:rPr>
          <w:sz w:val="28"/>
          <w:szCs w:val="28"/>
        </w:rPr>
        <w:t>.</w:t>
      </w:r>
    </w:p>
    <w:p w:rsidR="00324089" w:rsidRPr="000861A0" w:rsidRDefault="00367D4D" w:rsidP="00F716CE">
      <w:pPr>
        <w:pStyle w:val="31"/>
        <w:numPr>
          <w:ilvl w:val="2"/>
          <w:numId w:val="8"/>
        </w:numPr>
        <w:shd w:val="clear" w:color="auto" w:fill="auto"/>
        <w:tabs>
          <w:tab w:val="left" w:pos="1441"/>
        </w:tabs>
        <w:spacing w:before="0" w:after="0" w:line="240" w:lineRule="auto"/>
        <w:ind w:left="0" w:firstLine="709"/>
        <w:jc w:val="both"/>
        <w:rPr>
          <w:sz w:val="28"/>
          <w:szCs w:val="28"/>
        </w:rPr>
      </w:pPr>
      <w:r w:rsidRPr="000861A0">
        <w:rPr>
          <w:sz w:val="28"/>
          <w:szCs w:val="28"/>
        </w:rPr>
        <w:t>Электронная площадка</w:t>
      </w:r>
      <w:r w:rsidR="00324089" w:rsidRPr="000861A0">
        <w:rPr>
          <w:sz w:val="28"/>
          <w:szCs w:val="28"/>
        </w:rPr>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4089" w:rsidRPr="000861A0" w:rsidRDefault="00324089" w:rsidP="00F716CE">
      <w:pPr>
        <w:pStyle w:val="31"/>
        <w:numPr>
          <w:ilvl w:val="2"/>
          <w:numId w:val="8"/>
        </w:numPr>
        <w:shd w:val="clear" w:color="auto" w:fill="auto"/>
        <w:tabs>
          <w:tab w:val="left" w:pos="1431"/>
        </w:tabs>
        <w:spacing w:before="0" w:after="0" w:line="240" w:lineRule="auto"/>
        <w:ind w:left="0" w:firstLine="709"/>
        <w:jc w:val="both"/>
        <w:rPr>
          <w:sz w:val="28"/>
          <w:szCs w:val="28"/>
        </w:rPr>
      </w:pPr>
      <w:r w:rsidRPr="000861A0">
        <w:rPr>
          <w:sz w:val="28"/>
          <w:szCs w:val="28"/>
        </w:rPr>
        <w:t>Если аукцион проводится в электронной форм</w:t>
      </w:r>
      <w:r w:rsidR="00367D4D" w:rsidRPr="000861A0">
        <w:rPr>
          <w:sz w:val="28"/>
          <w:szCs w:val="28"/>
        </w:rPr>
        <w:t>е на электронной площадке</w:t>
      </w:r>
      <w:r w:rsidRPr="000861A0">
        <w:rPr>
          <w:sz w:val="28"/>
          <w:szCs w:val="28"/>
        </w:rPr>
        <w:t>, участник должен:</w:t>
      </w:r>
    </w:p>
    <w:p w:rsidR="00324089" w:rsidRPr="000861A0" w:rsidRDefault="00324089" w:rsidP="0040601E">
      <w:pPr>
        <w:pStyle w:val="31"/>
        <w:shd w:val="clear" w:color="auto" w:fill="auto"/>
        <w:spacing w:before="0" w:after="0" w:line="240" w:lineRule="auto"/>
        <w:ind w:firstLine="709"/>
        <w:jc w:val="both"/>
        <w:rPr>
          <w:sz w:val="28"/>
          <w:szCs w:val="28"/>
        </w:rPr>
      </w:pPr>
      <w:r w:rsidRPr="000861A0">
        <w:rPr>
          <w:sz w:val="28"/>
          <w:szCs w:val="28"/>
        </w:rPr>
        <w:t>получить сертификаты электронной подписи для своих уполномоченных представителей;</w:t>
      </w:r>
    </w:p>
    <w:p w:rsidR="00324089" w:rsidRPr="000861A0" w:rsidRDefault="00367D4D" w:rsidP="0040601E">
      <w:pPr>
        <w:pStyle w:val="31"/>
        <w:shd w:val="clear" w:color="auto" w:fill="auto"/>
        <w:spacing w:before="0" w:after="0" w:line="240" w:lineRule="auto"/>
        <w:ind w:firstLine="709"/>
        <w:jc w:val="both"/>
        <w:rPr>
          <w:sz w:val="28"/>
          <w:szCs w:val="28"/>
        </w:rPr>
      </w:pPr>
      <w:r w:rsidRPr="000861A0">
        <w:rPr>
          <w:sz w:val="28"/>
          <w:szCs w:val="28"/>
        </w:rPr>
        <w:t>зарегистрироваться на электронной площадке</w:t>
      </w:r>
      <w:r w:rsidR="00324089" w:rsidRPr="000861A0">
        <w:rPr>
          <w:sz w:val="28"/>
          <w:szCs w:val="28"/>
        </w:rPr>
        <w:t>.</w:t>
      </w:r>
    </w:p>
    <w:p w:rsidR="00324089" w:rsidRPr="000861A0" w:rsidRDefault="00324089" w:rsidP="00F716CE">
      <w:pPr>
        <w:pStyle w:val="31"/>
        <w:numPr>
          <w:ilvl w:val="2"/>
          <w:numId w:val="8"/>
        </w:numPr>
        <w:shd w:val="clear" w:color="auto" w:fill="auto"/>
        <w:tabs>
          <w:tab w:val="left" w:pos="1431"/>
        </w:tabs>
        <w:spacing w:before="0" w:after="0" w:line="240" w:lineRule="auto"/>
        <w:ind w:left="0" w:firstLine="709"/>
        <w:jc w:val="both"/>
        <w:rPr>
          <w:sz w:val="28"/>
          <w:szCs w:val="28"/>
        </w:rPr>
      </w:pPr>
      <w:r w:rsidRPr="000861A0">
        <w:rPr>
          <w:sz w:val="28"/>
          <w:szCs w:val="28"/>
        </w:rPr>
        <w:t>В</w:t>
      </w:r>
      <w:r w:rsidR="00643260" w:rsidRPr="000861A0">
        <w:rPr>
          <w:sz w:val="28"/>
          <w:szCs w:val="28"/>
        </w:rPr>
        <w:t>се действия, выполненные на электронной площадке</w:t>
      </w:r>
      <w:r w:rsidRPr="000861A0">
        <w:rPr>
          <w:sz w:val="28"/>
          <w:szCs w:val="28"/>
        </w:rPr>
        <w:t xml:space="preserve"> лицом, указавшим правильные имя и пароль л</w:t>
      </w:r>
      <w:r w:rsidR="00643260" w:rsidRPr="000861A0">
        <w:rPr>
          <w:sz w:val="28"/>
          <w:szCs w:val="28"/>
        </w:rPr>
        <w:t>ица, зарегистрированного на электронной площадке</w:t>
      </w:r>
      <w:r w:rsidRPr="000861A0">
        <w:rPr>
          <w:sz w:val="28"/>
          <w:szCs w:val="28"/>
        </w:rPr>
        <w:t>, по котор</w:t>
      </w:r>
      <w:r w:rsidR="00643260" w:rsidRPr="000861A0">
        <w:rPr>
          <w:sz w:val="28"/>
          <w:szCs w:val="28"/>
        </w:rPr>
        <w:t>ым электронная площадка</w:t>
      </w:r>
      <w:r w:rsidRPr="000861A0">
        <w:rPr>
          <w:sz w:val="28"/>
          <w:szCs w:val="28"/>
        </w:rPr>
        <w:t xml:space="preserve">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rsidRPr="000861A0">
        <w:rPr>
          <w:sz w:val="28"/>
          <w:szCs w:val="28"/>
        </w:rPr>
        <w:t>ованное на электронной площадке</w:t>
      </w:r>
      <w:r w:rsidRPr="000861A0">
        <w:rPr>
          <w:sz w:val="28"/>
          <w:szCs w:val="28"/>
        </w:rPr>
        <w:t>.</w:t>
      </w:r>
    </w:p>
    <w:p w:rsidR="00324089" w:rsidRPr="000861A0" w:rsidRDefault="00324089" w:rsidP="00F716CE">
      <w:pPr>
        <w:pStyle w:val="31"/>
        <w:numPr>
          <w:ilvl w:val="2"/>
          <w:numId w:val="8"/>
        </w:numPr>
        <w:shd w:val="clear" w:color="auto" w:fill="auto"/>
        <w:tabs>
          <w:tab w:val="left" w:pos="1446"/>
        </w:tabs>
        <w:spacing w:before="0" w:after="0" w:line="240" w:lineRule="auto"/>
        <w:ind w:left="0" w:firstLine="709"/>
        <w:jc w:val="both"/>
        <w:rPr>
          <w:sz w:val="28"/>
          <w:szCs w:val="28"/>
        </w:rPr>
      </w:pPr>
      <w:r w:rsidRPr="000861A0">
        <w:rPr>
          <w:sz w:val="28"/>
          <w:szCs w:val="28"/>
        </w:rPr>
        <w:lastRenderedPageBreak/>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324089" w:rsidRPr="000861A0" w:rsidRDefault="00324089" w:rsidP="00F716CE">
      <w:pPr>
        <w:pStyle w:val="31"/>
        <w:numPr>
          <w:ilvl w:val="2"/>
          <w:numId w:val="8"/>
        </w:numPr>
        <w:shd w:val="clear" w:color="auto" w:fill="auto"/>
        <w:tabs>
          <w:tab w:val="left" w:pos="1426"/>
        </w:tabs>
        <w:spacing w:before="0" w:after="0" w:line="240" w:lineRule="auto"/>
        <w:ind w:left="0" w:firstLine="709"/>
        <w:jc w:val="both"/>
        <w:rPr>
          <w:sz w:val="28"/>
          <w:szCs w:val="28"/>
        </w:rPr>
      </w:pPr>
      <w:r w:rsidRPr="000861A0">
        <w:rPr>
          <w:sz w:val="28"/>
          <w:szCs w:val="28"/>
        </w:rPr>
        <w:t xml:space="preserve">Все действия, осуществляемые </w:t>
      </w:r>
      <w:r w:rsidR="005C208B" w:rsidRPr="000861A0">
        <w:rPr>
          <w:sz w:val="28"/>
          <w:szCs w:val="28"/>
        </w:rPr>
        <w:t>зарегистрированным лицом на электронной площадке</w:t>
      </w:r>
      <w:r w:rsidRPr="000861A0">
        <w:rPr>
          <w:sz w:val="28"/>
          <w:szCs w:val="28"/>
        </w:rPr>
        <w:t>, а также время их совершения фиксируются автоматически.</w:t>
      </w:r>
    </w:p>
    <w:p w:rsidR="00324089" w:rsidRPr="000861A0" w:rsidRDefault="00324089" w:rsidP="00F716CE">
      <w:pPr>
        <w:pStyle w:val="31"/>
        <w:numPr>
          <w:ilvl w:val="2"/>
          <w:numId w:val="8"/>
        </w:numPr>
        <w:shd w:val="clear" w:color="auto" w:fill="auto"/>
        <w:tabs>
          <w:tab w:val="left" w:pos="1441"/>
        </w:tabs>
        <w:spacing w:before="0" w:after="0" w:line="240" w:lineRule="auto"/>
        <w:ind w:left="0" w:firstLine="709"/>
        <w:jc w:val="both"/>
        <w:rPr>
          <w:sz w:val="28"/>
          <w:szCs w:val="28"/>
        </w:rPr>
      </w:pPr>
      <w:r w:rsidRPr="000861A0">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rsidRPr="000861A0">
        <w:rPr>
          <w:sz w:val="28"/>
          <w:szCs w:val="28"/>
        </w:rPr>
        <w:t>ика электронных процедур на электронной площадке</w:t>
      </w:r>
      <w:r w:rsidRPr="000861A0">
        <w:rPr>
          <w:sz w:val="28"/>
          <w:szCs w:val="28"/>
        </w:rPr>
        <w:t xml:space="preserve"> на сайте</w:t>
      </w:r>
      <w:r w:rsidR="00945C5E" w:rsidRPr="000861A0">
        <w:rPr>
          <w:sz w:val="28"/>
          <w:szCs w:val="28"/>
        </w:rPr>
        <w:t xml:space="preserve"> </w:t>
      </w:r>
      <w:hyperlink r:id="rId14" w:history="1">
        <w:r w:rsidR="00945C5E" w:rsidRPr="000861A0">
          <w:rPr>
            <w:rStyle w:val="a4"/>
            <w:sz w:val="28"/>
            <w:szCs w:val="28"/>
            <w:lang w:val="en-US"/>
          </w:rPr>
          <w:t>www</w:t>
        </w:r>
        <w:r w:rsidR="00945C5E" w:rsidRPr="000861A0">
          <w:rPr>
            <w:rStyle w:val="a4"/>
            <w:sz w:val="28"/>
            <w:szCs w:val="28"/>
          </w:rPr>
          <w:t>.</w:t>
        </w:r>
        <w:r w:rsidR="00945C5E" w:rsidRPr="000861A0">
          <w:rPr>
            <w:rStyle w:val="a4"/>
            <w:sz w:val="28"/>
            <w:szCs w:val="28"/>
            <w:lang w:val="en-US"/>
          </w:rPr>
          <w:t>utp</w:t>
        </w:r>
        <w:r w:rsidR="00945C5E" w:rsidRPr="000861A0">
          <w:rPr>
            <w:rStyle w:val="a4"/>
            <w:sz w:val="28"/>
            <w:szCs w:val="28"/>
          </w:rPr>
          <w:t>.</w:t>
        </w:r>
        <w:r w:rsidR="00945C5E" w:rsidRPr="000861A0">
          <w:rPr>
            <w:rStyle w:val="a4"/>
            <w:sz w:val="28"/>
            <w:szCs w:val="28"/>
            <w:lang w:val="en-US"/>
          </w:rPr>
          <w:t>sberbank</w:t>
        </w:r>
        <w:r w:rsidR="00945C5E" w:rsidRPr="000861A0">
          <w:rPr>
            <w:rStyle w:val="a4"/>
            <w:sz w:val="28"/>
            <w:szCs w:val="28"/>
          </w:rPr>
          <w:t>-</w:t>
        </w:r>
        <w:r w:rsidR="00945C5E" w:rsidRPr="000861A0">
          <w:rPr>
            <w:rStyle w:val="a4"/>
            <w:sz w:val="28"/>
            <w:szCs w:val="28"/>
            <w:lang w:val="en-US"/>
          </w:rPr>
          <w:t>ast</w:t>
        </w:r>
        <w:r w:rsidR="00945C5E" w:rsidRPr="000861A0">
          <w:rPr>
            <w:rStyle w:val="a4"/>
            <w:sz w:val="28"/>
            <w:szCs w:val="28"/>
          </w:rPr>
          <w:t>.</w:t>
        </w:r>
        <w:r w:rsidR="00945C5E" w:rsidRPr="000861A0">
          <w:rPr>
            <w:rStyle w:val="a4"/>
            <w:sz w:val="28"/>
            <w:szCs w:val="28"/>
            <w:lang w:val="en-US"/>
          </w:rPr>
          <w:t>ru</w:t>
        </w:r>
      </w:hyperlink>
      <w:r w:rsidR="00945C5E" w:rsidRPr="000861A0">
        <w:rPr>
          <w:sz w:val="28"/>
          <w:szCs w:val="28"/>
        </w:rPr>
        <w:t>.</w:t>
      </w:r>
      <w:r w:rsidRPr="000861A0">
        <w:rPr>
          <w:sz w:val="28"/>
          <w:szCs w:val="28"/>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rsidRPr="000861A0">
        <w:rPr>
          <w:sz w:val="28"/>
          <w:szCs w:val="28"/>
        </w:rPr>
        <w:t xml:space="preserve"> странице аукциона на сайте </w:t>
      </w:r>
      <w:hyperlink r:id="rId15" w:history="1">
        <w:r w:rsidR="007E72DB" w:rsidRPr="000861A0">
          <w:rPr>
            <w:rStyle w:val="a4"/>
            <w:sz w:val="28"/>
            <w:szCs w:val="28"/>
            <w:lang w:val="en-US"/>
          </w:rPr>
          <w:t>www</w:t>
        </w:r>
        <w:r w:rsidR="007E72DB" w:rsidRPr="000861A0">
          <w:rPr>
            <w:rStyle w:val="a4"/>
            <w:sz w:val="28"/>
            <w:szCs w:val="28"/>
          </w:rPr>
          <w:t>.</w:t>
        </w:r>
        <w:proofErr w:type="spellStart"/>
        <w:r w:rsidR="007E72DB" w:rsidRPr="000861A0">
          <w:rPr>
            <w:rStyle w:val="a4"/>
            <w:sz w:val="28"/>
            <w:szCs w:val="28"/>
            <w:lang w:val="en-US"/>
          </w:rPr>
          <w:t>utp</w:t>
        </w:r>
        <w:proofErr w:type="spellEnd"/>
        <w:r w:rsidR="007E72DB" w:rsidRPr="000861A0">
          <w:rPr>
            <w:rStyle w:val="a4"/>
            <w:sz w:val="28"/>
            <w:szCs w:val="28"/>
          </w:rPr>
          <w:t>.</w:t>
        </w:r>
        <w:proofErr w:type="spellStart"/>
        <w:r w:rsidR="007E72DB" w:rsidRPr="000861A0">
          <w:rPr>
            <w:rStyle w:val="a4"/>
            <w:sz w:val="28"/>
            <w:szCs w:val="28"/>
            <w:lang w:val="en-US"/>
          </w:rPr>
          <w:t>sberbank</w:t>
        </w:r>
        <w:proofErr w:type="spellEnd"/>
        <w:r w:rsidR="007E72DB" w:rsidRPr="000861A0">
          <w:rPr>
            <w:rStyle w:val="a4"/>
            <w:sz w:val="28"/>
            <w:szCs w:val="28"/>
          </w:rPr>
          <w:t>-</w:t>
        </w:r>
        <w:proofErr w:type="spellStart"/>
        <w:r w:rsidR="007E72DB" w:rsidRPr="000861A0">
          <w:rPr>
            <w:rStyle w:val="a4"/>
            <w:sz w:val="28"/>
            <w:szCs w:val="28"/>
            <w:lang w:val="en-US"/>
          </w:rPr>
          <w:t>ast</w:t>
        </w:r>
        <w:proofErr w:type="spellEnd"/>
        <w:r w:rsidR="007E72DB" w:rsidRPr="000861A0">
          <w:rPr>
            <w:rStyle w:val="a4"/>
            <w:sz w:val="28"/>
            <w:szCs w:val="28"/>
          </w:rPr>
          <w:t>.</w:t>
        </w:r>
        <w:proofErr w:type="spellStart"/>
        <w:r w:rsidR="007E72DB" w:rsidRPr="000861A0">
          <w:rPr>
            <w:rStyle w:val="a4"/>
            <w:sz w:val="28"/>
            <w:szCs w:val="28"/>
            <w:lang w:val="en-US"/>
          </w:rPr>
          <w:t>ru</w:t>
        </w:r>
        <w:proofErr w:type="spellEnd"/>
      </w:hyperlink>
      <w:r w:rsidR="007E72DB" w:rsidRPr="000861A0">
        <w:rPr>
          <w:sz w:val="28"/>
          <w:szCs w:val="28"/>
        </w:rPr>
        <w:t>.</w:t>
      </w:r>
    </w:p>
    <w:p w:rsidR="00324089" w:rsidRPr="000861A0" w:rsidRDefault="00324089"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324089" w:rsidRPr="000861A0" w:rsidRDefault="00D708DB"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sz w:val="28"/>
          <w:szCs w:val="28"/>
        </w:rPr>
        <w:t>Лица, зарегистрированные на электронной площадке</w:t>
      </w:r>
      <w:r w:rsidR="00324089" w:rsidRPr="000861A0">
        <w:rPr>
          <w:sz w:val="28"/>
          <w:szCs w:val="28"/>
        </w:rPr>
        <w:t>, осуществляют обмен электронными документами только с заказчиком.</w:t>
      </w:r>
    </w:p>
    <w:p w:rsidR="00324089" w:rsidRPr="000861A0" w:rsidRDefault="00D708DB" w:rsidP="00F716CE">
      <w:pPr>
        <w:pStyle w:val="31"/>
        <w:numPr>
          <w:ilvl w:val="2"/>
          <w:numId w:val="8"/>
        </w:numPr>
        <w:shd w:val="clear" w:color="auto" w:fill="auto"/>
        <w:tabs>
          <w:tab w:val="left" w:pos="1560"/>
        </w:tabs>
        <w:spacing w:before="0" w:after="0" w:line="240" w:lineRule="auto"/>
        <w:ind w:left="0" w:firstLine="709"/>
        <w:jc w:val="both"/>
        <w:rPr>
          <w:sz w:val="28"/>
          <w:szCs w:val="28"/>
        </w:rPr>
      </w:pPr>
      <w:r w:rsidRPr="000861A0">
        <w:rPr>
          <w:sz w:val="28"/>
          <w:szCs w:val="28"/>
        </w:rPr>
        <w:t>Лица, зарегистрированные на электронной площадке</w:t>
      </w:r>
      <w:r w:rsidR="00324089" w:rsidRPr="000861A0">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24089" w:rsidRPr="000861A0" w:rsidRDefault="00324089" w:rsidP="00F716CE">
      <w:pPr>
        <w:pStyle w:val="31"/>
        <w:numPr>
          <w:ilvl w:val="2"/>
          <w:numId w:val="8"/>
        </w:numPr>
        <w:shd w:val="clear" w:color="auto" w:fill="auto"/>
        <w:tabs>
          <w:tab w:val="left" w:pos="1560"/>
        </w:tabs>
        <w:spacing w:before="0" w:after="0" w:line="240" w:lineRule="auto"/>
        <w:ind w:left="0" w:firstLine="709"/>
        <w:jc w:val="both"/>
        <w:rPr>
          <w:sz w:val="28"/>
          <w:szCs w:val="28"/>
        </w:rPr>
      </w:pPr>
      <w:r w:rsidRPr="000861A0">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E46B29" w:rsidRPr="000861A0" w:rsidRDefault="00E46B29" w:rsidP="00591631">
      <w:pPr>
        <w:pStyle w:val="31"/>
        <w:shd w:val="clear" w:color="auto" w:fill="auto"/>
        <w:tabs>
          <w:tab w:val="left" w:pos="1560"/>
        </w:tabs>
        <w:spacing w:before="0" w:after="0" w:line="240" w:lineRule="auto"/>
        <w:ind w:left="709"/>
        <w:jc w:val="both"/>
        <w:rPr>
          <w:sz w:val="28"/>
          <w:szCs w:val="28"/>
        </w:rPr>
      </w:pPr>
    </w:p>
    <w:p w:rsidR="00591631" w:rsidRPr="000861A0" w:rsidRDefault="00324089" w:rsidP="00F716CE">
      <w:pPr>
        <w:pStyle w:val="10"/>
        <w:numPr>
          <w:ilvl w:val="1"/>
          <w:numId w:val="8"/>
        </w:numPr>
        <w:shd w:val="clear" w:color="auto" w:fill="auto"/>
        <w:tabs>
          <w:tab w:val="left" w:pos="1316"/>
        </w:tabs>
        <w:spacing w:after="0" w:line="240" w:lineRule="auto"/>
        <w:ind w:left="0" w:firstLine="709"/>
        <w:jc w:val="both"/>
        <w:rPr>
          <w:sz w:val="28"/>
          <w:szCs w:val="28"/>
        </w:rPr>
      </w:pPr>
      <w:bookmarkStart w:id="21" w:name="bookmark31"/>
      <w:r w:rsidRPr="000861A0">
        <w:rPr>
          <w:sz w:val="28"/>
          <w:szCs w:val="28"/>
        </w:rPr>
        <w:t>Вскрытие аукционных заявок</w:t>
      </w:r>
      <w:bookmarkEnd w:id="21"/>
    </w:p>
    <w:p w:rsidR="00324089" w:rsidRPr="000861A0" w:rsidRDefault="00324089" w:rsidP="00F716CE">
      <w:pPr>
        <w:pStyle w:val="31"/>
        <w:numPr>
          <w:ilvl w:val="2"/>
          <w:numId w:val="8"/>
        </w:numPr>
        <w:shd w:val="clear" w:color="auto" w:fill="auto"/>
        <w:tabs>
          <w:tab w:val="left" w:pos="1441"/>
        </w:tabs>
        <w:spacing w:before="0" w:after="0" w:line="240" w:lineRule="auto"/>
        <w:ind w:left="0" w:firstLine="709"/>
        <w:jc w:val="both"/>
        <w:rPr>
          <w:sz w:val="28"/>
          <w:szCs w:val="28"/>
        </w:rPr>
      </w:pPr>
      <w:r w:rsidRPr="000861A0">
        <w:rPr>
          <w:sz w:val="28"/>
          <w:szCs w:val="28"/>
        </w:rPr>
        <w:t>Процедура вскрытия аукционных заявок не является публичной.</w:t>
      </w:r>
    </w:p>
    <w:p w:rsidR="00324089" w:rsidRPr="000861A0" w:rsidRDefault="00324089" w:rsidP="00F716CE">
      <w:pPr>
        <w:pStyle w:val="31"/>
        <w:numPr>
          <w:ilvl w:val="2"/>
          <w:numId w:val="8"/>
        </w:numPr>
        <w:shd w:val="clear" w:color="auto" w:fill="auto"/>
        <w:tabs>
          <w:tab w:val="left" w:pos="1431"/>
        </w:tabs>
        <w:spacing w:before="0" w:after="0" w:line="240" w:lineRule="auto"/>
        <w:ind w:left="0" w:firstLine="709"/>
        <w:jc w:val="both"/>
        <w:rPr>
          <w:sz w:val="28"/>
          <w:szCs w:val="28"/>
        </w:rPr>
      </w:pPr>
      <w:r w:rsidRPr="000861A0">
        <w:rPr>
          <w:sz w:val="28"/>
          <w:szCs w:val="28"/>
        </w:rPr>
        <w:t>При проведении процедуры вскрытия аукционных заявок сведения, содержащиеся в аукционных заявках, не оглашаются, аудиозапись, видеозапись не ведется.</w:t>
      </w:r>
    </w:p>
    <w:p w:rsidR="00324089" w:rsidRPr="000861A0" w:rsidRDefault="00324089"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sz w:val="28"/>
          <w:szCs w:val="28"/>
        </w:rPr>
        <w:t xml:space="preserve">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w:t>
      </w:r>
      <w:r w:rsidRPr="000861A0">
        <w:rPr>
          <w:sz w:val="28"/>
          <w:szCs w:val="28"/>
        </w:rPr>
        <w:lastRenderedPageBreak/>
        <w:t>же лота, не рассматриваются и возвращаются этому участнику аукциона по его требованию.</w:t>
      </w:r>
    </w:p>
    <w:p w:rsidR="00324089" w:rsidRPr="000861A0" w:rsidRDefault="00324089" w:rsidP="00F716CE">
      <w:pPr>
        <w:pStyle w:val="31"/>
        <w:numPr>
          <w:ilvl w:val="2"/>
          <w:numId w:val="8"/>
        </w:numPr>
        <w:shd w:val="clear" w:color="auto" w:fill="auto"/>
        <w:tabs>
          <w:tab w:val="left" w:pos="1441"/>
        </w:tabs>
        <w:spacing w:before="0" w:after="0" w:line="240" w:lineRule="auto"/>
        <w:ind w:left="0" w:firstLine="709"/>
        <w:jc w:val="both"/>
        <w:rPr>
          <w:sz w:val="28"/>
          <w:szCs w:val="28"/>
        </w:rPr>
      </w:pPr>
      <w:r w:rsidRPr="000861A0">
        <w:rPr>
          <w:sz w:val="28"/>
          <w:szCs w:val="28"/>
        </w:rPr>
        <w:t>Протокол вскрытия аукционных заявок не составляется.</w:t>
      </w:r>
    </w:p>
    <w:p w:rsidR="00591631" w:rsidRPr="000861A0" w:rsidRDefault="00324089" w:rsidP="00F716CE">
      <w:pPr>
        <w:pStyle w:val="10"/>
        <w:numPr>
          <w:ilvl w:val="1"/>
          <w:numId w:val="8"/>
        </w:numPr>
        <w:shd w:val="clear" w:color="auto" w:fill="auto"/>
        <w:tabs>
          <w:tab w:val="left" w:pos="1316"/>
        </w:tabs>
        <w:spacing w:after="0" w:line="240" w:lineRule="auto"/>
        <w:ind w:left="0" w:firstLine="709"/>
        <w:jc w:val="both"/>
        <w:rPr>
          <w:sz w:val="28"/>
          <w:szCs w:val="28"/>
        </w:rPr>
      </w:pPr>
      <w:bookmarkStart w:id="22" w:name="bookmark32"/>
      <w:r w:rsidRPr="000861A0">
        <w:rPr>
          <w:sz w:val="28"/>
          <w:szCs w:val="28"/>
        </w:rPr>
        <w:t>Рассмотрение аукционных заявок</w:t>
      </w:r>
      <w:bookmarkEnd w:id="22"/>
    </w:p>
    <w:p w:rsidR="00324089" w:rsidRPr="000861A0" w:rsidRDefault="00324089" w:rsidP="00F716CE">
      <w:pPr>
        <w:pStyle w:val="31"/>
        <w:numPr>
          <w:ilvl w:val="2"/>
          <w:numId w:val="8"/>
        </w:numPr>
        <w:shd w:val="clear" w:color="auto" w:fill="auto"/>
        <w:tabs>
          <w:tab w:val="left" w:pos="1441"/>
        </w:tabs>
        <w:spacing w:before="0" w:after="0" w:line="240" w:lineRule="auto"/>
        <w:ind w:left="0" w:firstLine="709"/>
        <w:jc w:val="both"/>
        <w:rPr>
          <w:sz w:val="28"/>
          <w:szCs w:val="28"/>
        </w:rPr>
      </w:pPr>
      <w:r w:rsidRPr="000861A0">
        <w:rPr>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24089" w:rsidRPr="000861A0" w:rsidRDefault="00324089" w:rsidP="0040601E">
      <w:pPr>
        <w:pStyle w:val="31"/>
        <w:shd w:val="clear" w:color="auto" w:fill="auto"/>
        <w:spacing w:before="0" w:after="0" w:line="240" w:lineRule="auto"/>
        <w:ind w:firstLine="709"/>
        <w:jc w:val="both"/>
        <w:rPr>
          <w:sz w:val="28"/>
          <w:szCs w:val="28"/>
        </w:rPr>
      </w:pPr>
      <w:r w:rsidRPr="000861A0">
        <w:rPr>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6" w:history="1">
        <w:r w:rsidRPr="000861A0">
          <w:rPr>
            <w:rStyle w:val="a4"/>
            <w:sz w:val="28"/>
            <w:szCs w:val="28"/>
            <w:lang w:val="en-US"/>
          </w:rPr>
          <w:t>https</w:t>
        </w:r>
        <w:r w:rsidRPr="000861A0">
          <w:rPr>
            <w:rStyle w:val="a4"/>
            <w:sz w:val="28"/>
            <w:szCs w:val="28"/>
          </w:rPr>
          <w:t>://</w:t>
        </w:r>
        <w:proofErr w:type="spellStart"/>
        <w:r w:rsidRPr="000861A0">
          <w:rPr>
            <w:rStyle w:val="a4"/>
            <w:sz w:val="28"/>
            <w:szCs w:val="28"/>
            <w:lang w:val="en-US"/>
          </w:rPr>
          <w:t>egrul</w:t>
        </w:r>
        <w:proofErr w:type="spellEnd"/>
        <w:r w:rsidRPr="000861A0">
          <w:rPr>
            <w:rStyle w:val="a4"/>
            <w:sz w:val="28"/>
            <w:szCs w:val="28"/>
          </w:rPr>
          <w:t>.</w:t>
        </w:r>
        <w:proofErr w:type="spellStart"/>
        <w:r w:rsidRPr="000861A0">
          <w:rPr>
            <w:rStyle w:val="a4"/>
            <w:sz w:val="28"/>
            <w:szCs w:val="28"/>
            <w:lang w:val="en-US"/>
          </w:rPr>
          <w:t>nalog</w:t>
        </w:r>
        <w:proofErr w:type="spellEnd"/>
        <w:r w:rsidRPr="000861A0">
          <w:rPr>
            <w:rStyle w:val="a4"/>
            <w:sz w:val="28"/>
            <w:szCs w:val="28"/>
          </w:rPr>
          <w:t>.</w:t>
        </w:r>
        <w:proofErr w:type="spellStart"/>
        <w:r w:rsidRPr="000861A0">
          <w:rPr>
            <w:rStyle w:val="a4"/>
            <w:sz w:val="28"/>
            <w:szCs w:val="28"/>
            <w:lang w:val="en-US"/>
          </w:rPr>
          <w:t>ru</w:t>
        </w:r>
        <w:proofErr w:type="spellEnd"/>
        <w:r w:rsidRPr="000861A0">
          <w:rPr>
            <w:rStyle w:val="a4"/>
            <w:sz w:val="28"/>
            <w:szCs w:val="28"/>
          </w:rPr>
          <w:t>/</w:t>
        </w:r>
      </w:hyperlink>
      <w:r w:rsidRPr="000861A0">
        <w:rPr>
          <w:sz w:val="28"/>
          <w:szCs w:val="28"/>
        </w:rPr>
        <w:t>.</w:t>
      </w:r>
    </w:p>
    <w:p w:rsidR="00324089" w:rsidRPr="000861A0" w:rsidRDefault="00FA1427" w:rsidP="00F716CE">
      <w:pPr>
        <w:pStyle w:val="31"/>
        <w:numPr>
          <w:ilvl w:val="2"/>
          <w:numId w:val="8"/>
        </w:numPr>
        <w:shd w:val="clear" w:color="auto" w:fill="auto"/>
        <w:tabs>
          <w:tab w:val="left" w:pos="1441"/>
        </w:tabs>
        <w:spacing w:before="0" w:after="0" w:line="240" w:lineRule="auto"/>
        <w:ind w:left="0" w:firstLine="709"/>
        <w:jc w:val="both"/>
        <w:rPr>
          <w:sz w:val="28"/>
          <w:szCs w:val="28"/>
        </w:rPr>
      </w:pPr>
      <w:r w:rsidRPr="000861A0">
        <w:rPr>
          <w:sz w:val="28"/>
          <w:szCs w:val="28"/>
        </w:rPr>
        <w:t>С</w:t>
      </w:r>
      <w:r w:rsidR="00324089" w:rsidRPr="000861A0">
        <w:rPr>
          <w:sz w:val="28"/>
          <w:szCs w:val="28"/>
        </w:rPr>
        <w:t>рок рассмотрения аукционн</w:t>
      </w:r>
      <w:r w:rsidRPr="000861A0">
        <w:rPr>
          <w:sz w:val="28"/>
          <w:szCs w:val="28"/>
        </w:rPr>
        <w:t>ых заявок не может превышать 7 (семь) календарных дней со дня окончания срока подачи заявок на участие в аукционе.</w:t>
      </w:r>
      <w:r w:rsidR="00324089" w:rsidRPr="000861A0">
        <w:rPr>
          <w:sz w:val="28"/>
          <w:szCs w:val="28"/>
        </w:rPr>
        <w:t xml:space="preserve"> </w:t>
      </w:r>
    </w:p>
    <w:p w:rsidR="00324089" w:rsidRPr="000861A0" w:rsidRDefault="00324089" w:rsidP="00F716CE">
      <w:pPr>
        <w:pStyle w:val="31"/>
        <w:numPr>
          <w:ilvl w:val="2"/>
          <w:numId w:val="8"/>
        </w:numPr>
        <w:shd w:val="clear" w:color="auto" w:fill="auto"/>
        <w:tabs>
          <w:tab w:val="left" w:pos="1446"/>
        </w:tabs>
        <w:spacing w:before="0" w:after="0" w:line="240" w:lineRule="auto"/>
        <w:ind w:left="0" w:firstLine="709"/>
        <w:jc w:val="both"/>
        <w:rPr>
          <w:sz w:val="28"/>
          <w:szCs w:val="28"/>
        </w:rPr>
      </w:pPr>
      <w:r w:rsidRPr="000861A0">
        <w:rPr>
          <w:sz w:val="28"/>
          <w:szCs w:val="28"/>
        </w:rPr>
        <w:t>Участник аукциона не допускается к участию в аукционе в случае:</w:t>
      </w:r>
    </w:p>
    <w:p w:rsidR="002A40A0" w:rsidRPr="000861A0" w:rsidRDefault="002A40A0" w:rsidP="00F716CE">
      <w:pPr>
        <w:pStyle w:val="31"/>
        <w:numPr>
          <w:ilvl w:val="3"/>
          <w:numId w:val="8"/>
        </w:numPr>
        <w:tabs>
          <w:tab w:val="left" w:pos="1446"/>
        </w:tabs>
        <w:spacing w:before="0" w:after="0" w:line="240" w:lineRule="auto"/>
        <w:ind w:left="0" w:firstLine="709"/>
        <w:jc w:val="both"/>
        <w:rPr>
          <w:sz w:val="28"/>
          <w:szCs w:val="28"/>
        </w:rPr>
      </w:pPr>
      <w:r w:rsidRPr="000861A0">
        <w:rPr>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2A40A0" w:rsidRPr="000861A0" w:rsidRDefault="002A40A0" w:rsidP="00F716CE">
      <w:pPr>
        <w:pStyle w:val="31"/>
        <w:numPr>
          <w:ilvl w:val="3"/>
          <w:numId w:val="8"/>
        </w:numPr>
        <w:tabs>
          <w:tab w:val="left" w:pos="1446"/>
        </w:tabs>
        <w:spacing w:before="0" w:after="0" w:line="240" w:lineRule="auto"/>
        <w:ind w:left="0" w:firstLine="709"/>
        <w:jc w:val="both"/>
        <w:rPr>
          <w:sz w:val="28"/>
          <w:szCs w:val="28"/>
        </w:rPr>
      </w:pPr>
      <w:r w:rsidRPr="000861A0">
        <w:rPr>
          <w:sz w:val="28"/>
          <w:szCs w:val="28"/>
        </w:rPr>
        <w:t>несоответствия участника аукциона предусмотренным аукционной документацией требованиям;</w:t>
      </w:r>
    </w:p>
    <w:p w:rsidR="002A40A0" w:rsidRPr="000861A0" w:rsidRDefault="002A40A0" w:rsidP="00F716CE">
      <w:pPr>
        <w:pStyle w:val="31"/>
        <w:numPr>
          <w:ilvl w:val="3"/>
          <w:numId w:val="8"/>
        </w:numPr>
        <w:tabs>
          <w:tab w:val="left" w:pos="1446"/>
        </w:tabs>
        <w:spacing w:before="0" w:after="0" w:line="240" w:lineRule="auto"/>
        <w:ind w:left="0" w:firstLine="709"/>
        <w:jc w:val="both"/>
        <w:rPr>
          <w:sz w:val="28"/>
          <w:szCs w:val="28"/>
        </w:rPr>
      </w:pPr>
      <w:r w:rsidRPr="000861A0">
        <w:rPr>
          <w:sz w:val="28"/>
          <w:szCs w:val="28"/>
        </w:rPr>
        <w:t>невнесения обеспечения аукционной заявки (если аукционной документацией установлено такое требование);</w:t>
      </w:r>
    </w:p>
    <w:p w:rsidR="002A40A0" w:rsidRPr="000861A0" w:rsidRDefault="002A40A0" w:rsidP="00F716CE">
      <w:pPr>
        <w:pStyle w:val="31"/>
        <w:numPr>
          <w:ilvl w:val="3"/>
          <w:numId w:val="8"/>
        </w:numPr>
        <w:tabs>
          <w:tab w:val="left" w:pos="1446"/>
        </w:tabs>
        <w:spacing w:before="0" w:after="0" w:line="240" w:lineRule="auto"/>
        <w:ind w:left="0" w:firstLine="709"/>
        <w:jc w:val="both"/>
        <w:rPr>
          <w:sz w:val="28"/>
          <w:szCs w:val="28"/>
        </w:rPr>
      </w:pPr>
      <w:r w:rsidRPr="000861A0">
        <w:rPr>
          <w:sz w:val="28"/>
          <w:szCs w:val="28"/>
        </w:rPr>
        <w:t>несоответствия аукционной заявки требованиям аукционной документации, в том числе:</w:t>
      </w:r>
    </w:p>
    <w:p w:rsidR="00B44777" w:rsidRPr="000861A0" w:rsidRDefault="002A40A0" w:rsidP="00F716CE">
      <w:pPr>
        <w:pStyle w:val="31"/>
        <w:numPr>
          <w:ilvl w:val="4"/>
          <w:numId w:val="8"/>
        </w:numPr>
        <w:tabs>
          <w:tab w:val="left" w:pos="1446"/>
        </w:tabs>
        <w:spacing w:before="0" w:after="0" w:line="240" w:lineRule="auto"/>
        <w:ind w:left="0" w:firstLine="709"/>
        <w:jc w:val="both"/>
        <w:rPr>
          <w:sz w:val="28"/>
          <w:szCs w:val="28"/>
        </w:rPr>
      </w:pPr>
      <w:r w:rsidRPr="000861A0">
        <w:rPr>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B44777" w:rsidRPr="000861A0" w:rsidRDefault="002A40A0" w:rsidP="00F716CE">
      <w:pPr>
        <w:pStyle w:val="31"/>
        <w:numPr>
          <w:ilvl w:val="4"/>
          <w:numId w:val="8"/>
        </w:numPr>
        <w:tabs>
          <w:tab w:val="left" w:pos="1446"/>
        </w:tabs>
        <w:spacing w:before="0" w:after="0" w:line="240" w:lineRule="auto"/>
        <w:ind w:left="0" w:firstLine="709"/>
        <w:jc w:val="both"/>
        <w:rPr>
          <w:sz w:val="28"/>
          <w:szCs w:val="28"/>
        </w:rPr>
      </w:pPr>
      <w:r w:rsidRPr="000861A0">
        <w:rPr>
          <w:sz w:val="28"/>
          <w:szCs w:val="28"/>
        </w:rPr>
        <w:t>документы не подписаны должным образом (в соответствии с требованиями аукционной документации);</w:t>
      </w:r>
    </w:p>
    <w:p w:rsidR="00AE6206" w:rsidRPr="000861A0" w:rsidRDefault="00B44777" w:rsidP="00341D9F">
      <w:pPr>
        <w:pStyle w:val="31"/>
        <w:tabs>
          <w:tab w:val="left" w:pos="1446"/>
        </w:tabs>
        <w:spacing w:before="0" w:after="0" w:line="240" w:lineRule="auto"/>
        <w:ind w:firstLine="709"/>
        <w:jc w:val="both"/>
        <w:rPr>
          <w:sz w:val="28"/>
          <w:szCs w:val="28"/>
        </w:rPr>
      </w:pPr>
      <w:r w:rsidRPr="000861A0">
        <w:rPr>
          <w:sz w:val="28"/>
          <w:szCs w:val="28"/>
        </w:rPr>
        <w:t>6.6.3.5.отказа</w:t>
      </w:r>
      <w:r w:rsidR="002A40A0" w:rsidRPr="000861A0">
        <w:rPr>
          <w:sz w:val="28"/>
          <w:szCs w:val="28"/>
        </w:rPr>
        <w:t xml:space="preserve"> участника от продления срока действия заявки и обеспечения аукционной заявки. </w:t>
      </w:r>
    </w:p>
    <w:p w:rsidR="00AE6206" w:rsidRPr="000861A0" w:rsidRDefault="00AE6206" w:rsidP="00F716CE">
      <w:pPr>
        <w:pStyle w:val="31"/>
        <w:numPr>
          <w:ilvl w:val="2"/>
          <w:numId w:val="8"/>
        </w:numPr>
        <w:shd w:val="clear" w:color="auto" w:fill="auto"/>
        <w:tabs>
          <w:tab w:val="left" w:pos="1431"/>
        </w:tabs>
        <w:spacing w:before="0" w:after="0" w:line="240" w:lineRule="auto"/>
        <w:ind w:left="0" w:firstLine="709"/>
        <w:jc w:val="both"/>
        <w:rPr>
          <w:sz w:val="28"/>
          <w:szCs w:val="28"/>
        </w:rPr>
      </w:pPr>
      <w:r w:rsidRPr="000861A0">
        <w:rPr>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E6206" w:rsidRPr="000861A0" w:rsidRDefault="00AE6206" w:rsidP="0040601E">
      <w:pPr>
        <w:pStyle w:val="31"/>
        <w:shd w:val="clear" w:color="auto" w:fill="auto"/>
        <w:spacing w:before="0" w:after="0" w:line="240" w:lineRule="auto"/>
        <w:ind w:firstLine="709"/>
        <w:jc w:val="both"/>
        <w:rPr>
          <w:sz w:val="28"/>
          <w:szCs w:val="28"/>
        </w:rPr>
      </w:pPr>
      <w:r w:rsidRPr="000861A0">
        <w:rPr>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E6206" w:rsidRPr="000861A0" w:rsidRDefault="00AE6206"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AE6206" w:rsidRPr="000861A0" w:rsidRDefault="00AE6206" w:rsidP="00F716CE">
      <w:pPr>
        <w:pStyle w:val="31"/>
        <w:numPr>
          <w:ilvl w:val="2"/>
          <w:numId w:val="8"/>
        </w:numPr>
        <w:shd w:val="clear" w:color="auto" w:fill="auto"/>
        <w:tabs>
          <w:tab w:val="left" w:pos="1446"/>
        </w:tabs>
        <w:spacing w:before="0" w:after="0" w:line="240" w:lineRule="auto"/>
        <w:ind w:left="0" w:firstLine="709"/>
        <w:jc w:val="both"/>
        <w:rPr>
          <w:sz w:val="28"/>
          <w:szCs w:val="28"/>
        </w:rPr>
      </w:pPr>
      <w:r w:rsidRPr="000861A0">
        <w:rPr>
          <w:sz w:val="28"/>
          <w:szCs w:val="28"/>
        </w:rPr>
        <w:t xml:space="preserve">Электронные документы, заверенные электронной подписью, не </w:t>
      </w:r>
      <w:r w:rsidRPr="000861A0">
        <w:rPr>
          <w:sz w:val="28"/>
          <w:szCs w:val="28"/>
        </w:rPr>
        <w:lastRenderedPageBreak/>
        <w:t>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411FB" w:rsidRPr="000861A0" w:rsidRDefault="00AE6206" w:rsidP="00F716CE">
      <w:pPr>
        <w:pStyle w:val="31"/>
        <w:numPr>
          <w:ilvl w:val="2"/>
          <w:numId w:val="8"/>
        </w:numPr>
        <w:shd w:val="clear" w:color="auto" w:fill="auto"/>
        <w:tabs>
          <w:tab w:val="left" w:pos="1441"/>
        </w:tabs>
        <w:spacing w:before="0" w:after="0" w:line="240" w:lineRule="auto"/>
        <w:ind w:left="0" w:firstLine="709"/>
        <w:jc w:val="both"/>
        <w:rPr>
          <w:sz w:val="28"/>
          <w:szCs w:val="28"/>
        </w:rPr>
      </w:pPr>
      <w:r w:rsidRPr="000861A0">
        <w:rPr>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rsidRPr="000861A0">
        <w:rPr>
          <w:sz w:val="28"/>
          <w:szCs w:val="28"/>
        </w:rPr>
        <w:t xml:space="preserve">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 от участия в аукционе.</w:t>
      </w:r>
    </w:p>
    <w:p w:rsidR="001411FB" w:rsidRPr="000861A0" w:rsidRDefault="001411FB" w:rsidP="00F716CE">
      <w:pPr>
        <w:pStyle w:val="31"/>
        <w:numPr>
          <w:ilvl w:val="2"/>
          <w:numId w:val="8"/>
        </w:numPr>
        <w:shd w:val="clear" w:color="auto" w:fill="auto"/>
        <w:tabs>
          <w:tab w:val="left" w:pos="1446"/>
        </w:tabs>
        <w:spacing w:before="0" w:after="0" w:line="240" w:lineRule="auto"/>
        <w:ind w:left="0" w:firstLine="709"/>
        <w:jc w:val="both"/>
        <w:rPr>
          <w:sz w:val="28"/>
          <w:szCs w:val="28"/>
        </w:rPr>
      </w:pPr>
      <w:r w:rsidRPr="000861A0">
        <w:rPr>
          <w:sz w:val="28"/>
          <w:szCs w:val="28"/>
        </w:rPr>
        <w:t>Заказчик вправе до даты проведения аукциона в письменной форме запросить 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1411FB" w:rsidRPr="000861A0" w:rsidRDefault="001411FB" w:rsidP="0040601E">
      <w:pPr>
        <w:pStyle w:val="31"/>
        <w:shd w:val="clear" w:color="auto" w:fill="auto"/>
        <w:spacing w:before="0" w:after="0" w:line="240" w:lineRule="auto"/>
        <w:ind w:firstLine="709"/>
        <w:jc w:val="both"/>
        <w:rPr>
          <w:sz w:val="28"/>
          <w:szCs w:val="28"/>
        </w:rPr>
      </w:pPr>
      <w:r w:rsidRPr="000861A0">
        <w:rPr>
          <w:sz w:val="28"/>
          <w:szCs w:val="28"/>
        </w:rPr>
        <w:t>Ответ от участника аукциона, полученный после даты, указанной в запросе, не подлежит рассмотрению.</w:t>
      </w:r>
    </w:p>
    <w:p w:rsidR="001411FB" w:rsidRPr="000861A0" w:rsidRDefault="001411FB" w:rsidP="00F716CE">
      <w:pPr>
        <w:pStyle w:val="31"/>
        <w:numPr>
          <w:ilvl w:val="2"/>
          <w:numId w:val="8"/>
        </w:numPr>
        <w:shd w:val="clear" w:color="auto" w:fill="auto"/>
        <w:tabs>
          <w:tab w:val="left" w:pos="1446"/>
        </w:tabs>
        <w:spacing w:before="0" w:after="0" w:line="240" w:lineRule="auto"/>
        <w:ind w:left="0" w:firstLine="709"/>
        <w:jc w:val="both"/>
        <w:rPr>
          <w:sz w:val="28"/>
          <w:szCs w:val="28"/>
        </w:rPr>
      </w:pPr>
      <w:r w:rsidRPr="000861A0">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1411FB" w:rsidRPr="000861A0" w:rsidRDefault="001411FB" w:rsidP="00F716CE">
      <w:pPr>
        <w:pStyle w:val="31"/>
        <w:numPr>
          <w:ilvl w:val="2"/>
          <w:numId w:val="8"/>
        </w:numPr>
        <w:shd w:val="clear" w:color="auto" w:fill="auto"/>
        <w:tabs>
          <w:tab w:val="left" w:pos="1418"/>
        </w:tabs>
        <w:spacing w:before="0" w:after="0" w:line="240" w:lineRule="auto"/>
        <w:ind w:left="0" w:firstLine="709"/>
        <w:jc w:val="both"/>
        <w:rPr>
          <w:sz w:val="28"/>
          <w:szCs w:val="28"/>
        </w:rPr>
      </w:pPr>
      <w:r w:rsidRPr="000861A0">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1411FB" w:rsidRPr="000861A0" w:rsidRDefault="001411FB" w:rsidP="00F716CE">
      <w:pPr>
        <w:pStyle w:val="31"/>
        <w:numPr>
          <w:ilvl w:val="2"/>
          <w:numId w:val="8"/>
        </w:numPr>
        <w:shd w:val="clear" w:color="auto" w:fill="auto"/>
        <w:tabs>
          <w:tab w:val="left" w:pos="1418"/>
        </w:tabs>
        <w:spacing w:before="0" w:after="0" w:line="240" w:lineRule="auto"/>
        <w:ind w:left="0" w:firstLine="709"/>
        <w:jc w:val="both"/>
        <w:rPr>
          <w:sz w:val="28"/>
          <w:szCs w:val="28"/>
        </w:rPr>
      </w:pPr>
      <w:r w:rsidRPr="000861A0">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411FB" w:rsidRPr="000861A0" w:rsidRDefault="001411FB" w:rsidP="00F716CE">
      <w:pPr>
        <w:pStyle w:val="31"/>
        <w:numPr>
          <w:ilvl w:val="2"/>
          <w:numId w:val="8"/>
        </w:numPr>
        <w:shd w:val="clear" w:color="auto" w:fill="auto"/>
        <w:tabs>
          <w:tab w:val="left" w:pos="1418"/>
        </w:tabs>
        <w:spacing w:before="0" w:after="0" w:line="240" w:lineRule="auto"/>
        <w:ind w:left="0" w:firstLine="709"/>
        <w:jc w:val="both"/>
        <w:rPr>
          <w:sz w:val="28"/>
          <w:szCs w:val="28"/>
        </w:rPr>
      </w:pPr>
      <w:r w:rsidRPr="000861A0">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1411FB" w:rsidRPr="000861A0" w:rsidRDefault="001411FB" w:rsidP="00F716CE">
      <w:pPr>
        <w:pStyle w:val="31"/>
        <w:numPr>
          <w:ilvl w:val="2"/>
          <w:numId w:val="8"/>
        </w:numPr>
        <w:shd w:val="clear" w:color="auto" w:fill="auto"/>
        <w:spacing w:before="0" w:after="0" w:line="240" w:lineRule="auto"/>
        <w:ind w:left="0" w:firstLine="709"/>
        <w:jc w:val="both"/>
        <w:rPr>
          <w:sz w:val="28"/>
          <w:szCs w:val="28"/>
        </w:rPr>
      </w:pPr>
      <w:r w:rsidRPr="000861A0">
        <w:rPr>
          <w:sz w:val="28"/>
          <w:szCs w:val="28"/>
        </w:rPr>
        <w:lastRenderedPageBreak/>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1411FB" w:rsidRPr="000861A0" w:rsidRDefault="001411FB" w:rsidP="00F716CE">
      <w:pPr>
        <w:pStyle w:val="31"/>
        <w:numPr>
          <w:ilvl w:val="2"/>
          <w:numId w:val="8"/>
        </w:numPr>
        <w:shd w:val="clear" w:color="auto" w:fill="auto"/>
        <w:tabs>
          <w:tab w:val="left" w:pos="1276"/>
        </w:tabs>
        <w:spacing w:before="0" w:after="0" w:line="240" w:lineRule="auto"/>
        <w:ind w:left="0" w:firstLine="709"/>
        <w:jc w:val="both"/>
        <w:rPr>
          <w:sz w:val="28"/>
          <w:szCs w:val="28"/>
        </w:rPr>
      </w:pPr>
      <w:r w:rsidRPr="000861A0">
        <w:rPr>
          <w:sz w:val="28"/>
          <w:szCs w:val="28"/>
        </w:rPr>
        <w:t>Заказчик рассматривает аукционные заявки на предмет их соответствия требованиям аукционной документации.</w:t>
      </w:r>
    </w:p>
    <w:p w:rsidR="002A0E34" w:rsidRPr="000861A0" w:rsidRDefault="001411FB" w:rsidP="00F716CE">
      <w:pPr>
        <w:pStyle w:val="31"/>
        <w:numPr>
          <w:ilvl w:val="2"/>
          <w:numId w:val="8"/>
        </w:numPr>
        <w:shd w:val="clear" w:color="auto" w:fill="auto"/>
        <w:tabs>
          <w:tab w:val="left" w:pos="1418"/>
        </w:tabs>
        <w:spacing w:before="0" w:after="0" w:line="240" w:lineRule="auto"/>
        <w:ind w:left="0" w:firstLine="709"/>
        <w:jc w:val="both"/>
        <w:rPr>
          <w:sz w:val="28"/>
          <w:szCs w:val="28"/>
        </w:rPr>
      </w:pPr>
      <w:r w:rsidRPr="000861A0">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853B7" w:rsidRPr="000861A0" w:rsidRDefault="00A853B7" w:rsidP="00F716CE">
      <w:pPr>
        <w:pStyle w:val="31"/>
        <w:numPr>
          <w:ilvl w:val="2"/>
          <w:numId w:val="8"/>
        </w:numPr>
        <w:shd w:val="clear" w:color="auto" w:fill="auto"/>
        <w:tabs>
          <w:tab w:val="left" w:pos="1560"/>
        </w:tabs>
        <w:spacing w:before="0" w:after="0" w:line="240" w:lineRule="auto"/>
        <w:ind w:left="0" w:firstLine="709"/>
        <w:jc w:val="both"/>
        <w:rPr>
          <w:sz w:val="28"/>
          <w:szCs w:val="28"/>
        </w:rPr>
      </w:pPr>
      <w:r w:rsidRPr="000861A0">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A853B7" w:rsidRPr="000861A0" w:rsidRDefault="00A853B7" w:rsidP="00F716CE">
      <w:pPr>
        <w:pStyle w:val="31"/>
        <w:numPr>
          <w:ilvl w:val="2"/>
          <w:numId w:val="8"/>
        </w:numPr>
        <w:shd w:val="clear" w:color="auto" w:fill="auto"/>
        <w:spacing w:before="0" w:after="0" w:line="240" w:lineRule="auto"/>
        <w:ind w:left="0" w:firstLine="709"/>
        <w:jc w:val="both"/>
        <w:rPr>
          <w:sz w:val="28"/>
          <w:szCs w:val="28"/>
        </w:rPr>
      </w:pPr>
      <w:r w:rsidRPr="000861A0">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853B7" w:rsidRPr="000861A0" w:rsidRDefault="00A853B7" w:rsidP="00F716CE">
      <w:pPr>
        <w:pStyle w:val="31"/>
        <w:numPr>
          <w:ilvl w:val="2"/>
          <w:numId w:val="8"/>
        </w:numPr>
        <w:shd w:val="clear" w:color="auto" w:fill="auto"/>
        <w:tabs>
          <w:tab w:val="left" w:pos="1418"/>
        </w:tabs>
        <w:spacing w:before="0" w:after="0" w:line="240" w:lineRule="auto"/>
        <w:ind w:left="0" w:firstLine="709"/>
        <w:jc w:val="both"/>
        <w:rPr>
          <w:sz w:val="28"/>
          <w:szCs w:val="28"/>
        </w:rPr>
      </w:pPr>
      <w:r w:rsidRPr="000861A0">
        <w:rPr>
          <w:sz w:val="28"/>
          <w:szCs w:val="28"/>
        </w:rPr>
        <w:t>При наличии арифметических ошибок в заявке заказчик может принять решение об отклонении аукционной заявки</w:t>
      </w:r>
    </w:p>
    <w:p w:rsidR="00A853B7" w:rsidRPr="000861A0" w:rsidRDefault="00A853B7" w:rsidP="00F716CE">
      <w:pPr>
        <w:pStyle w:val="31"/>
        <w:numPr>
          <w:ilvl w:val="2"/>
          <w:numId w:val="8"/>
        </w:numPr>
        <w:shd w:val="clear" w:color="auto" w:fill="auto"/>
        <w:spacing w:before="0" w:after="0" w:line="240" w:lineRule="auto"/>
        <w:ind w:left="0" w:firstLine="709"/>
        <w:jc w:val="both"/>
        <w:rPr>
          <w:sz w:val="28"/>
          <w:szCs w:val="28"/>
        </w:rPr>
      </w:pPr>
      <w:r w:rsidRPr="000861A0">
        <w:rPr>
          <w:sz w:val="28"/>
          <w:szCs w:val="28"/>
        </w:rPr>
        <w:t>При наличии арифметических ошибок в заявке заказчик может принять решение об отклонении аукционной заявки.</w:t>
      </w:r>
    </w:p>
    <w:p w:rsidR="00A853B7" w:rsidRPr="000861A0" w:rsidRDefault="00A853B7" w:rsidP="00F716CE">
      <w:pPr>
        <w:pStyle w:val="31"/>
        <w:numPr>
          <w:ilvl w:val="2"/>
          <w:numId w:val="8"/>
        </w:numPr>
        <w:shd w:val="clear" w:color="auto" w:fill="auto"/>
        <w:tabs>
          <w:tab w:val="left" w:pos="2146"/>
        </w:tabs>
        <w:spacing w:before="0" w:after="0" w:line="240" w:lineRule="auto"/>
        <w:ind w:left="0" w:firstLine="709"/>
        <w:jc w:val="both"/>
        <w:rPr>
          <w:sz w:val="28"/>
          <w:szCs w:val="28"/>
        </w:rPr>
      </w:pPr>
      <w:r w:rsidRPr="000861A0">
        <w:rPr>
          <w:sz w:val="28"/>
          <w:szCs w:val="28"/>
        </w:rPr>
        <w:t>В ходе рассмотрения аукционных заявок заказчик вправе затребовать от участников аукциона разъяснения положений аукционных заявок.</w:t>
      </w:r>
    </w:p>
    <w:p w:rsidR="00A853B7" w:rsidRPr="000861A0" w:rsidRDefault="00A853B7" w:rsidP="00F716CE">
      <w:pPr>
        <w:pStyle w:val="31"/>
        <w:numPr>
          <w:ilvl w:val="2"/>
          <w:numId w:val="8"/>
        </w:numPr>
        <w:shd w:val="clear" w:color="auto" w:fill="auto"/>
        <w:tabs>
          <w:tab w:val="left" w:pos="2142"/>
        </w:tabs>
        <w:spacing w:before="0" w:after="0" w:line="240" w:lineRule="auto"/>
        <w:ind w:left="0" w:firstLine="709"/>
        <w:jc w:val="both"/>
        <w:rPr>
          <w:sz w:val="28"/>
          <w:szCs w:val="28"/>
        </w:rPr>
      </w:pPr>
      <w:r w:rsidRPr="000861A0">
        <w:rPr>
          <w:sz w:val="28"/>
          <w:szCs w:val="28"/>
        </w:rPr>
        <w:t>Участники и их представители не вправе участвовать в рассмотрении аукционных заявок и изучении квалификации участников.</w:t>
      </w:r>
    </w:p>
    <w:p w:rsidR="00A853B7" w:rsidRPr="000861A0" w:rsidRDefault="00A853B7" w:rsidP="00F716CE">
      <w:pPr>
        <w:pStyle w:val="31"/>
        <w:numPr>
          <w:ilvl w:val="2"/>
          <w:numId w:val="8"/>
        </w:numPr>
        <w:shd w:val="clear" w:color="auto" w:fill="auto"/>
        <w:tabs>
          <w:tab w:val="left" w:pos="2137"/>
        </w:tabs>
        <w:spacing w:before="0" w:after="0" w:line="240" w:lineRule="auto"/>
        <w:ind w:left="0" w:firstLine="709"/>
        <w:jc w:val="both"/>
        <w:rPr>
          <w:sz w:val="28"/>
          <w:szCs w:val="28"/>
        </w:rPr>
      </w:pPr>
      <w:r w:rsidRPr="000861A0">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A853B7" w:rsidRPr="000861A0" w:rsidRDefault="00A853B7" w:rsidP="00F716CE">
      <w:pPr>
        <w:pStyle w:val="31"/>
        <w:numPr>
          <w:ilvl w:val="3"/>
          <w:numId w:val="8"/>
        </w:numPr>
        <w:shd w:val="clear" w:color="auto" w:fill="auto"/>
        <w:tabs>
          <w:tab w:val="left" w:pos="2156"/>
        </w:tabs>
        <w:spacing w:before="0" w:after="0" w:line="240" w:lineRule="auto"/>
        <w:ind w:left="0" w:firstLine="709"/>
        <w:jc w:val="both"/>
        <w:rPr>
          <w:sz w:val="28"/>
          <w:szCs w:val="28"/>
        </w:rPr>
      </w:pPr>
      <w:r w:rsidRPr="000861A0">
        <w:rPr>
          <w:sz w:val="28"/>
          <w:szCs w:val="28"/>
        </w:rPr>
        <w:t>сведения об участниках аукциона, подав</w:t>
      </w:r>
      <w:r w:rsidRPr="000861A0">
        <w:rPr>
          <w:rStyle w:val="11"/>
          <w:rFonts w:eastAsiaTheme="majorEastAsia"/>
          <w:sz w:val="28"/>
          <w:szCs w:val="28"/>
          <w:u w:val="none"/>
        </w:rPr>
        <w:t>ши</w:t>
      </w:r>
      <w:r w:rsidRPr="000861A0">
        <w:rPr>
          <w:sz w:val="28"/>
          <w:szCs w:val="28"/>
        </w:rPr>
        <w:t>х аукционные заявки;</w:t>
      </w:r>
    </w:p>
    <w:p w:rsidR="00A853B7" w:rsidRPr="000861A0" w:rsidRDefault="00A853B7" w:rsidP="00F716CE">
      <w:pPr>
        <w:pStyle w:val="31"/>
        <w:numPr>
          <w:ilvl w:val="3"/>
          <w:numId w:val="8"/>
        </w:numPr>
        <w:shd w:val="clear" w:color="auto" w:fill="auto"/>
        <w:tabs>
          <w:tab w:val="left" w:pos="2137"/>
        </w:tabs>
        <w:spacing w:before="0" w:after="0" w:line="240" w:lineRule="auto"/>
        <w:ind w:left="0" w:firstLine="709"/>
        <w:jc w:val="both"/>
        <w:rPr>
          <w:sz w:val="28"/>
          <w:szCs w:val="28"/>
        </w:rPr>
      </w:pPr>
      <w:r w:rsidRPr="000861A0">
        <w:rPr>
          <w:sz w:val="28"/>
          <w:szCs w:val="28"/>
        </w:rPr>
        <w:t>принятое заказчиком решение о допуске к участию в аукционе или об отказе в допуске с обоснованием такого решения;</w:t>
      </w:r>
    </w:p>
    <w:p w:rsidR="00A853B7" w:rsidRPr="000861A0" w:rsidRDefault="00A853B7" w:rsidP="00F716CE">
      <w:pPr>
        <w:pStyle w:val="31"/>
        <w:numPr>
          <w:ilvl w:val="2"/>
          <w:numId w:val="8"/>
        </w:numPr>
        <w:shd w:val="clear" w:color="auto" w:fill="auto"/>
        <w:tabs>
          <w:tab w:val="left" w:pos="2132"/>
        </w:tabs>
        <w:spacing w:before="0" w:after="0" w:line="240" w:lineRule="auto"/>
        <w:ind w:left="0" w:firstLine="709"/>
        <w:jc w:val="both"/>
        <w:rPr>
          <w:sz w:val="28"/>
          <w:szCs w:val="28"/>
        </w:rPr>
      </w:pPr>
      <w:r w:rsidRPr="000861A0">
        <w:rPr>
          <w:sz w:val="28"/>
          <w:szCs w:val="28"/>
        </w:rPr>
        <w:t xml:space="preserve">Протокол рассмотрения аукционных заявок размещается </w:t>
      </w:r>
      <w:r w:rsidR="00DA7BBD" w:rsidRPr="000861A0">
        <w:rPr>
          <w:sz w:val="28"/>
          <w:szCs w:val="28"/>
        </w:rPr>
        <w:t>на сайтах в день окончания рассмотрения заявок на участие в аукционе</w:t>
      </w:r>
      <w:r w:rsidRPr="000861A0">
        <w:rPr>
          <w:sz w:val="28"/>
          <w:szCs w:val="28"/>
        </w:rPr>
        <w:t>.</w:t>
      </w:r>
    </w:p>
    <w:p w:rsidR="00E46B29" w:rsidRPr="000861A0" w:rsidRDefault="00E46B29" w:rsidP="0040601E">
      <w:pPr>
        <w:pStyle w:val="31"/>
        <w:shd w:val="clear" w:color="auto" w:fill="auto"/>
        <w:spacing w:before="0" w:after="0" w:line="240" w:lineRule="auto"/>
        <w:ind w:firstLine="709"/>
        <w:jc w:val="both"/>
        <w:rPr>
          <w:sz w:val="28"/>
          <w:szCs w:val="28"/>
        </w:rPr>
      </w:pPr>
    </w:p>
    <w:p w:rsidR="00591631" w:rsidRPr="000861A0" w:rsidRDefault="005350FE" w:rsidP="00F716CE">
      <w:pPr>
        <w:pStyle w:val="10"/>
        <w:numPr>
          <w:ilvl w:val="1"/>
          <w:numId w:val="8"/>
        </w:numPr>
        <w:shd w:val="clear" w:color="auto" w:fill="auto"/>
        <w:tabs>
          <w:tab w:val="left" w:pos="1296"/>
        </w:tabs>
        <w:spacing w:after="0" w:line="240" w:lineRule="auto"/>
        <w:ind w:left="0" w:firstLine="709"/>
        <w:jc w:val="both"/>
        <w:rPr>
          <w:sz w:val="28"/>
          <w:szCs w:val="28"/>
        </w:rPr>
      </w:pPr>
      <w:bookmarkStart w:id="23" w:name="bookmark34"/>
      <w:r w:rsidRPr="000861A0">
        <w:rPr>
          <w:sz w:val="28"/>
          <w:szCs w:val="28"/>
        </w:rPr>
        <w:t>Порядок проведения аукциона в электронной форме</w:t>
      </w:r>
      <w:bookmarkEnd w:id="23"/>
    </w:p>
    <w:p w:rsidR="005350FE" w:rsidRPr="000861A0" w:rsidRDefault="005350FE"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sz w:val="28"/>
          <w:szCs w:val="28"/>
        </w:rPr>
        <w:t>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договора (цены лота) без учета НДС.</w:t>
      </w:r>
    </w:p>
    <w:p w:rsidR="005350FE" w:rsidRPr="000861A0" w:rsidRDefault="005350FE" w:rsidP="00F716CE">
      <w:pPr>
        <w:pStyle w:val="31"/>
        <w:numPr>
          <w:ilvl w:val="2"/>
          <w:numId w:val="8"/>
        </w:numPr>
        <w:shd w:val="clear" w:color="auto" w:fill="auto"/>
        <w:tabs>
          <w:tab w:val="left" w:pos="1431"/>
        </w:tabs>
        <w:spacing w:before="0" w:after="0" w:line="240" w:lineRule="auto"/>
        <w:ind w:left="0" w:firstLine="709"/>
        <w:jc w:val="both"/>
        <w:rPr>
          <w:sz w:val="28"/>
          <w:szCs w:val="28"/>
        </w:rPr>
      </w:pPr>
      <w:r w:rsidRPr="000861A0">
        <w:rPr>
          <w:sz w:val="28"/>
          <w:szCs w:val="28"/>
        </w:rPr>
        <w:t>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без учета НДС на «шаг аукциона».</w:t>
      </w:r>
    </w:p>
    <w:p w:rsidR="005350FE" w:rsidRPr="000861A0" w:rsidRDefault="005350FE"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sz w:val="28"/>
          <w:szCs w:val="28"/>
        </w:rPr>
        <w:t>«Шаг аукц</w:t>
      </w:r>
      <w:r w:rsidR="001A1B9F" w:rsidRPr="000861A0">
        <w:rPr>
          <w:sz w:val="28"/>
          <w:szCs w:val="28"/>
        </w:rPr>
        <w:t xml:space="preserve">иона» устанавливается в размере 0,5 </w:t>
      </w:r>
      <w:r w:rsidRPr="000861A0">
        <w:rPr>
          <w:sz w:val="28"/>
          <w:szCs w:val="28"/>
        </w:rPr>
        <w:t>процентов начальной (максимальной) цены договора (цены лота) без учета НДС.</w:t>
      </w:r>
    </w:p>
    <w:p w:rsidR="005350FE" w:rsidRPr="000861A0" w:rsidRDefault="005350FE" w:rsidP="00F716CE">
      <w:pPr>
        <w:pStyle w:val="31"/>
        <w:numPr>
          <w:ilvl w:val="2"/>
          <w:numId w:val="8"/>
        </w:numPr>
        <w:shd w:val="clear" w:color="auto" w:fill="auto"/>
        <w:tabs>
          <w:tab w:val="left" w:pos="1441"/>
        </w:tabs>
        <w:spacing w:before="0" w:after="0" w:line="240" w:lineRule="auto"/>
        <w:ind w:left="0" w:firstLine="709"/>
        <w:jc w:val="both"/>
        <w:rPr>
          <w:sz w:val="28"/>
          <w:szCs w:val="28"/>
        </w:rPr>
      </w:pPr>
      <w:r w:rsidRPr="000861A0">
        <w:rPr>
          <w:sz w:val="28"/>
          <w:szCs w:val="28"/>
        </w:rPr>
        <w:lastRenderedPageBreak/>
        <w:t>Заказчик перед началом проведения аукциона присваивает участникам аукциона регистрационные номера.</w:t>
      </w:r>
    </w:p>
    <w:p w:rsidR="005350FE" w:rsidRPr="000861A0" w:rsidRDefault="005350FE"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sz w:val="28"/>
          <w:szCs w:val="28"/>
        </w:rPr>
        <w:t>Аукцион начинается в дату и время, указанные в извещении о его проведении и пункте</w:t>
      </w:r>
      <w:r w:rsidR="00241935" w:rsidRPr="000861A0">
        <w:rPr>
          <w:sz w:val="28"/>
          <w:szCs w:val="28"/>
        </w:rPr>
        <w:t xml:space="preserve"> 1.6</w:t>
      </w:r>
      <w:r w:rsidRPr="000861A0">
        <w:rPr>
          <w:sz w:val="28"/>
          <w:szCs w:val="28"/>
        </w:rPr>
        <w:t xml:space="preserve"> аукционной докуме</w:t>
      </w:r>
      <w:r w:rsidR="00652B08" w:rsidRPr="000861A0">
        <w:rPr>
          <w:sz w:val="28"/>
          <w:szCs w:val="28"/>
        </w:rPr>
        <w:t>нтации, с объявления на электронной площадке</w:t>
      </w:r>
      <w:r w:rsidRPr="000861A0">
        <w:rPr>
          <w:sz w:val="28"/>
          <w:szCs w:val="28"/>
        </w:rPr>
        <w:t xml:space="preserve"> начальной (максимальной) цены договора (цены лота) без учета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5350FE" w:rsidRPr="000861A0" w:rsidRDefault="005350FE" w:rsidP="00F716CE">
      <w:pPr>
        <w:pStyle w:val="31"/>
        <w:numPr>
          <w:ilvl w:val="2"/>
          <w:numId w:val="8"/>
        </w:numPr>
        <w:shd w:val="clear" w:color="auto" w:fill="auto"/>
        <w:tabs>
          <w:tab w:val="left" w:pos="1441"/>
        </w:tabs>
        <w:spacing w:before="0" w:after="0" w:line="240" w:lineRule="auto"/>
        <w:ind w:left="0" w:firstLine="709"/>
        <w:jc w:val="both"/>
        <w:rPr>
          <w:sz w:val="28"/>
          <w:szCs w:val="28"/>
        </w:rPr>
      </w:pPr>
      <w:r w:rsidRPr="000861A0">
        <w:rPr>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5350FE" w:rsidRPr="000861A0" w:rsidRDefault="005350FE" w:rsidP="00F716CE">
      <w:pPr>
        <w:pStyle w:val="31"/>
        <w:numPr>
          <w:ilvl w:val="2"/>
          <w:numId w:val="8"/>
        </w:numPr>
        <w:shd w:val="clear" w:color="auto" w:fill="auto"/>
        <w:tabs>
          <w:tab w:val="left" w:pos="1436"/>
        </w:tabs>
        <w:spacing w:before="0" w:after="0" w:line="240" w:lineRule="auto"/>
        <w:ind w:left="0" w:firstLine="709"/>
        <w:jc w:val="both"/>
        <w:rPr>
          <w:sz w:val="28"/>
          <w:szCs w:val="28"/>
        </w:rPr>
      </w:pPr>
      <w:r w:rsidRPr="000861A0">
        <w:rPr>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5350FE" w:rsidRPr="000861A0" w:rsidRDefault="005350FE" w:rsidP="00F716CE">
      <w:pPr>
        <w:pStyle w:val="31"/>
        <w:numPr>
          <w:ilvl w:val="2"/>
          <w:numId w:val="8"/>
        </w:numPr>
        <w:shd w:val="clear" w:color="auto" w:fill="auto"/>
        <w:tabs>
          <w:tab w:val="left" w:pos="1446"/>
        </w:tabs>
        <w:spacing w:before="0" w:after="0" w:line="240" w:lineRule="auto"/>
        <w:ind w:left="0" w:firstLine="709"/>
        <w:jc w:val="both"/>
        <w:rPr>
          <w:sz w:val="28"/>
          <w:szCs w:val="28"/>
        </w:rPr>
      </w:pPr>
      <w:r w:rsidRPr="000861A0">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5350FE" w:rsidRPr="000861A0" w:rsidRDefault="005350FE" w:rsidP="00F716CE">
      <w:pPr>
        <w:pStyle w:val="31"/>
        <w:numPr>
          <w:ilvl w:val="2"/>
          <w:numId w:val="8"/>
        </w:numPr>
        <w:shd w:val="clear" w:color="auto" w:fill="auto"/>
        <w:tabs>
          <w:tab w:val="left" w:pos="1416"/>
        </w:tabs>
        <w:spacing w:before="0" w:after="0" w:line="240" w:lineRule="auto"/>
        <w:ind w:left="0" w:firstLine="709"/>
        <w:jc w:val="both"/>
        <w:rPr>
          <w:sz w:val="28"/>
          <w:szCs w:val="28"/>
        </w:rPr>
      </w:pPr>
      <w:r w:rsidRPr="000861A0">
        <w:rPr>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EA239C" w:rsidRPr="000861A0">
        <w:rPr>
          <w:sz w:val="28"/>
          <w:szCs w:val="28"/>
        </w:rPr>
        <w:t xml:space="preserve">другим участником аукциона, электронная площадка </w:t>
      </w:r>
      <w:r w:rsidRPr="000861A0">
        <w:rPr>
          <w:sz w:val="28"/>
          <w:szCs w:val="28"/>
        </w:rPr>
        <w:t>фиксирует предложение о цене договора (цене лота), поступившее ранее других предложений.</w:t>
      </w:r>
    </w:p>
    <w:p w:rsidR="005350FE" w:rsidRPr="000861A0" w:rsidRDefault="005350FE" w:rsidP="00F716CE">
      <w:pPr>
        <w:pStyle w:val="31"/>
        <w:numPr>
          <w:ilvl w:val="2"/>
          <w:numId w:val="8"/>
        </w:numPr>
        <w:shd w:val="clear" w:color="auto" w:fill="auto"/>
        <w:spacing w:before="0" w:after="0" w:line="240" w:lineRule="auto"/>
        <w:ind w:left="0" w:firstLine="709"/>
        <w:jc w:val="both"/>
        <w:rPr>
          <w:sz w:val="28"/>
          <w:szCs w:val="28"/>
        </w:rPr>
      </w:pPr>
      <w:r w:rsidRPr="000861A0">
        <w:rPr>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5350FE" w:rsidRPr="000861A0" w:rsidRDefault="005350FE" w:rsidP="00F716CE">
      <w:pPr>
        <w:pStyle w:val="31"/>
        <w:numPr>
          <w:ilvl w:val="2"/>
          <w:numId w:val="8"/>
        </w:numPr>
        <w:shd w:val="clear" w:color="auto" w:fill="auto"/>
        <w:tabs>
          <w:tab w:val="left" w:pos="1560"/>
        </w:tabs>
        <w:spacing w:before="0" w:after="0" w:line="240" w:lineRule="auto"/>
        <w:ind w:left="0" w:firstLine="709"/>
        <w:jc w:val="both"/>
        <w:rPr>
          <w:sz w:val="28"/>
          <w:szCs w:val="28"/>
        </w:rPr>
      </w:pPr>
      <w:r w:rsidRPr="000861A0">
        <w:rPr>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152E36" w:rsidRPr="000861A0">
        <w:rPr>
          <w:sz w:val="28"/>
          <w:szCs w:val="28"/>
        </w:rPr>
        <w:t xml:space="preserve"> без учета НДС). Средствами электронной площадки</w:t>
      </w:r>
      <w:r w:rsidRPr="000861A0">
        <w:rPr>
          <w:sz w:val="28"/>
          <w:szCs w:val="28"/>
        </w:rPr>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5350FE" w:rsidRPr="000861A0" w:rsidRDefault="005350FE" w:rsidP="00F716CE">
      <w:pPr>
        <w:pStyle w:val="31"/>
        <w:numPr>
          <w:ilvl w:val="2"/>
          <w:numId w:val="8"/>
        </w:numPr>
        <w:shd w:val="clear" w:color="auto" w:fill="auto"/>
        <w:spacing w:before="0" w:after="0" w:line="240" w:lineRule="auto"/>
        <w:ind w:left="0" w:firstLine="709"/>
        <w:jc w:val="both"/>
        <w:rPr>
          <w:sz w:val="28"/>
          <w:szCs w:val="28"/>
        </w:rPr>
      </w:pPr>
      <w:r w:rsidRPr="000861A0">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5350FE" w:rsidRPr="000861A0" w:rsidRDefault="005350FE" w:rsidP="00F716CE">
      <w:pPr>
        <w:pStyle w:val="31"/>
        <w:numPr>
          <w:ilvl w:val="2"/>
          <w:numId w:val="8"/>
        </w:numPr>
        <w:shd w:val="clear" w:color="auto" w:fill="auto"/>
        <w:tabs>
          <w:tab w:val="left" w:pos="2117"/>
        </w:tabs>
        <w:spacing w:before="0" w:after="0" w:line="240" w:lineRule="auto"/>
        <w:ind w:left="0" w:firstLine="709"/>
        <w:jc w:val="both"/>
        <w:rPr>
          <w:sz w:val="28"/>
          <w:szCs w:val="28"/>
        </w:rPr>
      </w:pPr>
      <w:r w:rsidRPr="000861A0">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E46B29" w:rsidRPr="000861A0" w:rsidRDefault="005350FE" w:rsidP="00F716CE">
      <w:pPr>
        <w:pStyle w:val="31"/>
        <w:numPr>
          <w:ilvl w:val="2"/>
          <w:numId w:val="8"/>
        </w:numPr>
        <w:shd w:val="clear" w:color="auto" w:fill="auto"/>
        <w:tabs>
          <w:tab w:val="left" w:pos="2112"/>
        </w:tabs>
        <w:spacing w:before="0" w:after="0" w:line="240" w:lineRule="auto"/>
        <w:ind w:left="0" w:firstLine="709"/>
        <w:jc w:val="both"/>
        <w:rPr>
          <w:sz w:val="28"/>
          <w:szCs w:val="28"/>
        </w:rPr>
      </w:pPr>
      <w:r w:rsidRPr="000861A0">
        <w:rPr>
          <w:sz w:val="28"/>
          <w:szCs w:val="28"/>
        </w:rPr>
        <w:lastRenderedPageBreak/>
        <w:t>Информация о ходе аукциона отображается на</w:t>
      </w:r>
      <w:r w:rsidR="00D41302" w:rsidRPr="000861A0">
        <w:rPr>
          <w:sz w:val="28"/>
          <w:szCs w:val="28"/>
        </w:rPr>
        <w:t xml:space="preserve"> странице аукциона на сайте электронной площадки</w:t>
      </w:r>
      <w:r w:rsidRPr="000861A0">
        <w:rPr>
          <w:sz w:val="28"/>
          <w:szCs w:val="28"/>
        </w:rPr>
        <w:t>.</w:t>
      </w:r>
    </w:p>
    <w:p w:rsidR="00341D9F" w:rsidRPr="000861A0" w:rsidRDefault="00341D9F" w:rsidP="00341D9F">
      <w:pPr>
        <w:pStyle w:val="31"/>
        <w:shd w:val="clear" w:color="auto" w:fill="auto"/>
        <w:tabs>
          <w:tab w:val="left" w:pos="2112"/>
        </w:tabs>
        <w:spacing w:before="0" w:after="0" w:line="240" w:lineRule="auto"/>
        <w:ind w:left="709"/>
        <w:jc w:val="both"/>
        <w:rPr>
          <w:sz w:val="28"/>
          <w:szCs w:val="28"/>
        </w:rPr>
      </w:pPr>
    </w:p>
    <w:p w:rsidR="005350FE" w:rsidRPr="000861A0" w:rsidRDefault="005350FE" w:rsidP="00F716CE">
      <w:pPr>
        <w:pStyle w:val="10"/>
        <w:numPr>
          <w:ilvl w:val="1"/>
          <w:numId w:val="8"/>
        </w:numPr>
        <w:shd w:val="clear" w:color="auto" w:fill="auto"/>
        <w:tabs>
          <w:tab w:val="left" w:pos="1368"/>
        </w:tabs>
        <w:spacing w:after="0" w:line="240" w:lineRule="auto"/>
        <w:ind w:left="0" w:firstLine="709"/>
        <w:jc w:val="both"/>
        <w:rPr>
          <w:sz w:val="28"/>
          <w:szCs w:val="28"/>
        </w:rPr>
      </w:pPr>
      <w:bookmarkStart w:id="24" w:name="bookmark35"/>
      <w:r w:rsidRPr="000861A0">
        <w:rPr>
          <w:sz w:val="28"/>
          <w:szCs w:val="28"/>
        </w:rPr>
        <w:t>Признание аукциона несостоявшимся</w:t>
      </w:r>
      <w:bookmarkEnd w:id="24"/>
    </w:p>
    <w:p w:rsidR="00591631" w:rsidRPr="000861A0" w:rsidRDefault="00591631" w:rsidP="00591631">
      <w:pPr>
        <w:pStyle w:val="10"/>
        <w:shd w:val="clear" w:color="auto" w:fill="auto"/>
        <w:tabs>
          <w:tab w:val="left" w:pos="1368"/>
        </w:tabs>
        <w:spacing w:after="0" w:line="240" w:lineRule="auto"/>
        <w:ind w:left="709"/>
        <w:jc w:val="both"/>
        <w:rPr>
          <w:sz w:val="28"/>
          <w:szCs w:val="28"/>
        </w:rPr>
      </w:pPr>
    </w:p>
    <w:p w:rsidR="005350FE" w:rsidRPr="000861A0" w:rsidRDefault="005350FE" w:rsidP="00F716CE">
      <w:pPr>
        <w:pStyle w:val="31"/>
        <w:numPr>
          <w:ilvl w:val="2"/>
          <w:numId w:val="8"/>
        </w:numPr>
        <w:shd w:val="clear" w:color="auto" w:fill="auto"/>
        <w:tabs>
          <w:tab w:val="left" w:pos="2122"/>
        </w:tabs>
        <w:spacing w:before="0" w:after="0" w:line="240" w:lineRule="auto"/>
        <w:ind w:left="0" w:firstLine="709"/>
        <w:jc w:val="both"/>
        <w:rPr>
          <w:sz w:val="28"/>
          <w:szCs w:val="28"/>
        </w:rPr>
      </w:pPr>
      <w:r w:rsidRPr="000861A0">
        <w:rPr>
          <w:sz w:val="28"/>
          <w:szCs w:val="28"/>
        </w:rPr>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5350FE" w:rsidRPr="000861A0" w:rsidRDefault="005350FE" w:rsidP="00F716CE">
      <w:pPr>
        <w:pStyle w:val="31"/>
        <w:numPr>
          <w:ilvl w:val="2"/>
          <w:numId w:val="8"/>
        </w:numPr>
        <w:shd w:val="clear" w:color="auto" w:fill="auto"/>
        <w:tabs>
          <w:tab w:val="left" w:pos="2117"/>
        </w:tabs>
        <w:spacing w:before="0" w:after="0" w:line="240" w:lineRule="auto"/>
        <w:ind w:left="0" w:firstLine="709"/>
        <w:jc w:val="both"/>
        <w:rPr>
          <w:sz w:val="28"/>
          <w:szCs w:val="28"/>
        </w:rPr>
      </w:pPr>
      <w:r w:rsidRPr="000861A0">
        <w:rPr>
          <w:sz w:val="28"/>
          <w:szCs w:val="28"/>
        </w:rPr>
        <w:t>Аукцион (в том числе в части отдельных лотов) признается несостоявшимся, если:</w:t>
      </w:r>
    </w:p>
    <w:p w:rsidR="005350FE" w:rsidRPr="000861A0" w:rsidRDefault="005350FE" w:rsidP="00F716CE">
      <w:pPr>
        <w:pStyle w:val="31"/>
        <w:numPr>
          <w:ilvl w:val="0"/>
          <w:numId w:val="3"/>
        </w:numPr>
        <w:shd w:val="clear" w:color="auto" w:fill="auto"/>
        <w:tabs>
          <w:tab w:val="left" w:pos="1013"/>
        </w:tabs>
        <w:spacing w:before="0" w:after="0" w:line="240" w:lineRule="auto"/>
        <w:ind w:firstLine="709"/>
        <w:jc w:val="both"/>
        <w:rPr>
          <w:sz w:val="28"/>
          <w:szCs w:val="28"/>
        </w:rPr>
      </w:pPr>
      <w:r w:rsidRPr="000861A0">
        <w:rPr>
          <w:sz w:val="28"/>
          <w:szCs w:val="28"/>
        </w:rPr>
        <w:t>на участие в аукционе (в том числе в части отдельных лотов) не подано ни одной аукционной заявки;</w:t>
      </w:r>
    </w:p>
    <w:p w:rsidR="005350FE" w:rsidRPr="000861A0" w:rsidRDefault="005350FE" w:rsidP="00F716CE">
      <w:pPr>
        <w:pStyle w:val="31"/>
        <w:numPr>
          <w:ilvl w:val="0"/>
          <w:numId w:val="3"/>
        </w:numPr>
        <w:shd w:val="clear" w:color="auto" w:fill="auto"/>
        <w:tabs>
          <w:tab w:val="left" w:pos="1042"/>
        </w:tabs>
        <w:spacing w:before="0" w:after="0" w:line="240" w:lineRule="auto"/>
        <w:ind w:firstLine="709"/>
        <w:jc w:val="both"/>
        <w:rPr>
          <w:sz w:val="28"/>
          <w:szCs w:val="28"/>
        </w:rPr>
      </w:pPr>
      <w:r w:rsidRPr="000861A0">
        <w:rPr>
          <w:sz w:val="28"/>
          <w:szCs w:val="28"/>
        </w:rPr>
        <w:t>на участие в аукционе (в том числе в части отдельных лотов) подана одна аукционная заявка;</w:t>
      </w:r>
    </w:p>
    <w:p w:rsidR="005350FE" w:rsidRPr="000861A0" w:rsidRDefault="005350FE" w:rsidP="00F716CE">
      <w:pPr>
        <w:pStyle w:val="31"/>
        <w:numPr>
          <w:ilvl w:val="0"/>
          <w:numId w:val="3"/>
        </w:numPr>
        <w:shd w:val="clear" w:color="auto" w:fill="auto"/>
        <w:tabs>
          <w:tab w:val="left" w:pos="1051"/>
        </w:tabs>
        <w:spacing w:before="0" w:after="0" w:line="240" w:lineRule="auto"/>
        <w:ind w:firstLine="709"/>
        <w:jc w:val="both"/>
        <w:rPr>
          <w:sz w:val="28"/>
          <w:szCs w:val="28"/>
        </w:rPr>
      </w:pPr>
      <w:r w:rsidRPr="000861A0">
        <w:rPr>
          <w:sz w:val="28"/>
          <w:szCs w:val="28"/>
        </w:rPr>
        <w:t>по итогам рассмотрения аукционных заявок к участию в аукционе (в том числе в части отдельных лотов) допущен один участник;</w:t>
      </w:r>
    </w:p>
    <w:p w:rsidR="005350FE" w:rsidRPr="000861A0" w:rsidRDefault="005350FE" w:rsidP="00F716CE">
      <w:pPr>
        <w:pStyle w:val="31"/>
        <w:numPr>
          <w:ilvl w:val="0"/>
          <w:numId w:val="3"/>
        </w:numPr>
        <w:shd w:val="clear" w:color="auto" w:fill="auto"/>
        <w:tabs>
          <w:tab w:val="left" w:pos="1013"/>
        </w:tabs>
        <w:spacing w:before="0" w:after="0" w:line="240" w:lineRule="auto"/>
        <w:ind w:firstLine="709"/>
        <w:jc w:val="both"/>
        <w:rPr>
          <w:sz w:val="28"/>
          <w:szCs w:val="28"/>
        </w:rPr>
      </w:pPr>
      <w:r w:rsidRPr="000861A0">
        <w:rPr>
          <w:sz w:val="28"/>
          <w:szCs w:val="28"/>
        </w:rPr>
        <w:t>ни один из участников не допущен к участию в аукционе (в том числе в части отдельных лотов);</w:t>
      </w:r>
    </w:p>
    <w:p w:rsidR="005350FE" w:rsidRPr="000861A0" w:rsidRDefault="005350FE" w:rsidP="00F716CE">
      <w:pPr>
        <w:pStyle w:val="31"/>
        <w:numPr>
          <w:ilvl w:val="0"/>
          <w:numId w:val="3"/>
        </w:numPr>
        <w:shd w:val="clear" w:color="auto" w:fill="auto"/>
        <w:tabs>
          <w:tab w:val="left" w:pos="1134"/>
        </w:tabs>
        <w:spacing w:before="0" w:after="0" w:line="240" w:lineRule="auto"/>
        <w:ind w:firstLine="709"/>
        <w:jc w:val="both"/>
        <w:rPr>
          <w:sz w:val="28"/>
          <w:szCs w:val="28"/>
        </w:rPr>
      </w:pPr>
      <w:r w:rsidRPr="000861A0">
        <w:rPr>
          <w:sz w:val="28"/>
          <w:szCs w:val="28"/>
        </w:rPr>
        <w:t>на аукцион (в том числе в части отдельных лотов) явился один участник (за исключением аукциона в электронной форме);</w:t>
      </w:r>
    </w:p>
    <w:p w:rsidR="005350FE" w:rsidRPr="000861A0" w:rsidRDefault="005350FE" w:rsidP="00F716CE">
      <w:pPr>
        <w:pStyle w:val="31"/>
        <w:numPr>
          <w:ilvl w:val="0"/>
          <w:numId w:val="3"/>
        </w:numPr>
        <w:shd w:val="clear" w:color="auto" w:fill="auto"/>
        <w:tabs>
          <w:tab w:val="left" w:pos="1038"/>
        </w:tabs>
        <w:spacing w:before="0" w:after="0" w:line="240" w:lineRule="auto"/>
        <w:ind w:firstLine="709"/>
        <w:jc w:val="both"/>
        <w:rPr>
          <w:sz w:val="28"/>
          <w:szCs w:val="28"/>
        </w:rPr>
      </w:pPr>
      <w:r w:rsidRPr="000861A0">
        <w:rPr>
          <w:sz w:val="28"/>
          <w:szCs w:val="28"/>
        </w:rPr>
        <w:t>на аукцион (в том числе в части отдельных лотов) не явился ни один из участников (за исключением аукциона в электронной форме);</w:t>
      </w:r>
    </w:p>
    <w:p w:rsidR="005350FE" w:rsidRPr="000861A0" w:rsidRDefault="005350FE" w:rsidP="00F716CE">
      <w:pPr>
        <w:pStyle w:val="31"/>
        <w:numPr>
          <w:ilvl w:val="0"/>
          <w:numId w:val="3"/>
        </w:numPr>
        <w:shd w:val="clear" w:color="auto" w:fill="auto"/>
        <w:tabs>
          <w:tab w:val="left" w:pos="1057"/>
        </w:tabs>
        <w:spacing w:before="0" w:after="0" w:line="240" w:lineRule="auto"/>
        <w:ind w:firstLine="709"/>
        <w:jc w:val="both"/>
        <w:rPr>
          <w:sz w:val="28"/>
          <w:szCs w:val="28"/>
        </w:rPr>
      </w:pPr>
      <w:r w:rsidRPr="000861A0">
        <w:rPr>
          <w:sz w:val="28"/>
          <w:szCs w:val="28"/>
        </w:rPr>
        <w:t>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(ценой лота).</w:t>
      </w:r>
    </w:p>
    <w:p w:rsidR="005350FE" w:rsidRPr="000861A0" w:rsidRDefault="005350FE" w:rsidP="00F716CE">
      <w:pPr>
        <w:pStyle w:val="31"/>
        <w:numPr>
          <w:ilvl w:val="2"/>
          <w:numId w:val="8"/>
        </w:numPr>
        <w:shd w:val="clear" w:color="auto" w:fill="auto"/>
        <w:tabs>
          <w:tab w:val="left" w:pos="1418"/>
        </w:tabs>
        <w:spacing w:before="0" w:after="0" w:line="240" w:lineRule="auto"/>
        <w:ind w:left="0" w:firstLine="709"/>
        <w:jc w:val="both"/>
        <w:rPr>
          <w:sz w:val="28"/>
          <w:szCs w:val="28"/>
        </w:rPr>
      </w:pPr>
      <w:r w:rsidRPr="000861A0">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w:t>
      </w:r>
      <w:r w:rsidR="003F5EEC" w:rsidRPr="000861A0">
        <w:rPr>
          <w:sz w:val="28"/>
          <w:szCs w:val="28"/>
        </w:rPr>
        <w:t>быть заключен договор.</w:t>
      </w:r>
    </w:p>
    <w:p w:rsidR="0081161D" w:rsidRPr="000861A0" w:rsidRDefault="005350FE" w:rsidP="0040601E">
      <w:pPr>
        <w:pStyle w:val="31"/>
        <w:shd w:val="clear" w:color="auto" w:fill="auto"/>
        <w:spacing w:before="0" w:after="0" w:line="240" w:lineRule="auto"/>
        <w:ind w:firstLine="709"/>
        <w:jc w:val="both"/>
        <w:rPr>
          <w:sz w:val="28"/>
          <w:szCs w:val="28"/>
        </w:rPr>
      </w:pPr>
      <w:r w:rsidRPr="000861A0">
        <w:rPr>
          <w:sz w:val="28"/>
          <w:szCs w:val="28"/>
        </w:rPr>
        <w:t>Цена заключаемого договора</w:t>
      </w:r>
      <w:r w:rsidR="0081161D" w:rsidRPr="000861A0">
        <w:rPr>
          <w:sz w:val="28"/>
          <w:szCs w:val="28"/>
        </w:rPr>
        <w:t xml:space="preserve"> при этом должна соответствовать финансово-коммерческому предложению участника, предъявленному в составе заявки (</w:t>
      </w:r>
      <w:r w:rsidR="0081161D" w:rsidRPr="000861A0">
        <w:rPr>
          <w:b/>
          <w:sz w:val="28"/>
          <w:szCs w:val="28"/>
        </w:rPr>
        <w:t>Приложение № 3</w:t>
      </w:r>
      <w:r w:rsidR="008006F6" w:rsidRPr="000861A0">
        <w:rPr>
          <w:sz w:val="28"/>
          <w:szCs w:val="28"/>
        </w:rPr>
        <w:t xml:space="preserve"> </w:t>
      </w:r>
      <w:r w:rsidR="0081161D" w:rsidRPr="000861A0">
        <w:rPr>
          <w:sz w:val="28"/>
          <w:szCs w:val="28"/>
        </w:rPr>
        <w:t>аукционной документации).</w:t>
      </w:r>
    </w:p>
    <w:p w:rsidR="005350FE" w:rsidRPr="000861A0" w:rsidRDefault="005350FE" w:rsidP="00F716CE">
      <w:pPr>
        <w:pStyle w:val="31"/>
        <w:numPr>
          <w:ilvl w:val="2"/>
          <w:numId w:val="8"/>
        </w:numPr>
        <w:shd w:val="clear" w:color="auto" w:fill="auto"/>
        <w:spacing w:before="0" w:after="0" w:line="240" w:lineRule="auto"/>
        <w:ind w:left="0" w:firstLine="709"/>
        <w:jc w:val="both"/>
        <w:rPr>
          <w:sz w:val="28"/>
          <w:szCs w:val="28"/>
        </w:rPr>
      </w:pPr>
      <w:r w:rsidRPr="000861A0">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E46B29" w:rsidRPr="000861A0" w:rsidRDefault="00E46B29" w:rsidP="0040601E">
      <w:pPr>
        <w:pStyle w:val="31"/>
        <w:shd w:val="clear" w:color="auto" w:fill="auto"/>
        <w:spacing w:before="0" w:after="0" w:line="240" w:lineRule="auto"/>
        <w:ind w:firstLine="709"/>
        <w:jc w:val="both"/>
        <w:rPr>
          <w:sz w:val="28"/>
          <w:szCs w:val="28"/>
        </w:rPr>
      </w:pPr>
    </w:p>
    <w:p w:rsidR="00C4702B" w:rsidRPr="000861A0" w:rsidRDefault="00C4702B" w:rsidP="0040601E">
      <w:pPr>
        <w:pStyle w:val="31"/>
        <w:tabs>
          <w:tab w:val="left" w:pos="1436"/>
        </w:tabs>
        <w:spacing w:before="0" w:after="0" w:line="240" w:lineRule="auto"/>
        <w:ind w:firstLine="709"/>
        <w:jc w:val="both"/>
        <w:rPr>
          <w:b/>
          <w:sz w:val="28"/>
          <w:szCs w:val="28"/>
        </w:rPr>
      </w:pPr>
      <w:r w:rsidRPr="000861A0">
        <w:rPr>
          <w:b/>
          <w:sz w:val="28"/>
          <w:szCs w:val="28"/>
        </w:rPr>
        <w:t>7.</w:t>
      </w:r>
      <w:r w:rsidRPr="000861A0">
        <w:rPr>
          <w:sz w:val="28"/>
          <w:szCs w:val="28"/>
        </w:rPr>
        <w:tab/>
      </w:r>
      <w:r w:rsidRPr="000861A0">
        <w:rPr>
          <w:b/>
          <w:sz w:val="28"/>
          <w:szCs w:val="28"/>
        </w:rPr>
        <w:t>Аукционная заявка</w:t>
      </w:r>
    </w:p>
    <w:p w:rsidR="00591631" w:rsidRPr="000861A0" w:rsidRDefault="00591631" w:rsidP="0040601E">
      <w:pPr>
        <w:pStyle w:val="31"/>
        <w:tabs>
          <w:tab w:val="left" w:pos="1436"/>
        </w:tabs>
        <w:spacing w:before="0" w:after="0" w:line="240" w:lineRule="auto"/>
        <w:ind w:firstLine="709"/>
        <w:jc w:val="both"/>
        <w:rPr>
          <w:sz w:val="28"/>
          <w:szCs w:val="28"/>
        </w:rPr>
      </w:pPr>
    </w:p>
    <w:p w:rsidR="00591631" w:rsidRPr="000861A0" w:rsidRDefault="00C4702B" w:rsidP="0040601E">
      <w:pPr>
        <w:pStyle w:val="31"/>
        <w:tabs>
          <w:tab w:val="left" w:pos="1436"/>
        </w:tabs>
        <w:spacing w:before="0" w:after="0" w:line="240" w:lineRule="auto"/>
        <w:ind w:firstLine="709"/>
        <w:jc w:val="both"/>
        <w:rPr>
          <w:b/>
          <w:sz w:val="28"/>
          <w:szCs w:val="28"/>
        </w:rPr>
      </w:pPr>
      <w:r w:rsidRPr="000861A0">
        <w:rPr>
          <w:b/>
          <w:sz w:val="28"/>
          <w:szCs w:val="28"/>
        </w:rPr>
        <w:lastRenderedPageBreak/>
        <w:t>7.1.</w:t>
      </w:r>
      <w:r w:rsidRPr="000861A0">
        <w:rPr>
          <w:b/>
          <w:sz w:val="28"/>
          <w:szCs w:val="28"/>
        </w:rPr>
        <w:tab/>
        <w:t>Состав аукционной заявки</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7.1.1.</w:t>
      </w:r>
      <w:r w:rsidRPr="000861A0">
        <w:rPr>
          <w:sz w:val="28"/>
          <w:szCs w:val="28"/>
        </w:rPr>
        <w:tab/>
        <w:t>Аукционная заявка должна содержать всю требуемую в аукционной документации информацию и документы.</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7.1.2.</w:t>
      </w:r>
      <w:r w:rsidRPr="000861A0">
        <w:rPr>
          <w:sz w:val="28"/>
          <w:szCs w:val="28"/>
        </w:rPr>
        <w:tab/>
        <w:t>Аукционная заявка должна действовать не менее 120 (ста двадцати) дней с даты вскрытия заявок, установленной в пункте 1.8 аукционной документации.</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7.1.3.</w:t>
      </w:r>
      <w:r w:rsidRPr="000861A0">
        <w:rPr>
          <w:sz w:val="28"/>
          <w:szCs w:val="28"/>
        </w:rPr>
        <w:tab/>
        <w:t>Аукционная заявка оформляется в соответствии с требованиями аукционной документации.</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7.1.4.</w:t>
      </w:r>
      <w:r w:rsidRPr="000861A0">
        <w:rPr>
          <w:sz w:val="28"/>
          <w:szCs w:val="28"/>
        </w:rPr>
        <w:tab/>
        <w:t>Аукционная заявка участника, не соответствующая требованиям аукционной документации, отклоняется.</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7.1.5.</w:t>
      </w:r>
      <w:r w:rsidRPr="000861A0">
        <w:rPr>
          <w:sz w:val="28"/>
          <w:szCs w:val="28"/>
        </w:rPr>
        <w:tab/>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7.1.6.</w:t>
      </w:r>
      <w:r w:rsidRPr="000861A0">
        <w:rPr>
          <w:sz w:val="28"/>
          <w:szCs w:val="28"/>
        </w:rPr>
        <w:tab/>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7.1.5 аукционной документации) представляются с соблюдением следующих требований:</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 xml:space="preserve">или </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0861A0">
        <w:rPr>
          <w:sz w:val="28"/>
          <w:szCs w:val="28"/>
        </w:rPr>
        <w:t>апостилированы</w:t>
      </w:r>
      <w:proofErr w:type="spellEnd"/>
      <w:r w:rsidRPr="000861A0">
        <w:rPr>
          <w:sz w:val="28"/>
          <w:szCs w:val="28"/>
        </w:rPr>
        <w:t xml:space="preserve"> в таком государстве в соответствии с требованиями Гаагской конвенции;</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или</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7.1.7.</w:t>
      </w:r>
      <w:r w:rsidRPr="000861A0">
        <w:rPr>
          <w:sz w:val="28"/>
          <w:szCs w:val="28"/>
        </w:rPr>
        <w:tab/>
        <w:t xml:space="preserve">Если в составе заявки представлен документ, который не поддается </w:t>
      </w:r>
      <w:r w:rsidRPr="000861A0">
        <w:rPr>
          <w:sz w:val="28"/>
          <w:szCs w:val="28"/>
        </w:rPr>
        <w:lastRenderedPageBreak/>
        <w:t>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7.1.8.</w:t>
      </w:r>
      <w:r w:rsidRPr="000861A0">
        <w:rPr>
          <w:sz w:val="28"/>
          <w:szCs w:val="28"/>
        </w:rPr>
        <w:tab/>
        <w:t>В аукционной заявке должны быть представлены:</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7.1.8.1.</w:t>
      </w:r>
      <w:r w:rsidRPr="000861A0">
        <w:rPr>
          <w:sz w:val="28"/>
          <w:szCs w:val="28"/>
        </w:rPr>
        <w:tab/>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7.1.8.2.</w:t>
      </w:r>
      <w:r w:rsidRPr="000861A0">
        <w:rPr>
          <w:sz w:val="28"/>
          <w:szCs w:val="28"/>
        </w:rPr>
        <w:tab/>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7.1.8.3.</w:t>
      </w:r>
      <w:r w:rsidRPr="000861A0">
        <w:rPr>
          <w:sz w:val="28"/>
          <w:szCs w:val="28"/>
        </w:rPr>
        <w:tab/>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7.1.8.4.</w:t>
      </w:r>
      <w:r w:rsidRPr="000861A0">
        <w:rPr>
          <w:sz w:val="28"/>
          <w:szCs w:val="28"/>
        </w:rPr>
        <w:tab/>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www.sodruzhestvoppk.ru и в единой информационной системе www.zakupki.gov.ru, сайте www.utp.sberbank-ast.ru.</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7.1.8.5.</w:t>
      </w:r>
      <w:r w:rsidRPr="000861A0">
        <w:rPr>
          <w:sz w:val="28"/>
          <w:szCs w:val="28"/>
        </w:rPr>
        <w:tab/>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285D4B" w:rsidRPr="000861A0">
        <w:rPr>
          <w:sz w:val="28"/>
          <w:szCs w:val="28"/>
        </w:rPr>
        <w:t xml:space="preserve">за 30 календарных дней до дня размещения извещения об открытом аукционе налоговыми </w:t>
      </w:r>
      <w:r w:rsidRPr="000861A0">
        <w:rPr>
          <w:sz w:val="28"/>
          <w:szCs w:val="28"/>
        </w:rPr>
        <w:t xml:space="preserve">органами по форме, утвержденной приказом </w:t>
      </w:r>
      <w:r w:rsidRPr="000861A0">
        <w:rPr>
          <w:sz w:val="28"/>
          <w:szCs w:val="28"/>
        </w:rPr>
        <w:lastRenderedPageBreak/>
        <w:t xml:space="preserve">ФНС России от </w:t>
      </w:r>
      <w:smartTag w:uri="urn:schemas-microsoft-com:office:smarttags" w:element="date">
        <w:smartTagPr>
          <w:attr w:name="Year" w:val="2014"/>
          <w:attr w:name="Day" w:val="21"/>
          <w:attr w:name="Month" w:val="7"/>
          <w:attr w:name="ls" w:val="trans"/>
        </w:smartTagPr>
        <w:r w:rsidRPr="000861A0">
          <w:rPr>
            <w:sz w:val="28"/>
            <w:szCs w:val="28"/>
          </w:rPr>
          <w:t>21 июля 2014 года</w:t>
        </w:r>
      </w:smartTag>
      <w:r w:rsidRPr="000861A0">
        <w:rPr>
          <w:sz w:val="28"/>
          <w:szCs w:val="28"/>
        </w:rPr>
        <w:t xml:space="preserve"> №ММВ-7-8/378 с учетом внесенных в приказ изменений (предоставляет каждое юридическое и/или физическое лицо, выступающее на стороне одного претендента);</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7.1.8.6.</w:t>
      </w:r>
      <w:r w:rsidRPr="000861A0">
        <w:rPr>
          <w:sz w:val="28"/>
          <w:szCs w:val="28"/>
        </w:rPr>
        <w:tab/>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5.3.3. аукционной документации. Перечень документов и порядок их оформления указываются в пунктах 2,  5.3.3., 7.5 аукционной документации;</w:t>
      </w:r>
    </w:p>
    <w:p w:rsidR="00C4702B" w:rsidRPr="000861A0" w:rsidRDefault="009511F6" w:rsidP="0040601E">
      <w:pPr>
        <w:pStyle w:val="31"/>
        <w:tabs>
          <w:tab w:val="left" w:pos="1436"/>
        </w:tabs>
        <w:spacing w:before="0" w:after="0" w:line="240" w:lineRule="auto"/>
        <w:ind w:firstLine="709"/>
        <w:jc w:val="both"/>
        <w:rPr>
          <w:sz w:val="28"/>
          <w:szCs w:val="28"/>
        </w:rPr>
      </w:pPr>
      <w:r w:rsidRPr="000861A0">
        <w:rPr>
          <w:sz w:val="28"/>
          <w:szCs w:val="28"/>
        </w:rPr>
        <w:t>7.1.8.7</w:t>
      </w:r>
      <w:r w:rsidR="00C4702B" w:rsidRPr="000861A0">
        <w:rPr>
          <w:sz w:val="28"/>
          <w:szCs w:val="28"/>
        </w:rPr>
        <w:t>.</w:t>
      </w:r>
      <w:r w:rsidR="00C4702B" w:rsidRPr="000861A0">
        <w:rPr>
          <w:sz w:val="28"/>
          <w:szCs w:val="28"/>
        </w:rPr>
        <w:tab/>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 должны быть сканированы с оригинала или копии, заверенной участником;</w:t>
      </w:r>
    </w:p>
    <w:p w:rsidR="00C4702B" w:rsidRPr="000861A0" w:rsidRDefault="009511F6" w:rsidP="0040601E">
      <w:pPr>
        <w:pStyle w:val="31"/>
        <w:tabs>
          <w:tab w:val="left" w:pos="1436"/>
        </w:tabs>
        <w:spacing w:before="0" w:after="0" w:line="240" w:lineRule="auto"/>
        <w:ind w:firstLine="709"/>
        <w:jc w:val="both"/>
        <w:rPr>
          <w:sz w:val="28"/>
          <w:szCs w:val="28"/>
        </w:rPr>
      </w:pPr>
      <w:r w:rsidRPr="000861A0">
        <w:rPr>
          <w:sz w:val="28"/>
          <w:szCs w:val="28"/>
        </w:rPr>
        <w:t>7.1.8.8</w:t>
      </w:r>
      <w:r w:rsidR="00C4702B" w:rsidRPr="000861A0">
        <w:rPr>
          <w:sz w:val="28"/>
          <w:szCs w:val="28"/>
        </w:rPr>
        <w:t>.</w:t>
      </w:r>
      <w:r w:rsidR="00C4702B" w:rsidRPr="000861A0">
        <w:rPr>
          <w:sz w:val="28"/>
          <w:szCs w:val="28"/>
        </w:rPr>
        <w:tab/>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4702B" w:rsidRPr="000861A0" w:rsidRDefault="009511F6" w:rsidP="0040601E">
      <w:pPr>
        <w:pStyle w:val="31"/>
        <w:tabs>
          <w:tab w:val="left" w:pos="1436"/>
        </w:tabs>
        <w:spacing w:before="0" w:after="0" w:line="240" w:lineRule="auto"/>
        <w:ind w:firstLine="709"/>
        <w:jc w:val="both"/>
        <w:rPr>
          <w:sz w:val="28"/>
          <w:szCs w:val="28"/>
        </w:rPr>
      </w:pPr>
      <w:r w:rsidRPr="000861A0">
        <w:rPr>
          <w:sz w:val="28"/>
          <w:szCs w:val="28"/>
        </w:rPr>
        <w:t>7.1.8.9</w:t>
      </w:r>
      <w:r w:rsidR="00C4702B" w:rsidRPr="000861A0">
        <w:rPr>
          <w:sz w:val="28"/>
          <w:szCs w:val="28"/>
        </w:rPr>
        <w:t>. Финансово-коммерческое предложение, на основании которого заключается договор, в случае подачи одной заявки на участие в аукционе (Приложение № 3).</w:t>
      </w:r>
    </w:p>
    <w:p w:rsidR="00443D0C" w:rsidRPr="000861A0" w:rsidRDefault="009511F6" w:rsidP="0040601E">
      <w:pPr>
        <w:pStyle w:val="31"/>
        <w:tabs>
          <w:tab w:val="left" w:pos="1436"/>
        </w:tabs>
        <w:spacing w:before="0" w:after="0" w:line="240" w:lineRule="auto"/>
        <w:ind w:firstLine="709"/>
        <w:jc w:val="both"/>
        <w:rPr>
          <w:sz w:val="28"/>
          <w:szCs w:val="28"/>
        </w:rPr>
      </w:pPr>
      <w:r w:rsidRPr="000861A0">
        <w:rPr>
          <w:sz w:val="28"/>
          <w:szCs w:val="28"/>
        </w:rPr>
        <w:t>7.1.8.10</w:t>
      </w:r>
      <w:r w:rsidR="00443D0C" w:rsidRPr="000861A0">
        <w:rPr>
          <w:sz w:val="28"/>
          <w:szCs w:val="28"/>
        </w:rPr>
        <w:t>.</w:t>
      </w:r>
      <w:r w:rsidR="00443D0C" w:rsidRPr="000861A0">
        <w:rPr>
          <w:sz w:val="28"/>
          <w:szCs w:val="28"/>
        </w:rPr>
        <w:tab/>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7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E46B29" w:rsidRPr="000861A0" w:rsidRDefault="00E46B29" w:rsidP="0040601E">
      <w:pPr>
        <w:pStyle w:val="31"/>
        <w:tabs>
          <w:tab w:val="left" w:pos="1436"/>
        </w:tabs>
        <w:spacing w:before="0" w:after="0" w:line="240" w:lineRule="auto"/>
        <w:ind w:firstLine="709"/>
        <w:jc w:val="both"/>
        <w:rPr>
          <w:sz w:val="28"/>
          <w:szCs w:val="28"/>
        </w:rPr>
      </w:pPr>
    </w:p>
    <w:p w:rsidR="00591631" w:rsidRPr="000861A0" w:rsidRDefault="00C4702B" w:rsidP="0040601E">
      <w:pPr>
        <w:pStyle w:val="31"/>
        <w:tabs>
          <w:tab w:val="left" w:pos="1436"/>
        </w:tabs>
        <w:spacing w:before="0" w:after="0" w:line="240" w:lineRule="auto"/>
        <w:ind w:firstLine="709"/>
        <w:jc w:val="both"/>
        <w:rPr>
          <w:b/>
          <w:sz w:val="28"/>
          <w:szCs w:val="28"/>
        </w:rPr>
      </w:pPr>
      <w:r w:rsidRPr="000861A0">
        <w:rPr>
          <w:b/>
          <w:sz w:val="28"/>
          <w:szCs w:val="28"/>
        </w:rPr>
        <w:t>7.2.</w:t>
      </w:r>
      <w:r w:rsidRPr="000861A0">
        <w:rPr>
          <w:b/>
          <w:sz w:val="28"/>
          <w:szCs w:val="28"/>
        </w:rPr>
        <w:tab/>
        <w:t>Подача аукционных заявок</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7.2.1.</w:t>
      </w:r>
      <w:r w:rsidRPr="000861A0">
        <w:rPr>
          <w:sz w:val="28"/>
          <w:szCs w:val="28"/>
        </w:rPr>
        <w:tab/>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 Продление сроков действия обеспечения аукционных заявок не требуется.</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lastRenderedPageBreak/>
        <w:t>7.2.2.</w:t>
      </w:r>
      <w:r w:rsidRPr="000861A0">
        <w:rPr>
          <w:sz w:val="28"/>
          <w:szCs w:val="28"/>
        </w:rPr>
        <w:tab/>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 не отозваны, все аукционные заявки, представленные участником, отклоняются.</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7.2.3.</w:t>
      </w:r>
      <w:r w:rsidRPr="000861A0">
        <w:rPr>
          <w:sz w:val="28"/>
          <w:szCs w:val="28"/>
        </w:rPr>
        <w:tab/>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7.2.4.</w:t>
      </w:r>
      <w:r w:rsidRPr="000861A0">
        <w:rPr>
          <w:sz w:val="28"/>
          <w:szCs w:val="28"/>
        </w:rPr>
        <w:tab/>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rsidR="00E46B29" w:rsidRPr="000861A0" w:rsidRDefault="00E46B29" w:rsidP="0040601E">
      <w:pPr>
        <w:pStyle w:val="31"/>
        <w:tabs>
          <w:tab w:val="left" w:pos="1436"/>
        </w:tabs>
        <w:spacing w:before="0" w:after="0" w:line="240" w:lineRule="auto"/>
        <w:ind w:firstLine="709"/>
        <w:jc w:val="both"/>
        <w:rPr>
          <w:sz w:val="28"/>
          <w:szCs w:val="28"/>
        </w:rPr>
      </w:pPr>
    </w:p>
    <w:p w:rsidR="00591631" w:rsidRPr="000861A0" w:rsidRDefault="00C4702B" w:rsidP="0040601E">
      <w:pPr>
        <w:pStyle w:val="31"/>
        <w:tabs>
          <w:tab w:val="left" w:pos="1436"/>
        </w:tabs>
        <w:spacing w:before="0" w:after="0" w:line="240" w:lineRule="auto"/>
        <w:ind w:firstLine="709"/>
        <w:jc w:val="both"/>
        <w:rPr>
          <w:b/>
          <w:sz w:val="28"/>
          <w:szCs w:val="28"/>
        </w:rPr>
      </w:pPr>
      <w:r w:rsidRPr="000861A0">
        <w:rPr>
          <w:b/>
          <w:sz w:val="28"/>
          <w:szCs w:val="28"/>
        </w:rPr>
        <w:t>7.3.</w:t>
      </w:r>
      <w:r w:rsidRPr="000861A0">
        <w:rPr>
          <w:b/>
          <w:sz w:val="28"/>
          <w:szCs w:val="28"/>
        </w:rPr>
        <w:tab/>
        <w:t>Аукционная заявка при проведении аукциона в электронной форме</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7.3.1.</w:t>
      </w:r>
      <w:r w:rsidRPr="000861A0">
        <w:rPr>
          <w:sz w:val="28"/>
          <w:szCs w:val="28"/>
        </w:rPr>
        <w:tab/>
        <w:t xml:space="preserve">Аукционная заявка подается в виде сканированных документов в формате </w:t>
      </w:r>
      <w:proofErr w:type="spellStart"/>
      <w:r w:rsidRPr="000861A0">
        <w:rPr>
          <w:sz w:val="28"/>
          <w:szCs w:val="28"/>
        </w:rPr>
        <w:t>pdf</w:t>
      </w:r>
      <w:proofErr w:type="spellEnd"/>
      <w:r w:rsidRPr="000861A0">
        <w:rPr>
          <w:sz w:val="28"/>
          <w:szCs w:val="28"/>
        </w:rPr>
        <w:t xml:space="preserve"> (требуемое разрешение при сканировании документов составляет 100-200dpi),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0861A0">
        <w:rPr>
          <w:sz w:val="28"/>
          <w:szCs w:val="28"/>
        </w:rPr>
        <w:t>rar</w:t>
      </w:r>
      <w:proofErr w:type="spellEnd"/>
      <w:r w:rsidRPr="000861A0">
        <w:rPr>
          <w:sz w:val="28"/>
          <w:szCs w:val="28"/>
        </w:rPr>
        <w:t xml:space="preserve"> (или .</w:t>
      </w:r>
      <w:proofErr w:type="spellStart"/>
      <w:r w:rsidRPr="000861A0">
        <w:rPr>
          <w:sz w:val="28"/>
          <w:szCs w:val="28"/>
        </w:rPr>
        <w:t>zip</w:t>
      </w:r>
      <w:proofErr w:type="spellEnd"/>
      <w:r w:rsidRPr="000861A0">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Все файлы архива должны иметь наименование, соответствующее наименованию документов, содержащихся в них.</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7.3.2.</w:t>
      </w:r>
      <w:r w:rsidRPr="000861A0">
        <w:rPr>
          <w:sz w:val="28"/>
          <w:szCs w:val="28"/>
        </w:rPr>
        <w:tab/>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7.3.3.</w:t>
      </w:r>
      <w:r w:rsidRPr="000861A0">
        <w:rPr>
          <w:sz w:val="28"/>
          <w:szCs w:val="28"/>
        </w:rPr>
        <w:tab/>
        <w:t>Электронная заявка должна быть подписана электронной подписью участника.</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7.3.4.</w:t>
      </w:r>
      <w:r w:rsidRPr="000861A0">
        <w:rPr>
          <w:sz w:val="28"/>
          <w:szCs w:val="28"/>
        </w:rPr>
        <w:tab/>
        <w:t>По истечении срока подачи аукционных заявок участники не имеют возможности подать электронную заявку.</w:t>
      </w:r>
    </w:p>
    <w:p w:rsidR="00E46B29" w:rsidRPr="000861A0" w:rsidRDefault="00E46B29" w:rsidP="0040601E">
      <w:pPr>
        <w:pStyle w:val="31"/>
        <w:tabs>
          <w:tab w:val="left" w:pos="1436"/>
        </w:tabs>
        <w:spacing w:before="0" w:after="0" w:line="240" w:lineRule="auto"/>
        <w:ind w:firstLine="709"/>
        <w:jc w:val="both"/>
        <w:rPr>
          <w:sz w:val="28"/>
          <w:szCs w:val="28"/>
        </w:rPr>
      </w:pPr>
    </w:p>
    <w:p w:rsidR="00591631" w:rsidRPr="000861A0" w:rsidRDefault="00C4702B" w:rsidP="0040601E">
      <w:pPr>
        <w:pStyle w:val="31"/>
        <w:tabs>
          <w:tab w:val="left" w:pos="1436"/>
        </w:tabs>
        <w:spacing w:before="0" w:after="0" w:line="240" w:lineRule="auto"/>
        <w:ind w:firstLine="709"/>
        <w:jc w:val="both"/>
        <w:rPr>
          <w:b/>
          <w:sz w:val="28"/>
          <w:szCs w:val="28"/>
        </w:rPr>
      </w:pPr>
      <w:r w:rsidRPr="000861A0">
        <w:rPr>
          <w:b/>
          <w:sz w:val="28"/>
          <w:szCs w:val="28"/>
        </w:rPr>
        <w:t>7.4.</w:t>
      </w:r>
      <w:r w:rsidRPr="000861A0">
        <w:rPr>
          <w:b/>
          <w:sz w:val="28"/>
          <w:szCs w:val="28"/>
        </w:rPr>
        <w:tab/>
        <w:t>Изменение и отзыв аукционных заявок</w:t>
      </w:r>
    </w:p>
    <w:p w:rsidR="00341D9F" w:rsidRPr="000861A0" w:rsidRDefault="00341D9F" w:rsidP="0040601E">
      <w:pPr>
        <w:pStyle w:val="31"/>
        <w:tabs>
          <w:tab w:val="left" w:pos="1436"/>
        </w:tabs>
        <w:spacing w:before="0" w:after="0" w:line="240" w:lineRule="auto"/>
        <w:ind w:firstLine="709"/>
        <w:jc w:val="both"/>
        <w:rPr>
          <w:b/>
          <w:sz w:val="28"/>
          <w:szCs w:val="28"/>
        </w:rPr>
      </w:pP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lastRenderedPageBreak/>
        <w:t>7.4.1.</w:t>
      </w:r>
      <w:r w:rsidRPr="000861A0">
        <w:rPr>
          <w:sz w:val="28"/>
          <w:szCs w:val="28"/>
        </w:rPr>
        <w:tab/>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7.4.2.</w:t>
      </w:r>
      <w:r w:rsidRPr="000861A0">
        <w:rPr>
          <w:sz w:val="28"/>
          <w:szCs w:val="28"/>
        </w:rPr>
        <w:tab/>
        <w:t>Никакие изменения не могут быть внесены в аукционную заявку после окончания срока подачи аукционных заявок.</w:t>
      </w:r>
    </w:p>
    <w:p w:rsidR="00C4702B"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7.4.3.</w:t>
      </w:r>
      <w:r w:rsidRPr="000861A0">
        <w:rPr>
          <w:sz w:val="28"/>
          <w:szCs w:val="28"/>
        </w:rPr>
        <w:tab/>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E46B29" w:rsidRPr="000861A0" w:rsidRDefault="00E46B29" w:rsidP="0040601E">
      <w:pPr>
        <w:pStyle w:val="31"/>
        <w:tabs>
          <w:tab w:val="left" w:pos="1436"/>
        </w:tabs>
        <w:spacing w:before="0" w:after="0" w:line="240" w:lineRule="auto"/>
        <w:ind w:firstLine="709"/>
        <w:jc w:val="both"/>
        <w:rPr>
          <w:sz w:val="28"/>
          <w:szCs w:val="28"/>
        </w:rPr>
      </w:pPr>
    </w:p>
    <w:p w:rsidR="00591631" w:rsidRPr="000861A0" w:rsidRDefault="00C4702B" w:rsidP="0040601E">
      <w:pPr>
        <w:pStyle w:val="31"/>
        <w:tabs>
          <w:tab w:val="left" w:pos="1436"/>
        </w:tabs>
        <w:spacing w:before="0" w:after="0" w:line="240" w:lineRule="auto"/>
        <w:ind w:firstLine="709"/>
        <w:jc w:val="both"/>
        <w:rPr>
          <w:b/>
          <w:sz w:val="28"/>
          <w:szCs w:val="28"/>
        </w:rPr>
      </w:pPr>
      <w:r w:rsidRPr="000861A0">
        <w:rPr>
          <w:b/>
          <w:sz w:val="28"/>
          <w:szCs w:val="28"/>
        </w:rPr>
        <w:t>7.5.</w:t>
      </w:r>
      <w:r w:rsidRPr="000861A0">
        <w:rPr>
          <w:b/>
          <w:sz w:val="28"/>
          <w:szCs w:val="28"/>
        </w:rPr>
        <w:tab/>
        <w:t>Представление технического предложения</w:t>
      </w:r>
    </w:p>
    <w:p w:rsidR="00341D9F" w:rsidRPr="000861A0" w:rsidRDefault="00341D9F" w:rsidP="0040601E">
      <w:pPr>
        <w:pStyle w:val="31"/>
        <w:tabs>
          <w:tab w:val="left" w:pos="1436"/>
        </w:tabs>
        <w:spacing w:before="0" w:after="0" w:line="240" w:lineRule="auto"/>
        <w:ind w:firstLine="709"/>
        <w:jc w:val="both"/>
        <w:rPr>
          <w:b/>
          <w:sz w:val="28"/>
          <w:szCs w:val="28"/>
        </w:rPr>
      </w:pPr>
    </w:p>
    <w:p w:rsidR="00E46B29"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7.5.1.</w:t>
      </w:r>
      <w:r w:rsidRPr="000861A0">
        <w:rPr>
          <w:sz w:val="28"/>
          <w:szCs w:val="28"/>
        </w:rPr>
        <w:tab/>
        <w:t>Техническое предложение представляется в порядке, предусмотренном пунктом 3 аукционной документации.</w:t>
      </w:r>
    </w:p>
    <w:p w:rsidR="00E46B29"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7.5.2.</w:t>
      </w:r>
      <w:r w:rsidRPr="000861A0">
        <w:rPr>
          <w:sz w:val="28"/>
          <w:szCs w:val="28"/>
        </w:rPr>
        <w:tab/>
        <w:t>В техническом предложении участника должны быть отражены все условия, указанные в техническом задании аукционной документации.</w:t>
      </w:r>
    </w:p>
    <w:p w:rsidR="00E46B29"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7.5.3.</w:t>
      </w:r>
      <w:r w:rsidRPr="000861A0">
        <w:rPr>
          <w:sz w:val="28"/>
          <w:szCs w:val="28"/>
        </w:rPr>
        <w:tab/>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46B29" w:rsidRPr="000861A0" w:rsidRDefault="00C4702B" w:rsidP="0040601E">
      <w:pPr>
        <w:pStyle w:val="31"/>
        <w:tabs>
          <w:tab w:val="left" w:pos="1436"/>
        </w:tabs>
        <w:spacing w:before="0" w:after="0" w:line="240" w:lineRule="auto"/>
        <w:ind w:firstLine="709"/>
        <w:jc w:val="both"/>
        <w:rPr>
          <w:sz w:val="28"/>
          <w:szCs w:val="28"/>
        </w:rPr>
      </w:pPr>
      <w:r w:rsidRPr="000861A0">
        <w:rPr>
          <w:sz w:val="28"/>
          <w:szCs w:val="28"/>
        </w:rPr>
        <w:t>7.5.4.</w:t>
      </w:r>
      <w:r w:rsidRPr="000861A0">
        <w:rPr>
          <w:sz w:val="28"/>
          <w:szCs w:val="28"/>
        </w:rPr>
        <w:tab/>
        <w:t>В случае поставки товаров в техническом предложении должны быть указаны марки, модели, наименования предлагаемого товара по каждой позиции.</w:t>
      </w:r>
    </w:p>
    <w:p w:rsidR="002C106E" w:rsidRPr="000861A0" w:rsidRDefault="00C4702B" w:rsidP="0040601E">
      <w:pPr>
        <w:pStyle w:val="31"/>
        <w:shd w:val="clear" w:color="auto" w:fill="auto"/>
        <w:tabs>
          <w:tab w:val="left" w:pos="1436"/>
        </w:tabs>
        <w:spacing w:before="0" w:after="0" w:line="240" w:lineRule="auto"/>
        <w:ind w:firstLine="709"/>
        <w:jc w:val="both"/>
        <w:rPr>
          <w:sz w:val="28"/>
          <w:szCs w:val="28"/>
        </w:rPr>
      </w:pPr>
      <w:r w:rsidRPr="000861A0">
        <w:rPr>
          <w:sz w:val="28"/>
          <w:szCs w:val="28"/>
        </w:rPr>
        <w:t>7.5.5.</w:t>
      </w:r>
      <w:r w:rsidRPr="000861A0">
        <w:rPr>
          <w:sz w:val="28"/>
          <w:szCs w:val="28"/>
        </w:rPr>
        <w:tab/>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46B29" w:rsidRPr="000861A0" w:rsidRDefault="00E46B29" w:rsidP="0040601E">
      <w:pPr>
        <w:pStyle w:val="31"/>
        <w:shd w:val="clear" w:color="auto" w:fill="auto"/>
        <w:tabs>
          <w:tab w:val="left" w:pos="1436"/>
        </w:tabs>
        <w:spacing w:before="0" w:after="0" w:line="240" w:lineRule="auto"/>
        <w:ind w:firstLine="709"/>
        <w:jc w:val="both"/>
        <w:rPr>
          <w:sz w:val="28"/>
          <w:szCs w:val="28"/>
        </w:rPr>
      </w:pPr>
    </w:p>
    <w:p w:rsidR="00591631" w:rsidRPr="000861A0" w:rsidRDefault="008F7634" w:rsidP="00F716CE">
      <w:pPr>
        <w:pStyle w:val="10"/>
        <w:numPr>
          <w:ilvl w:val="0"/>
          <w:numId w:val="4"/>
        </w:numPr>
        <w:shd w:val="clear" w:color="auto" w:fill="auto"/>
        <w:tabs>
          <w:tab w:val="left" w:pos="1316"/>
        </w:tabs>
        <w:spacing w:after="0" w:line="240" w:lineRule="auto"/>
        <w:ind w:firstLine="709"/>
        <w:jc w:val="both"/>
        <w:rPr>
          <w:rStyle w:val="113pt"/>
          <w:rFonts w:eastAsiaTheme="majorEastAsia"/>
          <w:b/>
          <w:bCs/>
          <w:sz w:val="28"/>
          <w:szCs w:val="28"/>
        </w:rPr>
      </w:pPr>
      <w:bookmarkStart w:id="25" w:name="bookmark50"/>
      <w:r w:rsidRPr="000861A0">
        <w:rPr>
          <w:rStyle w:val="113pt"/>
          <w:rFonts w:eastAsiaTheme="majorEastAsia"/>
          <w:b/>
          <w:bCs/>
          <w:sz w:val="28"/>
          <w:szCs w:val="28"/>
        </w:rPr>
        <w:t>Заключение договора</w:t>
      </w:r>
      <w:bookmarkEnd w:id="25"/>
    </w:p>
    <w:p w:rsidR="00341D9F" w:rsidRPr="000861A0" w:rsidRDefault="00341D9F" w:rsidP="00341D9F">
      <w:pPr>
        <w:pStyle w:val="10"/>
        <w:shd w:val="clear" w:color="auto" w:fill="auto"/>
        <w:tabs>
          <w:tab w:val="left" w:pos="1316"/>
        </w:tabs>
        <w:spacing w:after="0" w:line="240" w:lineRule="auto"/>
        <w:ind w:left="709"/>
        <w:jc w:val="both"/>
        <w:rPr>
          <w:rFonts w:eastAsiaTheme="majorEastAsia"/>
          <w:color w:val="000000"/>
          <w:sz w:val="28"/>
          <w:szCs w:val="28"/>
          <w:shd w:val="clear" w:color="auto" w:fill="FFFFFF"/>
        </w:rPr>
      </w:pPr>
    </w:p>
    <w:p w:rsidR="00E46B29" w:rsidRPr="000861A0" w:rsidRDefault="008F7634" w:rsidP="00F716CE">
      <w:pPr>
        <w:pStyle w:val="31"/>
        <w:numPr>
          <w:ilvl w:val="1"/>
          <w:numId w:val="4"/>
        </w:numPr>
        <w:shd w:val="clear" w:color="auto" w:fill="auto"/>
        <w:spacing w:before="0" w:after="0" w:line="240" w:lineRule="auto"/>
        <w:ind w:firstLine="709"/>
        <w:jc w:val="both"/>
        <w:rPr>
          <w:sz w:val="28"/>
          <w:szCs w:val="28"/>
        </w:rPr>
      </w:pPr>
      <w:r w:rsidRPr="000861A0">
        <w:rPr>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E46B29" w:rsidRPr="000861A0" w:rsidRDefault="008F7634" w:rsidP="00F716CE">
      <w:pPr>
        <w:pStyle w:val="31"/>
        <w:numPr>
          <w:ilvl w:val="2"/>
          <w:numId w:val="4"/>
        </w:numPr>
        <w:shd w:val="clear" w:color="auto" w:fill="auto"/>
        <w:tabs>
          <w:tab w:val="left" w:pos="1441"/>
        </w:tabs>
        <w:spacing w:before="0" w:after="0" w:line="240" w:lineRule="auto"/>
        <w:ind w:firstLine="709"/>
        <w:jc w:val="both"/>
        <w:rPr>
          <w:sz w:val="28"/>
          <w:szCs w:val="28"/>
        </w:rPr>
      </w:pPr>
      <w:r w:rsidRPr="000861A0">
        <w:rPr>
          <w:sz w:val="28"/>
          <w:szCs w:val="28"/>
        </w:rPr>
        <w:t xml:space="preserve">Заказчик направляет участнику аукциона, с которым заключается договор, проект договора </w:t>
      </w:r>
      <w:r w:rsidR="00030822" w:rsidRPr="000861A0">
        <w:rPr>
          <w:sz w:val="28"/>
          <w:szCs w:val="28"/>
        </w:rPr>
        <w:t xml:space="preserve">не ранее 10 (десяти) </w:t>
      </w:r>
      <w:r w:rsidRPr="000861A0">
        <w:rPr>
          <w:sz w:val="28"/>
          <w:szCs w:val="28"/>
        </w:rPr>
        <w:t>дней с даты опубликования итогов аукциона на сайтах.</w:t>
      </w:r>
    </w:p>
    <w:p w:rsidR="00E46B29" w:rsidRPr="000861A0" w:rsidRDefault="008F7634" w:rsidP="00F716CE">
      <w:pPr>
        <w:pStyle w:val="31"/>
        <w:numPr>
          <w:ilvl w:val="2"/>
          <w:numId w:val="4"/>
        </w:numPr>
        <w:shd w:val="clear" w:color="auto" w:fill="auto"/>
        <w:tabs>
          <w:tab w:val="left" w:pos="1446"/>
        </w:tabs>
        <w:spacing w:before="0" w:after="0" w:line="240" w:lineRule="auto"/>
        <w:ind w:firstLine="709"/>
        <w:jc w:val="both"/>
        <w:rPr>
          <w:sz w:val="28"/>
          <w:szCs w:val="28"/>
        </w:rPr>
      </w:pPr>
      <w:r w:rsidRPr="000861A0">
        <w:rPr>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w:t>
      </w:r>
      <w:r w:rsidRPr="000861A0">
        <w:rPr>
          <w:sz w:val="28"/>
          <w:szCs w:val="28"/>
        </w:rPr>
        <w:lastRenderedPageBreak/>
        <w:t>и подписанный со св</w:t>
      </w:r>
      <w:r w:rsidR="00101F4C" w:rsidRPr="000861A0">
        <w:rPr>
          <w:sz w:val="28"/>
          <w:szCs w:val="28"/>
        </w:rPr>
        <w:t>оей стороны договор не позднее 20 (двадцат</w:t>
      </w:r>
      <w:r w:rsidRPr="000861A0">
        <w:rPr>
          <w:sz w:val="28"/>
          <w:szCs w:val="28"/>
        </w:rPr>
        <w:t xml:space="preserve">и) календарных дней с даты </w:t>
      </w:r>
      <w:r w:rsidR="00101F4C" w:rsidRPr="000861A0">
        <w:rPr>
          <w:sz w:val="28"/>
          <w:szCs w:val="28"/>
        </w:rPr>
        <w:t>опубликования итогов аукциона на сайтах</w:t>
      </w:r>
      <w:r w:rsidRPr="000861A0">
        <w:rPr>
          <w:sz w:val="28"/>
          <w:szCs w:val="28"/>
        </w:rPr>
        <w:t>.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F7634" w:rsidRPr="000861A0" w:rsidRDefault="008F7634" w:rsidP="00F716CE">
      <w:pPr>
        <w:pStyle w:val="31"/>
        <w:numPr>
          <w:ilvl w:val="2"/>
          <w:numId w:val="4"/>
        </w:numPr>
        <w:shd w:val="clear" w:color="auto" w:fill="auto"/>
        <w:tabs>
          <w:tab w:val="left" w:pos="1446"/>
        </w:tabs>
        <w:spacing w:before="0" w:after="0" w:line="240" w:lineRule="auto"/>
        <w:ind w:firstLine="709"/>
        <w:jc w:val="both"/>
        <w:rPr>
          <w:sz w:val="28"/>
          <w:szCs w:val="28"/>
        </w:rPr>
      </w:pPr>
      <w:r w:rsidRPr="000861A0">
        <w:rPr>
          <w:sz w:val="28"/>
          <w:szCs w:val="28"/>
        </w:rPr>
        <w:t>Договор заключается в соответствии с законодательством Российской Федерации, требо</w:t>
      </w:r>
      <w:r w:rsidR="00101F4C" w:rsidRPr="000861A0">
        <w:rPr>
          <w:sz w:val="28"/>
          <w:szCs w:val="28"/>
        </w:rPr>
        <w:t xml:space="preserve">ваниями аукционной документации </w:t>
      </w:r>
      <w:r w:rsidR="009C539C" w:rsidRPr="000861A0">
        <w:rPr>
          <w:sz w:val="28"/>
          <w:szCs w:val="28"/>
        </w:rPr>
        <w:t>в срок, не превышающий 20 (двадцать</w:t>
      </w:r>
      <w:r w:rsidRPr="000861A0">
        <w:rPr>
          <w:sz w:val="28"/>
          <w:szCs w:val="28"/>
        </w:rPr>
        <w:t>)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E46B29" w:rsidRPr="000861A0" w:rsidRDefault="008F7634" w:rsidP="00F716CE">
      <w:pPr>
        <w:pStyle w:val="31"/>
        <w:numPr>
          <w:ilvl w:val="2"/>
          <w:numId w:val="4"/>
        </w:numPr>
        <w:shd w:val="clear" w:color="auto" w:fill="auto"/>
        <w:tabs>
          <w:tab w:val="left" w:pos="1436"/>
        </w:tabs>
        <w:spacing w:before="0" w:after="0" w:line="240" w:lineRule="auto"/>
        <w:ind w:firstLine="709"/>
        <w:jc w:val="both"/>
        <w:rPr>
          <w:sz w:val="28"/>
          <w:szCs w:val="28"/>
        </w:rPr>
      </w:pPr>
      <w:r w:rsidRPr="000861A0">
        <w:rPr>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E46B29" w:rsidRPr="000861A0" w:rsidRDefault="008F7634" w:rsidP="00F716CE">
      <w:pPr>
        <w:pStyle w:val="31"/>
        <w:numPr>
          <w:ilvl w:val="2"/>
          <w:numId w:val="4"/>
        </w:numPr>
        <w:shd w:val="clear" w:color="auto" w:fill="auto"/>
        <w:tabs>
          <w:tab w:val="left" w:pos="1446"/>
        </w:tabs>
        <w:spacing w:before="0" w:after="0" w:line="240" w:lineRule="auto"/>
        <w:ind w:firstLine="709"/>
        <w:jc w:val="both"/>
        <w:rPr>
          <w:sz w:val="28"/>
          <w:szCs w:val="28"/>
        </w:rPr>
      </w:pPr>
      <w:r w:rsidRPr="000861A0">
        <w:rPr>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8F7634" w:rsidRPr="000861A0" w:rsidRDefault="008F7634" w:rsidP="00F716CE">
      <w:pPr>
        <w:pStyle w:val="31"/>
        <w:numPr>
          <w:ilvl w:val="2"/>
          <w:numId w:val="4"/>
        </w:numPr>
        <w:shd w:val="clear" w:color="auto" w:fill="auto"/>
        <w:tabs>
          <w:tab w:val="left" w:pos="1436"/>
        </w:tabs>
        <w:spacing w:before="0" w:after="0" w:line="240" w:lineRule="auto"/>
        <w:ind w:firstLine="709"/>
        <w:jc w:val="both"/>
        <w:rPr>
          <w:sz w:val="28"/>
          <w:szCs w:val="28"/>
        </w:rPr>
      </w:pPr>
      <w:r w:rsidRPr="000861A0">
        <w:rPr>
          <w:sz w:val="28"/>
          <w:szCs w:val="28"/>
        </w:rPr>
        <w:t>Срок выполнения обязательств по договору определяется на основании требований аукционной документации.</w:t>
      </w:r>
    </w:p>
    <w:p w:rsidR="00341D9F" w:rsidRPr="000861A0" w:rsidRDefault="008F7634" w:rsidP="0040601E">
      <w:pPr>
        <w:pStyle w:val="31"/>
        <w:shd w:val="clear" w:color="auto" w:fill="auto"/>
        <w:spacing w:before="0" w:after="0" w:line="240" w:lineRule="auto"/>
        <w:ind w:firstLine="709"/>
        <w:jc w:val="both"/>
        <w:rPr>
          <w:sz w:val="28"/>
          <w:szCs w:val="28"/>
        </w:rPr>
      </w:pPr>
      <w:r w:rsidRPr="000861A0">
        <w:rPr>
          <w:sz w:val="28"/>
          <w:szCs w:val="28"/>
        </w:rPr>
        <w:t xml:space="preserve">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w:t>
      </w:r>
      <w:r w:rsidR="00C4702B" w:rsidRPr="000861A0">
        <w:rPr>
          <w:sz w:val="28"/>
          <w:szCs w:val="28"/>
        </w:rPr>
        <w:t>соответствии таким требованиям.</w:t>
      </w:r>
    </w:p>
    <w:p w:rsidR="00341D9F" w:rsidRPr="000861A0" w:rsidRDefault="00341D9F" w:rsidP="0040601E">
      <w:pPr>
        <w:pStyle w:val="31"/>
        <w:shd w:val="clear" w:color="auto" w:fill="auto"/>
        <w:spacing w:before="0" w:after="0" w:line="240" w:lineRule="auto"/>
        <w:ind w:firstLine="709"/>
        <w:jc w:val="both"/>
        <w:rPr>
          <w:sz w:val="28"/>
          <w:szCs w:val="28"/>
        </w:rPr>
      </w:pPr>
    </w:p>
    <w:p w:rsidR="00C4702B" w:rsidRPr="000861A0" w:rsidRDefault="008F7634" w:rsidP="00F716CE">
      <w:pPr>
        <w:pStyle w:val="10"/>
        <w:numPr>
          <w:ilvl w:val="1"/>
          <w:numId w:val="4"/>
        </w:numPr>
        <w:shd w:val="clear" w:color="auto" w:fill="auto"/>
        <w:tabs>
          <w:tab w:val="left" w:pos="1316"/>
        </w:tabs>
        <w:spacing w:after="0" w:line="240" w:lineRule="auto"/>
        <w:ind w:firstLine="709"/>
        <w:jc w:val="both"/>
        <w:rPr>
          <w:rStyle w:val="113pt"/>
          <w:b/>
          <w:bCs/>
          <w:color w:val="auto"/>
          <w:sz w:val="28"/>
          <w:szCs w:val="28"/>
          <w:shd w:val="clear" w:color="auto" w:fill="auto"/>
        </w:rPr>
      </w:pPr>
      <w:bookmarkStart w:id="26" w:name="bookmark51"/>
      <w:r w:rsidRPr="000861A0">
        <w:rPr>
          <w:rStyle w:val="113pt"/>
          <w:rFonts w:eastAsiaTheme="majorEastAsia"/>
          <w:b/>
          <w:bCs/>
          <w:sz w:val="28"/>
          <w:szCs w:val="28"/>
        </w:rPr>
        <w:t>Исполнение, изменение, расторжение договора</w:t>
      </w:r>
      <w:bookmarkEnd w:id="26"/>
    </w:p>
    <w:p w:rsidR="00341D9F" w:rsidRPr="000861A0" w:rsidRDefault="00341D9F" w:rsidP="00341D9F">
      <w:pPr>
        <w:pStyle w:val="10"/>
        <w:shd w:val="clear" w:color="auto" w:fill="auto"/>
        <w:tabs>
          <w:tab w:val="left" w:pos="1316"/>
        </w:tabs>
        <w:spacing w:after="0" w:line="240" w:lineRule="auto"/>
        <w:ind w:left="709"/>
        <w:jc w:val="both"/>
        <w:rPr>
          <w:sz w:val="28"/>
          <w:szCs w:val="28"/>
        </w:rPr>
      </w:pPr>
    </w:p>
    <w:p w:rsidR="00E46B29" w:rsidRPr="000861A0" w:rsidRDefault="008F7634" w:rsidP="00F716CE">
      <w:pPr>
        <w:pStyle w:val="31"/>
        <w:numPr>
          <w:ilvl w:val="2"/>
          <w:numId w:val="4"/>
        </w:numPr>
        <w:shd w:val="clear" w:color="auto" w:fill="auto"/>
        <w:tabs>
          <w:tab w:val="left" w:pos="1436"/>
        </w:tabs>
        <w:spacing w:before="0" w:after="0" w:line="240" w:lineRule="auto"/>
        <w:ind w:firstLine="709"/>
        <w:jc w:val="both"/>
        <w:rPr>
          <w:sz w:val="28"/>
          <w:szCs w:val="28"/>
        </w:rPr>
      </w:pPr>
      <w:r w:rsidRPr="000861A0">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0861A0">
        <w:rPr>
          <w:sz w:val="28"/>
          <w:szCs w:val="28"/>
        </w:rPr>
        <w:t>недостижения</w:t>
      </w:r>
      <w:proofErr w:type="spellEnd"/>
      <w:r w:rsidRPr="000861A0">
        <w:rPr>
          <w:sz w:val="28"/>
          <w:szCs w:val="28"/>
        </w:rPr>
        <w:t xml:space="preserve"> соглашения об изменении условий договора в соответствии с существенно изменившимися </w:t>
      </w:r>
      <w:r w:rsidRPr="000861A0">
        <w:rPr>
          <w:sz w:val="28"/>
          <w:szCs w:val="28"/>
        </w:rPr>
        <w:lastRenderedPageBreak/>
        <w:t>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46B29" w:rsidRPr="000861A0" w:rsidRDefault="008F7634" w:rsidP="00F716CE">
      <w:pPr>
        <w:pStyle w:val="31"/>
        <w:numPr>
          <w:ilvl w:val="2"/>
          <w:numId w:val="4"/>
        </w:numPr>
        <w:shd w:val="clear" w:color="auto" w:fill="auto"/>
        <w:tabs>
          <w:tab w:val="left" w:pos="1436"/>
        </w:tabs>
        <w:spacing w:before="0" w:after="0" w:line="240" w:lineRule="auto"/>
        <w:ind w:firstLine="709"/>
        <w:jc w:val="both"/>
        <w:rPr>
          <w:sz w:val="28"/>
          <w:szCs w:val="28"/>
        </w:rPr>
      </w:pPr>
      <w:r w:rsidRPr="000861A0">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46B29" w:rsidRPr="000861A0" w:rsidRDefault="00D7391C" w:rsidP="00F716CE">
      <w:pPr>
        <w:pStyle w:val="31"/>
        <w:numPr>
          <w:ilvl w:val="2"/>
          <w:numId w:val="4"/>
        </w:numPr>
        <w:shd w:val="clear" w:color="auto" w:fill="auto"/>
        <w:tabs>
          <w:tab w:val="left" w:pos="1436"/>
        </w:tabs>
        <w:spacing w:before="0" w:after="0" w:line="240" w:lineRule="auto"/>
        <w:ind w:firstLine="709"/>
        <w:jc w:val="both"/>
        <w:rPr>
          <w:sz w:val="28"/>
          <w:szCs w:val="28"/>
        </w:rPr>
      </w:pPr>
      <w:r w:rsidRPr="000861A0">
        <w:rPr>
          <w:sz w:val="28"/>
          <w:szCs w:val="28"/>
        </w:rPr>
        <w:t xml:space="preserve"> 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договора</w:t>
      </w:r>
      <w:r w:rsidR="008F7634" w:rsidRPr="000861A0">
        <w:rPr>
          <w:sz w:val="28"/>
          <w:szCs w:val="28"/>
        </w:rPr>
        <w:t>.</w:t>
      </w:r>
    </w:p>
    <w:p w:rsidR="008F7634" w:rsidRPr="000861A0" w:rsidRDefault="008F7634" w:rsidP="00F716CE">
      <w:pPr>
        <w:pStyle w:val="31"/>
        <w:numPr>
          <w:ilvl w:val="2"/>
          <w:numId w:val="4"/>
        </w:numPr>
        <w:shd w:val="clear" w:color="auto" w:fill="auto"/>
        <w:tabs>
          <w:tab w:val="left" w:pos="1456"/>
        </w:tabs>
        <w:spacing w:before="0" w:after="0" w:line="240" w:lineRule="auto"/>
        <w:ind w:firstLine="709"/>
        <w:jc w:val="both"/>
        <w:rPr>
          <w:sz w:val="28"/>
          <w:szCs w:val="28"/>
        </w:rPr>
      </w:pPr>
      <w:r w:rsidRPr="000861A0">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8F7634" w:rsidRPr="000861A0" w:rsidRDefault="00105FEF" w:rsidP="0040601E">
      <w:pPr>
        <w:pStyle w:val="22"/>
        <w:shd w:val="clear" w:color="auto" w:fill="auto"/>
        <w:spacing w:before="0" w:line="240" w:lineRule="auto"/>
        <w:ind w:firstLine="709"/>
        <w:rPr>
          <w:rStyle w:val="20pt0"/>
          <w:i/>
          <w:iCs/>
          <w:sz w:val="28"/>
          <w:szCs w:val="28"/>
        </w:rPr>
      </w:pPr>
      <w:r w:rsidRPr="000861A0">
        <w:rPr>
          <w:rStyle w:val="20pt0"/>
          <w:i/>
          <w:iCs/>
          <w:sz w:val="28"/>
          <w:szCs w:val="28"/>
        </w:rPr>
        <w:t xml:space="preserve"> </w:t>
      </w:r>
    </w:p>
    <w:p w:rsidR="003F2664" w:rsidRPr="000861A0" w:rsidRDefault="003F2664" w:rsidP="0040601E">
      <w:pPr>
        <w:pStyle w:val="22"/>
        <w:shd w:val="clear" w:color="auto" w:fill="auto"/>
        <w:spacing w:before="0" w:line="240" w:lineRule="auto"/>
        <w:ind w:firstLine="709"/>
        <w:rPr>
          <w:rStyle w:val="20pt0"/>
          <w:i/>
          <w:iCs/>
          <w:sz w:val="28"/>
          <w:szCs w:val="28"/>
        </w:rPr>
      </w:pPr>
    </w:p>
    <w:p w:rsidR="00A7260E" w:rsidRPr="000861A0" w:rsidRDefault="00A7260E" w:rsidP="0040601E">
      <w:pPr>
        <w:pStyle w:val="25"/>
        <w:shd w:val="clear" w:color="auto" w:fill="auto"/>
        <w:spacing w:line="240" w:lineRule="auto"/>
        <w:ind w:firstLine="709"/>
        <w:jc w:val="both"/>
        <w:rPr>
          <w:rStyle w:val="20pt0"/>
          <w:sz w:val="28"/>
          <w:szCs w:val="28"/>
        </w:rPr>
      </w:pPr>
    </w:p>
    <w:p w:rsidR="00E46B29" w:rsidRPr="000861A0" w:rsidRDefault="00E46B29" w:rsidP="0040601E">
      <w:pPr>
        <w:pStyle w:val="25"/>
        <w:shd w:val="clear" w:color="auto" w:fill="auto"/>
        <w:spacing w:line="240" w:lineRule="auto"/>
        <w:ind w:firstLine="709"/>
        <w:jc w:val="both"/>
        <w:rPr>
          <w:sz w:val="28"/>
          <w:szCs w:val="28"/>
        </w:rPr>
      </w:pPr>
    </w:p>
    <w:p w:rsidR="00A7260E" w:rsidRPr="000861A0" w:rsidRDefault="00A7260E" w:rsidP="0040601E">
      <w:pPr>
        <w:pStyle w:val="25"/>
        <w:shd w:val="clear" w:color="auto" w:fill="auto"/>
        <w:spacing w:line="240" w:lineRule="auto"/>
        <w:ind w:firstLine="709"/>
        <w:jc w:val="both"/>
        <w:rPr>
          <w:sz w:val="28"/>
          <w:szCs w:val="28"/>
        </w:rPr>
      </w:pPr>
    </w:p>
    <w:p w:rsidR="00E878A0" w:rsidRPr="000861A0" w:rsidRDefault="00E878A0" w:rsidP="0040601E">
      <w:pPr>
        <w:pStyle w:val="25"/>
        <w:spacing w:line="240" w:lineRule="auto"/>
        <w:ind w:firstLine="709"/>
        <w:jc w:val="both"/>
        <w:rPr>
          <w:sz w:val="28"/>
          <w:szCs w:val="28"/>
        </w:rPr>
      </w:pPr>
      <w:r w:rsidRPr="000861A0">
        <w:rPr>
          <w:sz w:val="28"/>
          <w:szCs w:val="28"/>
        </w:rPr>
        <w:t>Генеральный директор</w:t>
      </w:r>
      <w:r w:rsidRPr="000861A0">
        <w:rPr>
          <w:sz w:val="28"/>
          <w:szCs w:val="28"/>
        </w:rPr>
        <w:tab/>
      </w:r>
      <w:r w:rsidRPr="000861A0">
        <w:rPr>
          <w:sz w:val="28"/>
          <w:szCs w:val="28"/>
        </w:rPr>
        <w:tab/>
      </w:r>
      <w:r w:rsidRPr="000861A0">
        <w:rPr>
          <w:sz w:val="28"/>
          <w:szCs w:val="28"/>
        </w:rPr>
        <w:tab/>
      </w:r>
      <w:r w:rsidR="00B14888">
        <w:rPr>
          <w:sz w:val="28"/>
          <w:szCs w:val="28"/>
        </w:rPr>
        <w:tab/>
      </w:r>
      <w:r w:rsidRPr="000861A0">
        <w:rPr>
          <w:sz w:val="28"/>
          <w:szCs w:val="28"/>
        </w:rPr>
        <w:tab/>
      </w:r>
      <w:r w:rsidRPr="000861A0">
        <w:rPr>
          <w:sz w:val="28"/>
          <w:szCs w:val="28"/>
        </w:rPr>
        <w:tab/>
      </w:r>
      <w:r w:rsidRPr="000861A0">
        <w:rPr>
          <w:sz w:val="28"/>
          <w:szCs w:val="28"/>
        </w:rPr>
        <w:tab/>
        <w:t xml:space="preserve">А.И. </w:t>
      </w:r>
      <w:proofErr w:type="spellStart"/>
      <w:r w:rsidRPr="000861A0">
        <w:rPr>
          <w:sz w:val="28"/>
          <w:szCs w:val="28"/>
        </w:rPr>
        <w:t>Ахметшин</w:t>
      </w:r>
      <w:proofErr w:type="spellEnd"/>
    </w:p>
    <w:p w:rsidR="00A334E8" w:rsidRPr="000861A0" w:rsidRDefault="00A334E8" w:rsidP="0040601E">
      <w:pPr>
        <w:pStyle w:val="25"/>
        <w:spacing w:line="240" w:lineRule="auto"/>
        <w:ind w:firstLine="709"/>
        <w:jc w:val="both"/>
        <w:rPr>
          <w:sz w:val="28"/>
          <w:szCs w:val="28"/>
        </w:rPr>
      </w:pPr>
    </w:p>
    <w:p w:rsidR="00094488" w:rsidRPr="000861A0" w:rsidRDefault="00094488" w:rsidP="0040601E">
      <w:pPr>
        <w:pStyle w:val="25"/>
        <w:shd w:val="clear" w:color="auto" w:fill="auto"/>
        <w:spacing w:line="240" w:lineRule="auto"/>
        <w:ind w:firstLine="709"/>
        <w:jc w:val="both"/>
        <w:rPr>
          <w:sz w:val="28"/>
          <w:szCs w:val="28"/>
        </w:rPr>
      </w:pPr>
    </w:p>
    <w:p w:rsidR="005E4653" w:rsidRPr="000861A0" w:rsidRDefault="00B14888" w:rsidP="0040601E">
      <w:pPr>
        <w:pStyle w:val="25"/>
        <w:shd w:val="clear" w:color="auto" w:fill="auto"/>
        <w:spacing w:line="240" w:lineRule="auto"/>
        <w:ind w:firstLine="709"/>
        <w:jc w:val="both"/>
        <w:rPr>
          <w:sz w:val="28"/>
          <w:szCs w:val="28"/>
        </w:rPr>
      </w:pPr>
      <w:r>
        <w:rPr>
          <w:sz w:val="28"/>
          <w:szCs w:val="28"/>
        </w:rPr>
        <w:t>Зам. Председателя</w:t>
      </w:r>
      <w:r w:rsidR="00094488" w:rsidRPr="000861A0">
        <w:rPr>
          <w:sz w:val="28"/>
          <w:szCs w:val="28"/>
        </w:rPr>
        <w:t xml:space="preserve"> ПДЕК</w:t>
      </w:r>
      <w:r w:rsidR="00094488" w:rsidRPr="000861A0">
        <w:rPr>
          <w:sz w:val="28"/>
          <w:szCs w:val="28"/>
        </w:rPr>
        <w:tab/>
      </w:r>
      <w:r w:rsidR="00094488" w:rsidRPr="000861A0">
        <w:rPr>
          <w:sz w:val="28"/>
          <w:szCs w:val="28"/>
        </w:rPr>
        <w:tab/>
      </w:r>
      <w:r w:rsidR="00A334E8" w:rsidRPr="000861A0">
        <w:rPr>
          <w:sz w:val="28"/>
          <w:szCs w:val="28"/>
        </w:rPr>
        <w:t xml:space="preserve">                                   </w:t>
      </w:r>
      <w:r>
        <w:rPr>
          <w:sz w:val="28"/>
          <w:szCs w:val="28"/>
        </w:rPr>
        <w:t>И.А. Севастьянова</w:t>
      </w:r>
    </w:p>
    <w:p w:rsidR="005E4653" w:rsidRPr="000861A0" w:rsidRDefault="005E4653" w:rsidP="0040601E">
      <w:pPr>
        <w:pStyle w:val="25"/>
        <w:shd w:val="clear" w:color="auto" w:fill="auto"/>
        <w:spacing w:line="240" w:lineRule="auto"/>
        <w:ind w:firstLine="709"/>
        <w:rPr>
          <w:sz w:val="28"/>
          <w:szCs w:val="28"/>
        </w:rPr>
      </w:pPr>
    </w:p>
    <w:p w:rsidR="001E5637" w:rsidRPr="000861A0" w:rsidRDefault="001E5637" w:rsidP="0040601E">
      <w:pPr>
        <w:pStyle w:val="25"/>
        <w:shd w:val="clear" w:color="auto" w:fill="auto"/>
        <w:spacing w:line="240" w:lineRule="auto"/>
        <w:ind w:firstLine="709"/>
        <w:rPr>
          <w:sz w:val="28"/>
          <w:szCs w:val="28"/>
        </w:rPr>
      </w:pPr>
    </w:p>
    <w:p w:rsidR="00A7260E" w:rsidRPr="000861A0" w:rsidRDefault="00A7260E" w:rsidP="003F2664">
      <w:pPr>
        <w:pStyle w:val="25"/>
        <w:shd w:val="clear" w:color="auto" w:fill="auto"/>
        <w:spacing w:line="274" w:lineRule="exact"/>
        <w:ind w:left="5700"/>
        <w:rPr>
          <w:sz w:val="28"/>
          <w:szCs w:val="28"/>
        </w:rPr>
      </w:pPr>
    </w:p>
    <w:p w:rsidR="008006F6" w:rsidRPr="000861A0" w:rsidRDefault="008006F6"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C4702B" w:rsidRPr="000861A0" w:rsidRDefault="00C4702B" w:rsidP="003F2664">
      <w:pPr>
        <w:pStyle w:val="25"/>
        <w:shd w:val="clear" w:color="auto" w:fill="auto"/>
        <w:spacing w:line="274" w:lineRule="exact"/>
        <w:ind w:left="5700"/>
        <w:rPr>
          <w:sz w:val="28"/>
          <w:szCs w:val="28"/>
        </w:rPr>
      </w:pPr>
    </w:p>
    <w:p w:rsidR="00694A14" w:rsidRPr="000861A0" w:rsidRDefault="00694A14" w:rsidP="003F2664">
      <w:pPr>
        <w:pStyle w:val="25"/>
        <w:shd w:val="clear" w:color="auto" w:fill="auto"/>
        <w:spacing w:line="274" w:lineRule="exact"/>
        <w:ind w:left="5700"/>
        <w:rPr>
          <w:sz w:val="28"/>
          <w:szCs w:val="28"/>
        </w:rPr>
      </w:pPr>
    </w:p>
    <w:p w:rsidR="003F2664" w:rsidRPr="000861A0" w:rsidRDefault="003F2664" w:rsidP="003F2664">
      <w:pPr>
        <w:pStyle w:val="25"/>
        <w:shd w:val="clear" w:color="auto" w:fill="auto"/>
        <w:spacing w:line="274" w:lineRule="exact"/>
        <w:ind w:left="5700"/>
        <w:rPr>
          <w:sz w:val="28"/>
          <w:szCs w:val="28"/>
        </w:rPr>
      </w:pPr>
      <w:r w:rsidRPr="000861A0">
        <w:rPr>
          <w:sz w:val="28"/>
          <w:szCs w:val="28"/>
        </w:rPr>
        <w:t>Приложение № 1</w:t>
      </w:r>
    </w:p>
    <w:p w:rsidR="003F2664" w:rsidRPr="000861A0" w:rsidRDefault="003F2664" w:rsidP="003F2664">
      <w:pPr>
        <w:pStyle w:val="25"/>
        <w:shd w:val="clear" w:color="auto" w:fill="auto"/>
        <w:spacing w:line="274" w:lineRule="exact"/>
        <w:ind w:left="5700"/>
        <w:rPr>
          <w:sz w:val="28"/>
          <w:szCs w:val="28"/>
        </w:rPr>
      </w:pPr>
      <w:r w:rsidRPr="000861A0">
        <w:rPr>
          <w:sz w:val="28"/>
          <w:szCs w:val="28"/>
        </w:rPr>
        <w:t>к аукционной документации</w:t>
      </w:r>
    </w:p>
    <w:p w:rsidR="003F2664" w:rsidRPr="000861A0" w:rsidRDefault="003F2664" w:rsidP="003F2664">
      <w:pPr>
        <w:pStyle w:val="31"/>
        <w:shd w:val="clear" w:color="auto" w:fill="auto"/>
        <w:spacing w:before="0" w:after="0" w:line="317" w:lineRule="exact"/>
        <w:jc w:val="center"/>
        <w:rPr>
          <w:sz w:val="28"/>
          <w:szCs w:val="28"/>
        </w:rPr>
      </w:pPr>
      <w:r w:rsidRPr="000861A0">
        <w:rPr>
          <w:sz w:val="28"/>
          <w:szCs w:val="28"/>
        </w:rPr>
        <w:t>На бланке участника</w:t>
      </w:r>
    </w:p>
    <w:p w:rsidR="003F2664" w:rsidRPr="000861A0" w:rsidRDefault="003F2664" w:rsidP="003F2664">
      <w:pPr>
        <w:pStyle w:val="22"/>
        <w:shd w:val="clear" w:color="auto" w:fill="auto"/>
        <w:tabs>
          <w:tab w:val="left" w:leader="underscore" w:pos="3859"/>
        </w:tabs>
        <w:spacing w:before="0" w:line="317" w:lineRule="exact"/>
        <w:ind w:left="40" w:firstLine="680"/>
        <w:rPr>
          <w:sz w:val="28"/>
          <w:szCs w:val="28"/>
        </w:rPr>
      </w:pPr>
      <w:r w:rsidRPr="000861A0">
        <w:rPr>
          <w:rStyle w:val="20pt"/>
          <w:sz w:val="28"/>
          <w:szCs w:val="28"/>
        </w:rPr>
        <w:t>ЗАЯВКА</w:t>
      </w:r>
      <w:r w:rsidRPr="000861A0">
        <w:rPr>
          <w:rStyle w:val="20pt"/>
          <w:sz w:val="28"/>
          <w:szCs w:val="28"/>
        </w:rPr>
        <w:tab/>
      </w:r>
      <w:r w:rsidRPr="000861A0">
        <w:rPr>
          <w:rStyle w:val="20pt0"/>
          <w:i/>
          <w:iCs/>
          <w:sz w:val="28"/>
          <w:szCs w:val="28"/>
        </w:rPr>
        <w:t>(наименование участника)</w:t>
      </w:r>
      <w:r w:rsidRPr="000861A0">
        <w:rPr>
          <w:rStyle w:val="20pt"/>
          <w:sz w:val="28"/>
          <w:szCs w:val="28"/>
        </w:rPr>
        <w:t xml:space="preserve"> НА УЧАСТИЕ</w:t>
      </w:r>
    </w:p>
    <w:p w:rsidR="003F2664" w:rsidRPr="000861A0" w:rsidRDefault="003F2664" w:rsidP="005E6AAA">
      <w:pPr>
        <w:pStyle w:val="31"/>
        <w:shd w:val="clear" w:color="auto" w:fill="auto"/>
        <w:tabs>
          <w:tab w:val="left" w:leader="underscore" w:pos="2803"/>
          <w:tab w:val="left" w:leader="underscore" w:pos="4603"/>
        </w:tabs>
        <w:spacing w:before="0" w:after="258" w:line="317" w:lineRule="exact"/>
        <w:jc w:val="center"/>
        <w:rPr>
          <w:sz w:val="28"/>
          <w:szCs w:val="28"/>
        </w:rPr>
      </w:pPr>
      <w:r w:rsidRPr="000861A0">
        <w:rPr>
          <w:sz w:val="28"/>
          <w:szCs w:val="28"/>
        </w:rPr>
        <w:t>В АУКЦИОНЕ №</w:t>
      </w:r>
      <w:r w:rsidRPr="000861A0">
        <w:rPr>
          <w:sz w:val="28"/>
          <w:szCs w:val="28"/>
        </w:rPr>
        <w:tab/>
      </w:r>
      <w:r w:rsidR="005E6AAA" w:rsidRPr="000861A0">
        <w:rPr>
          <w:sz w:val="28"/>
          <w:szCs w:val="28"/>
        </w:rPr>
        <w:t xml:space="preserve"> </w:t>
      </w:r>
    </w:p>
    <w:p w:rsidR="003F2664" w:rsidRPr="000861A0" w:rsidRDefault="003F2664" w:rsidP="003F2664">
      <w:pPr>
        <w:pStyle w:val="31"/>
        <w:shd w:val="clear" w:color="auto" w:fill="auto"/>
        <w:spacing w:before="0" w:after="0" w:line="322" w:lineRule="exact"/>
        <w:ind w:left="40" w:firstLine="680"/>
        <w:jc w:val="both"/>
        <w:rPr>
          <w:sz w:val="28"/>
          <w:szCs w:val="28"/>
        </w:rPr>
      </w:pPr>
      <w:r w:rsidRPr="000861A0">
        <w:rPr>
          <w:sz w:val="28"/>
          <w:szCs w:val="28"/>
        </w:rPr>
        <w:t>Будучи уполномоченным представлять и действовать от имени</w:t>
      </w:r>
    </w:p>
    <w:p w:rsidR="003F2664" w:rsidRPr="000861A0" w:rsidRDefault="003F2664" w:rsidP="003F2664">
      <w:pPr>
        <w:pStyle w:val="22"/>
        <w:shd w:val="clear" w:color="auto" w:fill="auto"/>
        <w:tabs>
          <w:tab w:val="left" w:leader="underscore" w:pos="2286"/>
        </w:tabs>
        <w:spacing w:before="0"/>
        <w:ind w:left="40"/>
        <w:rPr>
          <w:sz w:val="28"/>
          <w:szCs w:val="28"/>
        </w:rPr>
      </w:pPr>
      <w:r w:rsidRPr="000861A0">
        <w:rPr>
          <w:rStyle w:val="20pt"/>
          <w:sz w:val="28"/>
          <w:szCs w:val="28"/>
        </w:rPr>
        <w:tab/>
        <w:t xml:space="preserve">(далее - участник) </w:t>
      </w:r>
      <w:r w:rsidRPr="000861A0">
        <w:rPr>
          <w:rStyle w:val="20pt0"/>
          <w:i/>
          <w:iCs/>
          <w:sz w:val="28"/>
          <w:szCs w:val="28"/>
        </w:rPr>
        <w:t>(указать наименование участника или, в</w:t>
      </w:r>
    </w:p>
    <w:p w:rsidR="003F2664" w:rsidRPr="000861A0" w:rsidRDefault="003F2664" w:rsidP="003F2664">
      <w:pPr>
        <w:pStyle w:val="31"/>
        <w:shd w:val="clear" w:color="auto" w:fill="auto"/>
        <w:spacing w:before="0" w:after="0" w:line="322" w:lineRule="exact"/>
        <w:ind w:left="40" w:right="20"/>
        <w:jc w:val="both"/>
        <w:rPr>
          <w:sz w:val="28"/>
          <w:szCs w:val="28"/>
        </w:rPr>
      </w:pPr>
      <w:r w:rsidRPr="000861A0">
        <w:rPr>
          <w:rStyle w:val="a6"/>
          <w:sz w:val="28"/>
          <w:szCs w:val="28"/>
        </w:rPr>
        <w:t>случае участия нескольких лиц на стороне одного участника, наименования таких лиц</w:t>
      </w:r>
      <w:r w:rsidRPr="000861A0">
        <w:rPr>
          <w:sz w:val="28"/>
          <w:szCs w:val="28"/>
        </w:rPr>
        <w:t>), а также полностью изучив всю аукционную документацию, я, нижеподписавшийся, настоящим подаю заявку на участие в аукционе №</w:t>
      </w:r>
    </w:p>
    <w:p w:rsidR="003F2664" w:rsidRPr="000861A0" w:rsidRDefault="005E6AAA" w:rsidP="003F2664">
      <w:pPr>
        <w:pStyle w:val="31"/>
        <w:shd w:val="clear" w:color="auto" w:fill="auto"/>
        <w:tabs>
          <w:tab w:val="left" w:leader="underscore" w:pos="1725"/>
          <w:tab w:val="left" w:leader="underscore" w:pos="5661"/>
        </w:tabs>
        <w:spacing w:before="0" w:after="0" w:line="322" w:lineRule="exact"/>
        <w:ind w:left="40"/>
        <w:jc w:val="both"/>
        <w:rPr>
          <w:sz w:val="28"/>
          <w:szCs w:val="28"/>
        </w:rPr>
      </w:pPr>
      <w:r w:rsidRPr="000861A0">
        <w:rPr>
          <w:sz w:val="28"/>
          <w:szCs w:val="28"/>
        </w:rPr>
        <w:tab/>
        <w:t xml:space="preserve"> </w:t>
      </w:r>
      <w:r w:rsidR="003F2664" w:rsidRPr="000861A0">
        <w:rPr>
          <w:sz w:val="28"/>
          <w:szCs w:val="28"/>
        </w:rPr>
        <w:t xml:space="preserve"> (далее - аукцион) на право</w:t>
      </w:r>
    </w:p>
    <w:p w:rsidR="003F2664" w:rsidRPr="000861A0" w:rsidRDefault="003F2664" w:rsidP="003F2664">
      <w:pPr>
        <w:pStyle w:val="22"/>
        <w:shd w:val="clear" w:color="auto" w:fill="auto"/>
        <w:spacing w:before="0"/>
        <w:ind w:left="40"/>
        <w:rPr>
          <w:sz w:val="28"/>
          <w:szCs w:val="28"/>
        </w:rPr>
      </w:pPr>
      <w:r w:rsidRPr="000861A0">
        <w:rPr>
          <w:rStyle w:val="20pt"/>
          <w:sz w:val="28"/>
          <w:szCs w:val="28"/>
        </w:rPr>
        <w:t xml:space="preserve">заключения договора </w:t>
      </w:r>
      <w:r w:rsidRPr="000861A0">
        <w:rPr>
          <w:rStyle w:val="20pt0"/>
          <w:i/>
          <w:iCs/>
          <w:sz w:val="28"/>
          <w:szCs w:val="28"/>
        </w:rPr>
        <w:t>указать предмет договора.</w:t>
      </w:r>
    </w:p>
    <w:p w:rsidR="003F2664" w:rsidRPr="000861A0" w:rsidRDefault="003F2664" w:rsidP="003F2664">
      <w:pPr>
        <w:pStyle w:val="31"/>
        <w:shd w:val="clear" w:color="auto" w:fill="auto"/>
        <w:spacing w:before="0" w:after="0" w:line="322" w:lineRule="exact"/>
        <w:ind w:left="40" w:right="20" w:firstLine="680"/>
        <w:jc w:val="both"/>
        <w:rPr>
          <w:sz w:val="28"/>
          <w:szCs w:val="28"/>
        </w:rPr>
      </w:pPr>
      <w:r w:rsidRPr="000861A0">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Pr="000861A0" w:rsidRDefault="003F2664" w:rsidP="003F2664">
      <w:pPr>
        <w:pStyle w:val="31"/>
        <w:shd w:val="clear" w:color="auto" w:fill="auto"/>
        <w:spacing w:before="0" w:after="0" w:line="322" w:lineRule="exact"/>
        <w:ind w:left="40" w:right="20" w:firstLine="680"/>
        <w:jc w:val="both"/>
        <w:rPr>
          <w:sz w:val="28"/>
          <w:szCs w:val="28"/>
        </w:rPr>
      </w:pPr>
      <w:r w:rsidRPr="000861A0">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Pr="000861A0" w:rsidRDefault="003F2664" w:rsidP="003F2664">
      <w:pPr>
        <w:pStyle w:val="31"/>
        <w:shd w:val="clear" w:color="auto" w:fill="auto"/>
        <w:tabs>
          <w:tab w:val="left" w:leader="underscore" w:pos="6221"/>
        </w:tabs>
        <w:spacing w:before="0" w:after="0" w:line="322" w:lineRule="exact"/>
        <w:ind w:left="40" w:firstLine="680"/>
        <w:jc w:val="both"/>
        <w:rPr>
          <w:sz w:val="28"/>
          <w:szCs w:val="28"/>
        </w:rPr>
      </w:pPr>
      <w:r w:rsidRPr="000861A0">
        <w:rPr>
          <w:sz w:val="28"/>
          <w:szCs w:val="28"/>
        </w:rPr>
        <w:t xml:space="preserve">Настоящим подтверждается, что </w:t>
      </w:r>
      <w:r w:rsidRPr="000861A0">
        <w:rPr>
          <w:sz w:val="28"/>
          <w:szCs w:val="28"/>
        </w:rPr>
        <w:tab/>
        <w:t xml:space="preserve"> </w:t>
      </w:r>
      <w:r w:rsidRPr="000861A0">
        <w:rPr>
          <w:rStyle w:val="a6"/>
          <w:sz w:val="28"/>
          <w:szCs w:val="28"/>
        </w:rPr>
        <w:t>(наименование участника)</w:t>
      </w:r>
    </w:p>
    <w:p w:rsidR="003F2664" w:rsidRPr="000861A0" w:rsidRDefault="003F2664" w:rsidP="003F2664">
      <w:pPr>
        <w:pStyle w:val="31"/>
        <w:shd w:val="clear" w:color="auto" w:fill="auto"/>
        <w:spacing w:before="0" w:after="0" w:line="322" w:lineRule="exact"/>
        <w:ind w:left="40" w:right="20"/>
        <w:jc w:val="both"/>
        <w:rPr>
          <w:sz w:val="28"/>
          <w:szCs w:val="28"/>
        </w:rPr>
      </w:pPr>
      <w:r w:rsidRPr="000861A0">
        <w:rPr>
          <w:sz w:val="28"/>
          <w:szCs w:val="28"/>
        </w:rPr>
        <w:t>ознакомилось(</w:t>
      </w:r>
      <w:proofErr w:type="spellStart"/>
      <w:r w:rsidRPr="000861A0">
        <w:rPr>
          <w:sz w:val="28"/>
          <w:szCs w:val="28"/>
        </w:rPr>
        <w:t>ся</w:t>
      </w:r>
      <w:proofErr w:type="spellEnd"/>
      <w:r w:rsidRPr="000861A0">
        <w:rPr>
          <w:sz w:val="28"/>
          <w:szCs w:val="28"/>
        </w:rPr>
        <w:t>) с условиями аукционной документации, с ними согласно(</w:t>
      </w:r>
      <w:proofErr w:type="spellStart"/>
      <w:r w:rsidRPr="000861A0">
        <w:rPr>
          <w:sz w:val="28"/>
          <w:szCs w:val="28"/>
        </w:rPr>
        <w:t>ен</w:t>
      </w:r>
      <w:proofErr w:type="spellEnd"/>
      <w:r w:rsidRPr="000861A0">
        <w:rPr>
          <w:sz w:val="28"/>
          <w:szCs w:val="28"/>
        </w:rPr>
        <w:t>) и возражений не имеет.</w:t>
      </w:r>
    </w:p>
    <w:p w:rsidR="003F2664" w:rsidRPr="000861A0" w:rsidRDefault="003F2664" w:rsidP="003F2664">
      <w:pPr>
        <w:pStyle w:val="31"/>
        <w:shd w:val="clear" w:color="auto" w:fill="auto"/>
        <w:tabs>
          <w:tab w:val="left" w:leader="underscore" w:pos="3499"/>
        </w:tabs>
        <w:spacing w:before="0" w:after="0" w:line="322" w:lineRule="exact"/>
        <w:ind w:left="40" w:firstLine="680"/>
        <w:jc w:val="both"/>
        <w:rPr>
          <w:sz w:val="28"/>
          <w:szCs w:val="28"/>
        </w:rPr>
      </w:pPr>
      <w:r w:rsidRPr="000861A0">
        <w:rPr>
          <w:sz w:val="28"/>
          <w:szCs w:val="28"/>
        </w:rPr>
        <w:t xml:space="preserve">В частности, </w:t>
      </w:r>
      <w:r w:rsidRPr="000861A0">
        <w:rPr>
          <w:sz w:val="28"/>
          <w:szCs w:val="28"/>
        </w:rPr>
        <w:tab/>
        <w:t xml:space="preserve"> </w:t>
      </w:r>
      <w:r w:rsidRPr="000861A0">
        <w:rPr>
          <w:rStyle w:val="a6"/>
          <w:sz w:val="28"/>
          <w:szCs w:val="28"/>
        </w:rPr>
        <w:t>(наименование участника),</w:t>
      </w:r>
      <w:r w:rsidRPr="000861A0">
        <w:rPr>
          <w:sz w:val="28"/>
          <w:szCs w:val="28"/>
        </w:rPr>
        <w:t xml:space="preserve"> подавая настоящую</w:t>
      </w:r>
    </w:p>
    <w:p w:rsidR="003F2664" w:rsidRPr="000861A0" w:rsidRDefault="003F2664" w:rsidP="003F2664">
      <w:pPr>
        <w:pStyle w:val="31"/>
        <w:shd w:val="clear" w:color="auto" w:fill="auto"/>
        <w:spacing w:before="0" w:after="0" w:line="322" w:lineRule="exact"/>
        <w:ind w:left="40"/>
        <w:jc w:val="both"/>
        <w:rPr>
          <w:sz w:val="28"/>
          <w:szCs w:val="28"/>
        </w:rPr>
      </w:pPr>
      <w:r w:rsidRPr="000861A0">
        <w:rPr>
          <w:sz w:val="28"/>
          <w:szCs w:val="28"/>
        </w:rPr>
        <w:t>заявку, согласно(</w:t>
      </w:r>
      <w:proofErr w:type="spellStart"/>
      <w:r w:rsidRPr="000861A0">
        <w:rPr>
          <w:sz w:val="28"/>
          <w:szCs w:val="28"/>
        </w:rPr>
        <w:t>ен</w:t>
      </w:r>
      <w:proofErr w:type="spellEnd"/>
      <w:r w:rsidRPr="000861A0">
        <w:rPr>
          <w:sz w:val="28"/>
          <w:szCs w:val="28"/>
        </w:rPr>
        <w:t>) с тем, что:</w:t>
      </w:r>
    </w:p>
    <w:p w:rsidR="003F2664" w:rsidRPr="000861A0" w:rsidRDefault="003F2664" w:rsidP="00F716CE">
      <w:pPr>
        <w:pStyle w:val="31"/>
        <w:numPr>
          <w:ilvl w:val="0"/>
          <w:numId w:val="5"/>
        </w:numPr>
        <w:shd w:val="clear" w:color="auto" w:fill="auto"/>
        <w:tabs>
          <w:tab w:val="left" w:pos="974"/>
        </w:tabs>
        <w:spacing w:before="0" w:after="0" w:line="322" w:lineRule="exact"/>
        <w:ind w:left="40" w:firstLine="680"/>
        <w:jc w:val="both"/>
        <w:rPr>
          <w:sz w:val="28"/>
          <w:szCs w:val="28"/>
        </w:rPr>
      </w:pPr>
      <w:r w:rsidRPr="000861A0">
        <w:rPr>
          <w:sz w:val="28"/>
          <w:szCs w:val="28"/>
        </w:rPr>
        <w:t>результаты рассмотрения заявки зависят от проверки всех данных,</w:t>
      </w:r>
    </w:p>
    <w:p w:rsidR="003F2664" w:rsidRPr="000861A0" w:rsidRDefault="003F2664" w:rsidP="003F2664">
      <w:pPr>
        <w:pStyle w:val="31"/>
        <w:shd w:val="clear" w:color="auto" w:fill="auto"/>
        <w:tabs>
          <w:tab w:val="left" w:leader="underscore" w:pos="4106"/>
        </w:tabs>
        <w:spacing w:before="0" w:after="0" w:line="322" w:lineRule="exact"/>
        <w:ind w:left="40"/>
        <w:jc w:val="both"/>
        <w:rPr>
          <w:sz w:val="28"/>
          <w:szCs w:val="28"/>
        </w:rPr>
      </w:pPr>
      <w:r w:rsidRPr="000861A0">
        <w:rPr>
          <w:sz w:val="28"/>
          <w:szCs w:val="28"/>
        </w:rPr>
        <w:t xml:space="preserve">представленных </w:t>
      </w:r>
      <w:r w:rsidRPr="000861A0">
        <w:rPr>
          <w:sz w:val="28"/>
          <w:szCs w:val="28"/>
        </w:rPr>
        <w:tab/>
        <w:t xml:space="preserve"> </w:t>
      </w:r>
      <w:r w:rsidRPr="000861A0">
        <w:rPr>
          <w:rStyle w:val="a6"/>
          <w:sz w:val="28"/>
          <w:szCs w:val="28"/>
        </w:rPr>
        <w:t>(наименование участника),</w:t>
      </w:r>
      <w:r w:rsidRPr="000861A0">
        <w:rPr>
          <w:sz w:val="28"/>
          <w:szCs w:val="28"/>
        </w:rPr>
        <w:t xml:space="preserve"> а также иных</w:t>
      </w:r>
    </w:p>
    <w:p w:rsidR="003F2664" w:rsidRPr="000861A0" w:rsidRDefault="003F2664" w:rsidP="003F2664">
      <w:pPr>
        <w:pStyle w:val="31"/>
        <w:shd w:val="clear" w:color="auto" w:fill="auto"/>
        <w:spacing w:before="0" w:after="0" w:line="322" w:lineRule="exact"/>
        <w:ind w:left="40"/>
        <w:jc w:val="both"/>
        <w:rPr>
          <w:sz w:val="28"/>
          <w:szCs w:val="28"/>
        </w:rPr>
      </w:pPr>
      <w:r w:rsidRPr="000861A0">
        <w:rPr>
          <w:sz w:val="28"/>
          <w:szCs w:val="28"/>
        </w:rPr>
        <w:t>сведений, имеющихся в распоряжении заказчика;</w:t>
      </w:r>
    </w:p>
    <w:p w:rsidR="003F2664" w:rsidRPr="000861A0" w:rsidRDefault="003F2664" w:rsidP="00F716CE">
      <w:pPr>
        <w:pStyle w:val="31"/>
        <w:numPr>
          <w:ilvl w:val="0"/>
          <w:numId w:val="5"/>
        </w:numPr>
        <w:shd w:val="clear" w:color="auto" w:fill="auto"/>
        <w:tabs>
          <w:tab w:val="left" w:pos="883"/>
          <w:tab w:val="left" w:leader="underscore" w:pos="9643"/>
        </w:tabs>
        <w:spacing w:before="0" w:after="0" w:line="322" w:lineRule="exact"/>
        <w:ind w:left="40" w:firstLine="680"/>
        <w:jc w:val="both"/>
        <w:rPr>
          <w:sz w:val="28"/>
          <w:szCs w:val="28"/>
        </w:rPr>
      </w:pPr>
      <w:r w:rsidRPr="000861A0">
        <w:rPr>
          <w:sz w:val="28"/>
          <w:szCs w:val="28"/>
        </w:rPr>
        <w:t>за любую ошибку или упущение в представленной</w:t>
      </w:r>
      <w:r w:rsidRPr="000861A0">
        <w:rPr>
          <w:sz w:val="28"/>
          <w:szCs w:val="28"/>
        </w:rPr>
        <w:tab/>
      </w:r>
    </w:p>
    <w:p w:rsidR="003F2664" w:rsidRPr="000861A0" w:rsidRDefault="003F2664" w:rsidP="003F2664">
      <w:pPr>
        <w:pStyle w:val="31"/>
        <w:shd w:val="clear" w:color="auto" w:fill="auto"/>
        <w:tabs>
          <w:tab w:val="left" w:leader="underscore" w:pos="3808"/>
        </w:tabs>
        <w:spacing w:before="0" w:after="0" w:line="322" w:lineRule="exact"/>
        <w:ind w:left="40" w:right="20"/>
        <w:jc w:val="both"/>
        <w:rPr>
          <w:sz w:val="28"/>
          <w:szCs w:val="28"/>
        </w:rPr>
      </w:pPr>
      <w:r w:rsidRPr="000861A0">
        <w:rPr>
          <w:rStyle w:val="a6"/>
          <w:sz w:val="28"/>
          <w:szCs w:val="28"/>
        </w:rPr>
        <w:t>(наименование участника)</w:t>
      </w:r>
      <w:r w:rsidRPr="000861A0">
        <w:rPr>
          <w:sz w:val="28"/>
          <w:szCs w:val="28"/>
        </w:rPr>
        <w:t xml:space="preserve"> заявке ответственность целиком и полностью будет лежать на</w:t>
      </w:r>
      <w:r w:rsidRPr="000861A0">
        <w:rPr>
          <w:sz w:val="28"/>
          <w:szCs w:val="28"/>
        </w:rPr>
        <w:tab/>
      </w:r>
      <w:r w:rsidRPr="000861A0">
        <w:rPr>
          <w:rStyle w:val="a6"/>
          <w:sz w:val="28"/>
          <w:szCs w:val="28"/>
        </w:rPr>
        <w:t>(наименование участника);</w:t>
      </w:r>
    </w:p>
    <w:p w:rsidR="003176DD" w:rsidRPr="000861A0" w:rsidRDefault="003F2664" w:rsidP="00F716CE">
      <w:pPr>
        <w:pStyle w:val="31"/>
        <w:numPr>
          <w:ilvl w:val="0"/>
          <w:numId w:val="5"/>
        </w:numPr>
        <w:shd w:val="clear" w:color="auto" w:fill="auto"/>
        <w:tabs>
          <w:tab w:val="left" w:pos="933"/>
        </w:tabs>
        <w:spacing w:before="0" w:after="0" w:line="322" w:lineRule="exact"/>
        <w:ind w:left="40" w:right="20" w:firstLine="680"/>
        <w:jc w:val="both"/>
        <w:rPr>
          <w:sz w:val="28"/>
          <w:szCs w:val="28"/>
        </w:rPr>
      </w:pPr>
      <w:r w:rsidRPr="000861A0">
        <w:rPr>
          <w:sz w:val="28"/>
          <w:szCs w:val="28"/>
        </w:rPr>
        <w:t>заказчик вправе отказаться от проведения аукциона в порядке, предусмотренном аукционной документацией без объяснения причин.</w:t>
      </w:r>
    </w:p>
    <w:p w:rsidR="003F2664" w:rsidRPr="000861A0" w:rsidRDefault="003F2664" w:rsidP="003F2664">
      <w:pPr>
        <w:pStyle w:val="31"/>
        <w:shd w:val="clear" w:color="auto" w:fill="auto"/>
        <w:tabs>
          <w:tab w:val="left" w:leader="underscore" w:pos="4608"/>
        </w:tabs>
        <w:spacing w:before="0" w:after="0" w:line="322" w:lineRule="exact"/>
        <w:ind w:left="40" w:firstLine="680"/>
        <w:jc w:val="both"/>
        <w:rPr>
          <w:sz w:val="28"/>
          <w:szCs w:val="28"/>
        </w:rPr>
      </w:pPr>
      <w:r w:rsidRPr="000861A0">
        <w:rPr>
          <w:sz w:val="28"/>
          <w:szCs w:val="28"/>
        </w:rPr>
        <w:t xml:space="preserve">В случае признания </w:t>
      </w:r>
      <w:r w:rsidRPr="000861A0">
        <w:rPr>
          <w:sz w:val="28"/>
          <w:szCs w:val="28"/>
        </w:rPr>
        <w:tab/>
        <w:t xml:space="preserve"> </w:t>
      </w:r>
      <w:r w:rsidRPr="000861A0">
        <w:rPr>
          <w:rStyle w:val="a6"/>
          <w:sz w:val="28"/>
          <w:szCs w:val="28"/>
        </w:rPr>
        <w:t>(наименование участника)</w:t>
      </w:r>
      <w:r w:rsidRPr="000861A0">
        <w:rPr>
          <w:sz w:val="28"/>
          <w:szCs w:val="28"/>
        </w:rPr>
        <w:t xml:space="preserve"> победителем</w:t>
      </w:r>
    </w:p>
    <w:p w:rsidR="003F2664" w:rsidRPr="000861A0" w:rsidRDefault="003F2664" w:rsidP="003F2664">
      <w:pPr>
        <w:pStyle w:val="31"/>
        <w:shd w:val="clear" w:color="auto" w:fill="auto"/>
        <w:spacing w:before="0" w:after="0" w:line="322" w:lineRule="exact"/>
        <w:ind w:left="40"/>
        <w:jc w:val="both"/>
        <w:rPr>
          <w:sz w:val="28"/>
          <w:szCs w:val="28"/>
        </w:rPr>
      </w:pPr>
      <w:r w:rsidRPr="000861A0">
        <w:rPr>
          <w:sz w:val="28"/>
          <w:szCs w:val="28"/>
        </w:rPr>
        <w:t>мы обязуемся:</w:t>
      </w:r>
    </w:p>
    <w:p w:rsidR="003F2664" w:rsidRPr="000861A0" w:rsidRDefault="003F2664" w:rsidP="00F716CE">
      <w:pPr>
        <w:pStyle w:val="31"/>
        <w:numPr>
          <w:ilvl w:val="0"/>
          <w:numId w:val="6"/>
        </w:numPr>
        <w:shd w:val="clear" w:color="auto" w:fill="auto"/>
        <w:tabs>
          <w:tab w:val="left" w:pos="1451"/>
        </w:tabs>
        <w:spacing w:before="0" w:after="0" w:line="322" w:lineRule="exact"/>
        <w:ind w:left="40" w:right="20" w:firstLine="680"/>
        <w:jc w:val="both"/>
        <w:rPr>
          <w:sz w:val="28"/>
          <w:szCs w:val="28"/>
        </w:rPr>
      </w:pPr>
      <w:r w:rsidRPr="000861A0">
        <w:rPr>
          <w:sz w:val="28"/>
          <w:szCs w:val="28"/>
        </w:rPr>
        <w:t xml:space="preserve">Придерживаться положений нашей заявки в течение </w:t>
      </w:r>
      <w:r w:rsidRPr="000861A0">
        <w:rPr>
          <w:rStyle w:val="a6"/>
          <w:sz w:val="28"/>
          <w:szCs w:val="28"/>
        </w:rPr>
        <w:t>указать срок но не менее 120 календарных</w:t>
      </w:r>
      <w:r w:rsidRPr="000861A0">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Pr="000861A0" w:rsidRDefault="003F2664" w:rsidP="008F7634">
      <w:pPr>
        <w:pStyle w:val="22"/>
        <w:shd w:val="clear" w:color="auto" w:fill="auto"/>
        <w:spacing w:before="0"/>
        <w:ind w:left="40" w:right="20" w:firstLine="700"/>
        <w:rPr>
          <w:rStyle w:val="20pt0"/>
          <w:i/>
          <w:iCs/>
          <w:sz w:val="28"/>
          <w:szCs w:val="28"/>
        </w:rPr>
      </w:pPr>
    </w:p>
    <w:p w:rsidR="003F2664" w:rsidRPr="000861A0" w:rsidRDefault="003F2664" w:rsidP="00F716CE">
      <w:pPr>
        <w:pStyle w:val="31"/>
        <w:numPr>
          <w:ilvl w:val="0"/>
          <w:numId w:val="6"/>
        </w:numPr>
        <w:shd w:val="clear" w:color="auto" w:fill="auto"/>
        <w:tabs>
          <w:tab w:val="left" w:pos="1451"/>
        </w:tabs>
        <w:spacing w:before="0" w:after="0" w:line="322" w:lineRule="exact"/>
        <w:ind w:left="40" w:right="20" w:firstLine="720"/>
        <w:jc w:val="both"/>
        <w:rPr>
          <w:sz w:val="28"/>
          <w:szCs w:val="28"/>
        </w:rPr>
      </w:pPr>
      <w:r w:rsidRPr="000861A0">
        <w:rPr>
          <w:sz w:val="28"/>
          <w:szCs w:val="28"/>
        </w:rPr>
        <w:t xml:space="preserve">Подписать договор(ы) на условиях настоящей аукционной заявки и на </w:t>
      </w:r>
      <w:r w:rsidRPr="000861A0">
        <w:rPr>
          <w:sz w:val="28"/>
          <w:szCs w:val="28"/>
        </w:rPr>
        <w:lastRenderedPageBreak/>
        <w:t>условиях, объявленных в аукционной документации.</w:t>
      </w:r>
    </w:p>
    <w:p w:rsidR="003F2664" w:rsidRPr="000861A0" w:rsidRDefault="003F2664" w:rsidP="00F716CE">
      <w:pPr>
        <w:pStyle w:val="31"/>
        <w:numPr>
          <w:ilvl w:val="0"/>
          <w:numId w:val="6"/>
        </w:numPr>
        <w:shd w:val="clear" w:color="auto" w:fill="auto"/>
        <w:tabs>
          <w:tab w:val="left" w:pos="1456"/>
        </w:tabs>
        <w:spacing w:before="0" w:after="0" w:line="322" w:lineRule="exact"/>
        <w:ind w:left="40" w:right="20" w:firstLine="720"/>
        <w:jc w:val="both"/>
        <w:rPr>
          <w:sz w:val="28"/>
          <w:szCs w:val="28"/>
        </w:rPr>
      </w:pPr>
      <w:r w:rsidRPr="000861A0">
        <w:rPr>
          <w:sz w:val="28"/>
          <w:szCs w:val="28"/>
        </w:rPr>
        <w:t>Исполнять обязанности, предусмотренные заключенным договором, строго в соответствии с требованиями такого договора.</w:t>
      </w:r>
    </w:p>
    <w:p w:rsidR="003F2664" w:rsidRPr="000861A0" w:rsidRDefault="003F2664" w:rsidP="00F716CE">
      <w:pPr>
        <w:pStyle w:val="31"/>
        <w:numPr>
          <w:ilvl w:val="0"/>
          <w:numId w:val="6"/>
        </w:numPr>
        <w:shd w:val="clear" w:color="auto" w:fill="auto"/>
        <w:tabs>
          <w:tab w:val="left" w:pos="1446"/>
        </w:tabs>
        <w:spacing w:before="0" w:after="0" w:line="322" w:lineRule="exact"/>
        <w:ind w:left="40" w:right="20" w:firstLine="720"/>
        <w:jc w:val="both"/>
        <w:rPr>
          <w:sz w:val="28"/>
          <w:szCs w:val="28"/>
        </w:rPr>
      </w:pPr>
      <w:r w:rsidRPr="000861A0">
        <w:rPr>
          <w:sz w:val="28"/>
          <w:szCs w:val="28"/>
        </w:rPr>
        <w:t>Не вносить в договор изменения, не предусмотренные условиями аукционной документации.</w:t>
      </w:r>
    </w:p>
    <w:p w:rsidR="003F2664" w:rsidRPr="000861A0" w:rsidRDefault="003F2664" w:rsidP="003F2664">
      <w:pPr>
        <w:pStyle w:val="31"/>
        <w:shd w:val="clear" w:color="auto" w:fill="auto"/>
        <w:spacing w:before="0" w:after="0" w:line="322" w:lineRule="exact"/>
        <w:ind w:left="40" w:firstLine="720"/>
        <w:jc w:val="both"/>
        <w:rPr>
          <w:sz w:val="28"/>
          <w:szCs w:val="28"/>
        </w:rPr>
      </w:pPr>
      <w:r w:rsidRPr="000861A0">
        <w:rPr>
          <w:sz w:val="28"/>
          <w:szCs w:val="28"/>
        </w:rPr>
        <w:t>Настоящим подтверждаем, что:</w:t>
      </w:r>
    </w:p>
    <w:p w:rsidR="003F2664" w:rsidRPr="000861A0" w:rsidRDefault="003F2664" w:rsidP="00F716CE">
      <w:pPr>
        <w:pStyle w:val="31"/>
        <w:numPr>
          <w:ilvl w:val="0"/>
          <w:numId w:val="5"/>
        </w:numPr>
        <w:shd w:val="clear" w:color="auto" w:fill="auto"/>
        <w:tabs>
          <w:tab w:val="left" w:pos="947"/>
          <w:tab w:val="left" w:leader="underscore" w:pos="7830"/>
        </w:tabs>
        <w:spacing w:before="0" w:after="0" w:line="322" w:lineRule="exact"/>
        <w:ind w:left="40" w:firstLine="720"/>
        <w:jc w:val="both"/>
        <w:rPr>
          <w:sz w:val="28"/>
          <w:szCs w:val="28"/>
        </w:rPr>
      </w:pPr>
      <w:r w:rsidRPr="000861A0">
        <w:rPr>
          <w:sz w:val="28"/>
          <w:szCs w:val="28"/>
        </w:rPr>
        <w:t>товары, результаты работ, услуг, предлагаемые</w:t>
      </w:r>
      <w:r w:rsidRPr="000861A0">
        <w:rPr>
          <w:sz w:val="28"/>
          <w:szCs w:val="28"/>
        </w:rPr>
        <w:tab/>
      </w:r>
      <w:r w:rsidRPr="000861A0">
        <w:rPr>
          <w:rStyle w:val="a6"/>
          <w:sz w:val="28"/>
          <w:szCs w:val="28"/>
        </w:rPr>
        <w:t>(наименование</w:t>
      </w:r>
    </w:p>
    <w:p w:rsidR="003F2664" w:rsidRPr="000861A0" w:rsidRDefault="003F2664" w:rsidP="003F2664">
      <w:pPr>
        <w:pStyle w:val="31"/>
        <w:shd w:val="clear" w:color="auto" w:fill="auto"/>
        <w:tabs>
          <w:tab w:val="left" w:leader="underscore" w:pos="9707"/>
        </w:tabs>
        <w:spacing w:before="0" w:after="0" w:line="322" w:lineRule="exact"/>
        <w:ind w:left="40"/>
        <w:jc w:val="both"/>
        <w:rPr>
          <w:sz w:val="28"/>
          <w:szCs w:val="28"/>
        </w:rPr>
      </w:pPr>
      <w:r w:rsidRPr="000861A0">
        <w:rPr>
          <w:rStyle w:val="a6"/>
          <w:sz w:val="28"/>
          <w:szCs w:val="28"/>
        </w:rPr>
        <w:t>участника),</w:t>
      </w:r>
      <w:r w:rsidRPr="000861A0">
        <w:rPr>
          <w:sz w:val="28"/>
          <w:szCs w:val="28"/>
        </w:rPr>
        <w:t xml:space="preserve"> свободны от любых прав со стороны третьих лиц, </w:t>
      </w:r>
      <w:r w:rsidRPr="000861A0">
        <w:rPr>
          <w:sz w:val="28"/>
          <w:szCs w:val="28"/>
        </w:rPr>
        <w:tab/>
      </w:r>
    </w:p>
    <w:p w:rsidR="003F2664" w:rsidRPr="000861A0" w:rsidRDefault="003F2664" w:rsidP="003F2664">
      <w:pPr>
        <w:pStyle w:val="31"/>
        <w:shd w:val="clear" w:color="auto" w:fill="auto"/>
        <w:spacing w:before="0" w:after="0" w:line="322" w:lineRule="exact"/>
        <w:ind w:left="40" w:right="20"/>
        <w:jc w:val="both"/>
        <w:rPr>
          <w:sz w:val="28"/>
          <w:szCs w:val="28"/>
        </w:rPr>
      </w:pPr>
      <w:r w:rsidRPr="000861A0">
        <w:rPr>
          <w:rStyle w:val="a6"/>
          <w:sz w:val="28"/>
          <w:szCs w:val="28"/>
        </w:rPr>
        <w:t>(наименование участника</w:t>
      </w:r>
      <w:r w:rsidRPr="000861A0">
        <w:rPr>
          <w:sz w:val="28"/>
          <w:szCs w:val="28"/>
        </w:rPr>
        <w:t>) согласно передать все права на товары, результаты работ, услуг в случае признания победителем заказчику;</w:t>
      </w:r>
    </w:p>
    <w:p w:rsidR="003F2664" w:rsidRPr="000861A0" w:rsidRDefault="003F2664" w:rsidP="00F716CE">
      <w:pPr>
        <w:pStyle w:val="31"/>
        <w:numPr>
          <w:ilvl w:val="0"/>
          <w:numId w:val="5"/>
        </w:numPr>
        <w:shd w:val="clear" w:color="auto" w:fill="auto"/>
        <w:tabs>
          <w:tab w:val="left" w:pos="1029"/>
        </w:tabs>
        <w:spacing w:before="0" w:after="0" w:line="322" w:lineRule="exact"/>
        <w:ind w:left="40" w:right="20" w:firstLine="720"/>
        <w:jc w:val="both"/>
        <w:rPr>
          <w:sz w:val="28"/>
          <w:szCs w:val="28"/>
        </w:rPr>
      </w:pPr>
      <w:r w:rsidRPr="000861A0">
        <w:rPr>
          <w:sz w:val="28"/>
          <w:szCs w:val="28"/>
        </w:rPr>
        <w:t>поставляемый товар не является контрафактным (применимо если условиями закупки предусмотрена поставка товара);</w:t>
      </w:r>
    </w:p>
    <w:p w:rsidR="003F2664" w:rsidRPr="000861A0" w:rsidRDefault="003F2664" w:rsidP="00F716CE">
      <w:pPr>
        <w:pStyle w:val="31"/>
        <w:numPr>
          <w:ilvl w:val="0"/>
          <w:numId w:val="5"/>
        </w:numPr>
        <w:shd w:val="clear" w:color="auto" w:fill="auto"/>
        <w:tabs>
          <w:tab w:val="left" w:pos="909"/>
        </w:tabs>
        <w:spacing w:before="0" w:after="0" w:line="298" w:lineRule="exact"/>
        <w:ind w:left="40" w:right="20" w:firstLine="720"/>
        <w:jc w:val="both"/>
        <w:rPr>
          <w:sz w:val="28"/>
          <w:szCs w:val="28"/>
        </w:rPr>
      </w:pPr>
      <w:r w:rsidRPr="000861A0">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F2664" w:rsidRPr="000861A0" w:rsidRDefault="003F2664" w:rsidP="00F716CE">
      <w:pPr>
        <w:pStyle w:val="22"/>
        <w:numPr>
          <w:ilvl w:val="0"/>
          <w:numId w:val="5"/>
        </w:numPr>
        <w:shd w:val="clear" w:color="auto" w:fill="auto"/>
        <w:tabs>
          <w:tab w:val="left" w:pos="1010"/>
          <w:tab w:val="left" w:leader="underscore" w:pos="2138"/>
        </w:tabs>
        <w:spacing w:before="0"/>
        <w:ind w:left="40" w:firstLine="720"/>
        <w:rPr>
          <w:sz w:val="28"/>
          <w:szCs w:val="28"/>
        </w:rPr>
      </w:pPr>
      <w:r w:rsidRPr="000861A0">
        <w:rPr>
          <w:rStyle w:val="20pt"/>
          <w:sz w:val="28"/>
          <w:szCs w:val="28"/>
        </w:rPr>
        <w:tab/>
        <w:t xml:space="preserve"> </w:t>
      </w:r>
      <w:r w:rsidRPr="000861A0">
        <w:rPr>
          <w:rStyle w:val="20pt0"/>
          <w:i/>
          <w:iCs/>
          <w:sz w:val="28"/>
          <w:szCs w:val="28"/>
        </w:rPr>
        <w:t>(наименование участника, лиц, выступающих на стороне</w:t>
      </w:r>
    </w:p>
    <w:p w:rsidR="003F2664" w:rsidRPr="000861A0" w:rsidRDefault="003F2664" w:rsidP="003F2664">
      <w:pPr>
        <w:pStyle w:val="31"/>
        <w:shd w:val="clear" w:color="auto" w:fill="auto"/>
        <w:spacing w:before="0" w:after="0" w:line="322" w:lineRule="exact"/>
        <w:ind w:left="40"/>
        <w:jc w:val="both"/>
        <w:rPr>
          <w:sz w:val="28"/>
          <w:szCs w:val="28"/>
        </w:rPr>
      </w:pPr>
      <w:r w:rsidRPr="000861A0">
        <w:rPr>
          <w:rStyle w:val="a6"/>
          <w:sz w:val="28"/>
          <w:szCs w:val="28"/>
        </w:rPr>
        <w:t>участника)</w:t>
      </w:r>
      <w:r w:rsidRPr="000861A0">
        <w:rPr>
          <w:sz w:val="28"/>
          <w:szCs w:val="28"/>
        </w:rPr>
        <w:t xml:space="preserve"> не н</w:t>
      </w:r>
      <w:r w:rsidR="005E6AAA" w:rsidRPr="000861A0">
        <w:rPr>
          <w:sz w:val="28"/>
          <w:szCs w:val="28"/>
        </w:rPr>
        <w:t>аходится в процессе ликвидации;</w:t>
      </w:r>
    </w:p>
    <w:p w:rsidR="003F2664" w:rsidRPr="000861A0" w:rsidRDefault="003F2664" w:rsidP="00F716CE">
      <w:pPr>
        <w:pStyle w:val="22"/>
        <w:numPr>
          <w:ilvl w:val="0"/>
          <w:numId w:val="5"/>
        </w:numPr>
        <w:shd w:val="clear" w:color="auto" w:fill="auto"/>
        <w:tabs>
          <w:tab w:val="left" w:pos="966"/>
          <w:tab w:val="left" w:leader="underscore" w:pos="3928"/>
        </w:tabs>
        <w:spacing w:before="0"/>
        <w:ind w:left="40" w:firstLine="720"/>
        <w:rPr>
          <w:sz w:val="28"/>
          <w:szCs w:val="28"/>
        </w:rPr>
      </w:pPr>
      <w:r w:rsidRPr="000861A0">
        <w:rPr>
          <w:rStyle w:val="20pt"/>
          <w:sz w:val="28"/>
          <w:szCs w:val="28"/>
        </w:rPr>
        <w:t>на имущество</w:t>
      </w:r>
      <w:r w:rsidRPr="000861A0">
        <w:rPr>
          <w:rStyle w:val="20pt"/>
          <w:sz w:val="28"/>
          <w:szCs w:val="28"/>
        </w:rPr>
        <w:tab/>
        <w:t xml:space="preserve"> </w:t>
      </w:r>
      <w:r w:rsidRPr="000861A0">
        <w:rPr>
          <w:rStyle w:val="20pt0"/>
          <w:i/>
          <w:iCs/>
          <w:sz w:val="28"/>
          <w:szCs w:val="28"/>
        </w:rPr>
        <w:t>(наименование участника, лиц, выступающих</w:t>
      </w:r>
    </w:p>
    <w:p w:rsidR="003F2664" w:rsidRPr="000861A0" w:rsidRDefault="003F2664" w:rsidP="003F2664">
      <w:pPr>
        <w:pStyle w:val="31"/>
        <w:shd w:val="clear" w:color="auto" w:fill="auto"/>
        <w:spacing w:before="0" w:after="0" w:line="322" w:lineRule="exact"/>
        <w:ind w:left="40" w:right="20"/>
        <w:jc w:val="both"/>
        <w:rPr>
          <w:sz w:val="28"/>
          <w:szCs w:val="28"/>
        </w:rPr>
      </w:pPr>
      <w:r w:rsidRPr="000861A0">
        <w:rPr>
          <w:rStyle w:val="a6"/>
          <w:sz w:val="28"/>
          <w:szCs w:val="28"/>
        </w:rPr>
        <w:t>на стороне участника)</w:t>
      </w:r>
      <w:r w:rsidRPr="000861A0">
        <w:rPr>
          <w:sz w:val="28"/>
          <w:szCs w:val="28"/>
        </w:rPr>
        <w:t xml:space="preserve"> не наложен арест, экономическая деятельность не приостановлена;</w:t>
      </w:r>
    </w:p>
    <w:p w:rsidR="003F2664" w:rsidRPr="000861A0" w:rsidRDefault="003F2664" w:rsidP="00F716CE">
      <w:pPr>
        <w:pStyle w:val="31"/>
        <w:numPr>
          <w:ilvl w:val="0"/>
          <w:numId w:val="5"/>
        </w:numPr>
        <w:shd w:val="clear" w:color="auto" w:fill="auto"/>
        <w:tabs>
          <w:tab w:val="left" w:pos="1010"/>
        </w:tabs>
        <w:spacing w:before="0" w:after="0" w:line="322" w:lineRule="exact"/>
        <w:ind w:left="40" w:firstLine="720"/>
        <w:jc w:val="both"/>
        <w:rPr>
          <w:sz w:val="28"/>
          <w:szCs w:val="28"/>
        </w:rPr>
      </w:pPr>
      <w:r w:rsidRPr="000861A0">
        <w:rPr>
          <w:sz w:val="28"/>
          <w:szCs w:val="28"/>
        </w:rPr>
        <w:t>у руководителей, членов коллегиального исполнительного органа и</w:t>
      </w:r>
    </w:p>
    <w:p w:rsidR="003F2664" w:rsidRPr="000861A0" w:rsidRDefault="003F2664" w:rsidP="003F2664">
      <w:pPr>
        <w:pStyle w:val="22"/>
        <w:shd w:val="clear" w:color="auto" w:fill="auto"/>
        <w:tabs>
          <w:tab w:val="left" w:leader="underscore" w:pos="3414"/>
        </w:tabs>
        <w:spacing w:before="0"/>
        <w:ind w:left="40"/>
        <w:rPr>
          <w:sz w:val="28"/>
          <w:szCs w:val="28"/>
        </w:rPr>
      </w:pPr>
      <w:r w:rsidRPr="000861A0">
        <w:rPr>
          <w:rStyle w:val="20pt"/>
          <w:sz w:val="28"/>
          <w:szCs w:val="28"/>
        </w:rPr>
        <w:t xml:space="preserve">главного бухгалтера </w:t>
      </w:r>
      <w:r w:rsidRPr="000861A0">
        <w:rPr>
          <w:rStyle w:val="20pt"/>
          <w:sz w:val="28"/>
          <w:szCs w:val="28"/>
        </w:rPr>
        <w:tab/>
        <w:t xml:space="preserve"> </w:t>
      </w:r>
      <w:r w:rsidRPr="000861A0">
        <w:rPr>
          <w:rStyle w:val="20pt0"/>
          <w:i/>
          <w:iCs/>
          <w:sz w:val="28"/>
          <w:szCs w:val="28"/>
        </w:rPr>
        <w:t>(наименование участника лиц, выступающих на</w:t>
      </w:r>
    </w:p>
    <w:p w:rsidR="003F2664" w:rsidRPr="000861A0" w:rsidRDefault="003F2664" w:rsidP="003F2664">
      <w:pPr>
        <w:pStyle w:val="31"/>
        <w:shd w:val="clear" w:color="auto" w:fill="auto"/>
        <w:spacing w:before="0" w:after="0" w:line="322" w:lineRule="exact"/>
        <w:ind w:left="40" w:right="20"/>
        <w:jc w:val="both"/>
        <w:rPr>
          <w:sz w:val="28"/>
          <w:szCs w:val="28"/>
        </w:rPr>
      </w:pPr>
      <w:r w:rsidRPr="000861A0">
        <w:rPr>
          <w:rStyle w:val="a6"/>
          <w:sz w:val="28"/>
          <w:szCs w:val="28"/>
        </w:rPr>
        <w:t>стороне участника)</w:t>
      </w:r>
      <w:r w:rsidRPr="000861A0">
        <w:rPr>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Pr="000861A0" w:rsidRDefault="003F2664" w:rsidP="00F716CE">
      <w:pPr>
        <w:pStyle w:val="22"/>
        <w:numPr>
          <w:ilvl w:val="0"/>
          <w:numId w:val="5"/>
        </w:numPr>
        <w:shd w:val="clear" w:color="auto" w:fill="auto"/>
        <w:tabs>
          <w:tab w:val="left" w:pos="1024"/>
          <w:tab w:val="left" w:leader="underscore" w:pos="3414"/>
        </w:tabs>
        <w:spacing w:before="0"/>
        <w:ind w:left="40" w:firstLine="720"/>
        <w:rPr>
          <w:sz w:val="28"/>
          <w:szCs w:val="28"/>
        </w:rPr>
      </w:pPr>
      <w:r w:rsidRPr="000861A0">
        <w:rPr>
          <w:rStyle w:val="20pt"/>
          <w:sz w:val="28"/>
          <w:szCs w:val="28"/>
        </w:rPr>
        <w:t xml:space="preserve">в отношении </w:t>
      </w:r>
      <w:r w:rsidRPr="000861A0">
        <w:rPr>
          <w:rStyle w:val="20pt"/>
          <w:sz w:val="28"/>
          <w:szCs w:val="28"/>
        </w:rPr>
        <w:tab/>
      </w:r>
      <w:r w:rsidRPr="000861A0">
        <w:rPr>
          <w:rStyle w:val="20pt0"/>
          <w:i/>
          <w:iCs/>
          <w:sz w:val="28"/>
          <w:szCs w:val="28"/>
        </w:rPr>
        <w:t>(наименование участника, лиц, выступающих на</w:t>
      </w:r>
    </w:p>
    <w:p w:rsidR="003F2664" w:rsidRPr="000861A0" w:rsidRDefault="003F2664" w:rsidP="003F2664">
      <w:pPr>
        <w:pStyle w:val="31"/>
        <w:shd w:val="clear" w:color="auto" w:fill="auto"/>
        <w:spacing w:before="0" w:after="0" w:line="322" w:lineRule="exact"/>
        <w:ind w:left="40" w:right="20"/>
        <w:jc w:val="both"/>
        <w:rPr>
          <w:sz w:val="28"/>
          <w:szCs w:val="28"/>
        </w:rPr>
      </w:pPr>
      <w:r w:rsidRPr="000861A0">
        <w:rPr>
          <w:rStyle w:val="a6"/>
          <w:sz w:val="28"/>
          <w:szCs w:val="28"/>
        </w:rPr>
        <w:t>стороне участника)</w:t>
      </w:r>
      <w:r w:rsidRPr="000861A0">
        <w:rPr>
          <w:sz w:val="28"/>
          <w:szCs w:val="28"/>
        </w:rP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7A2A" w:rsidRPr="000861A0" w:rsidRDefault="007761B1" w:rsidP="00681A01">
      <w:pPr>
        <w:pStyle w:val="31"/>
        <w:spacing w:after="0" w:line="322" w:lineRule="exact"/>
        <w:ind w:left="40" w:right="20"/>
        <w:jc w:val="both"/>
        <w:rPr>
          <w:sz w:val="28"/>
          <w:szCs w:val="28"/>
        </w:rPr>
      </w:pPr>
      <w:r w:rsidRPr="000861A0">
        <w:rPr>
          <w:sz w:val="28"/>
          <w:szCs w:val="28"/>
        </w:rPr>
        <w:t xml:space="preserve">5. </w:t>
      </w:r>
      <w:r w:rsidRPr="000861A0">
        <w:rPr>
          <w:sz w:val="28"/>
          <w:szCs w:val="28"/>
        </w:rPr>
        <w:tab/>
      </w:r>
      <w:r w:rsidR="00BC7A2A" w:rsidRPr="000861A0">
        <w:rPr>
          <w:sz w:val="28"/>
          <w:szCs w:val="28"/>
        </w:rPr>
        <w:t>О</w:t>
      </w:r>
      <w:r w:rsidR="00681A01" w:rsidRPr="000861A0">
        <w:rPr>
          <w:sz w:val="28"/>
          <w:szCs w:val="28"/>
        </w:rPr>
        <w:t>бъёмы</w:t>
      </w:r>
      <w:r w:rsidR="00BC7A2A" w:rsidRPr="000861A0">
        <w:rPr>
          <w:sz w:val="28"/>
          <w:szCs w:val="28"/>
        </w:rPr>
        <w:t xml:space="preserve"> поставки</w:t>
      </w:r>
      <w:r w:rsidR="00681A01" w:rsidRPr="000861A0">
        <w:rPr>
          <w:sz w:val="28"/>
          <w:szCs w:val="28"/>
        </w:rPr>
        <w:t xml:space="preserve"> распределённые между коллективными участниками   (наименование участника, лиц, выступающих на стороне участника)</w:t>
      </w:r>
      <w:r w:rsidR="00BC7A2A" w:rsidRPr="000861A0">
        <w:rPr>
          <w:sz w:val="28"/>
          <w:szCs w:val="28"/>
        </w:rPr>
        <w:t>:</w:t>
      </w:r>
      <w:r w:rsidR="00681A01" w:rsidRPr="000861A0">
        <w:rPr>
          <w:sz w:val="28"/>
          <w:szCs w:val="28"/>
        </w:rPr>
        <w:t xml:space="preserve"> </w:t>
      </w:r>
    </w:p>
    <w:p w:rsidR="00BC7A2A" w:rsidRPr="000861A0" w:rsidRDefault="00681A01" w:rsidP="00681A01">
      <w:pPr>
        <w:pStyle w:val="31"/>
        <w:spacing w:after="0" w:line="322" w:lineRule="exact"/>
        <w:ind w:left="40" w:right="20"/>
        <w:jc w:val="both"/>
        <w:rPr>
          <w:sz w:val="28"/>
          <w:szCs w:val="28"/>
        </w:rPr>
      </w:pPr>
      <w:r w:rsidRPr="000861A0">
        <w:rPr>
          <w:sz w:val="28"/>
          <w:szCs w:val="28"/>
        </w:rPr>
        <w:t xml:space="preserve"> </w:t>
      </w:r>
    </w:p>
    <w:tbl>
      <w:tblPr>
        <w:tblStyle w:val="af1"/>
        <w:tblW w:w="0" w:type="auto"/>
        <w:tblInd w:w="40" w:type="dxa"/>
        <w:tblLook w:val="04A0" w:firstRow="1" w:lastRow="0" w:firstColumn="1" w:lastColumn="0" w:noHBand="0" w:noVBand="1"/>
      </w:tblPr>
      <w:tblGrid>
        <w:gridCol w:w="1942"/>
        <w:gridCol w:w="1985"/>
        <w:gridCol w:w="1943"/>
        <w:gridCol w:w="1943"/>
        <w:gridCol w:w="1943"/>
      </w:tblGrid>
      <w:tr w:rsidR="00BC7A2A" w:rsidRPr="000861A0" w:rsidTr="00BC7A2A">
        <w:tc>
          <w:tcPr>
            <w:tcW w:w="1942" w:type="dxa"/>
          </w:tcPr>
          <w:p w:rsidR="00BC7A2A" w:rsidRPr="000861A0" w:rsidRDefault="00BC7A2A" w:rsidP="00681A01">
            <w:pPr>
              <w:pStyle w:val="31"/>
              <w:shd w:val="clear" w:color="auto" w:fill="auto"/>
              <w:spacing w:after="0" w:line="322" w:lineRule="exact"/>
              <w:ind w:right="20"/>
              <w:jc w:val="both"/>
              <w:rPr>
                <w:sz w:val="28"/>
                <w:szCs w:val="28"/>
              </w:rPr>
            </w:pPr>
            <w:r w:rsidRPr="000861A0">
              <w:rPr>
                <w:sz w:val="28"/>
                <w:szCs w:val="28"/>
              </w:rPr>
              <w:t>Номер п/п</w:t>
            </w: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r w:rsidRPr="000861A0">
              <w:rPr>
                <w:sz w:val="28"/>
                <w:szCs w:val="28"/>
              </w:rPr>
              <w:t>Наименование участника</w:t>
            </w: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r w:rsidRPr="000861A0">
              <w:rPr>
                <w:sz w:val="28"/>
                <w:szCs w:val="28"/>
              </w:rPr>
              <w:t>Участник № 1</w:t>
            </w: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r w:rsidRPr="000861A0">
              <w:rPr>
                <w:sz w:val="28"/>
                <w:szCs w:val="28"/>
              </w:rPr>
              <w:t>Участник № 2</w:t>
            </w: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r w:rsidRPr="000861A0">
              <w:rPr>
                <w:sz w:val="28"/>
                <w:szCs w:val="28"/>
              </w:rPr>
              <w:t>Участник № 3</w:t>
            </w:r>
          </w:p>
        </w:tc>
      </w:tr>
      <w:tr w:rsidR="00BC7A2A" w:rsidRPr="000861A0" w:rsidTr="00BC7A2A">
        <w:tc>
          <w:tcPr>
            <w:tcW w:w="1942" w:type="dxa"/>
          </w:tcPr>
          <w:p w:rsidR="00BC7A2A" w:rsidRPr="000861A0" w:rsidRDefault="00BC7A2A" w:rsidP="00681A01">
            <w:pPr>
              <w:pStyle w:val="31"/>
              <w:shd w:val="clear" w:color="auto" w:fill="auto"/>
              <w:spacing w:after="0" w:line="322" w:lineRule="exact"/>
              <w:ind w:right="20"/>
              <w:jc w:val="both"/>
              <w:rPr>
                <w:sz w:val="28"/>
                <w:szCs w:val="28"/>
              </w:rPr>
            </w:pPr>
            <w:r w:rsidRPr="000861A0">
              <w:rPr>
                <w:sz w:val="28"/>
                <w:szCs w:val="28"/>
              </w:rPr>
              <w:lastRenderedPageBreak/>
              <w:t>1.</w:t>
            </w: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r w:rsidRPr="000861A0">
              <w:rPr>
                <w:sz w:val="28"/>
                <w:szCs w:val="28"/>
              </w:rPr>
              <w:t>Объём поставки</w:t>
            </w: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p>
        </w:tc>
      </w:tr>
      <w:tr w:rsidR="00BC7A2A" w:rsidRPr="000861A0" w:rsidTr="00BC7A2A">
        <w:tc>
          <w:tcPr>
            <w:tcW w:w="1942" w:type="dxa"/>
          </w:tcPr>
          <w:p w:rsidR="00BC7A2A" w:rsidRPr="000861A0" w:rsidRDefault="00BC7A2A" w:rsidP="00681A01">
            <w:pPr>
              <w:pStyle w:val="31"/>
              <w:shd w:val="clear" w:color="auto" w:fill="auto"/>
              <w:spacing w:after="0" w:line="322" w:lineRule="exact"/>
              <w:ind w:right="20"/>
              <w:jc w:val="both"/>
              <w:rPr>
                <w:sz w:val="28"/>
                <w:szCs w:val="28"/>
              </w:rPr>
            </w:pPr>
            <w:r w:rsidRPr="000861A0">
              <w:rPr>
                <w:sz w:val="28"/>
                <w:szCs w:val="28"/>
              </w:rPr>
              <w:t>2.</w:t>
            </w: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r w:rsidRPr="000861A0">
              <w:rPr>
                <w:sz w:val="28"/>
                <w:szCs w:val="28"/>
              </w:rPr>
              <w:t>Стоимость поставки</w:t>
            </w: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p>
        </w:tc>
      </w:tr>
      <w:tr w:rsidR="00BC7A2A" w:rsidRPr="000861A0" w:rsidTr="00BC7A2A">
        <w:tc>
          <w:tcPr>
            <w:tcW w:w="1942" w:type="dxa"/>
          </w:tcPr>
          <w:p w:rsidR="00BC7A2A" w:rsidRPr="000861A0" w:rsidRDefault="00BC7A2A" w:rsidP="00681A01">
            <w:pPr>
              <w:pStyle w:val="31"/>
              <w:shd w:val="clear" w:color="auto" w:fill="auto"/>
              <w:spacing w:after="0" w:line="322" w:lineRule="exact"/>
              <w:ind w:right="20"/>
              <w:jc w:val="both"/>
              <w:rPr>
                <w:sz w:val="28"/>
                <w:szCs w:val="28"/>
              </w:rPr>
            </w:pPr>
            <w:r w:rsidRPr="000861A0">
              <w:rPr>
                <w:sz w:val="28"/>
                <w:szCs w:val="28"/>
              </w:rPr>
              <w:t>3.</w:t>
            </w: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r w:rsidRPr="000861A0">
              <w:rPr>
                <w:sz w:val="28"/>
                <w:szCs w:val="28"/>
              </w:rPr>
              <w:t>Срок поставки</w:t>
            </w: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p>
        </w:tc>
        <w:tc>
          <w:tcPr>
            <w:tcW w:w="1943" w:type="dxa"/>
          </w:tcPr>
          <w:p w:rsidR="00BC7A2A" w:rsidRPr="000861A0" w:rsidRDefault="00BC7A2A" w:rsidP="00681A01">
            <w:pPr>
              <w:pStyle w:val="31"/>
              <w:shd w:val="clear" w:color="auto" w:fill="auto"/>
              <w:spacing w:after="0" w:line="322" w:lineRule="exact"/>
              <w:ind w:right="20"/>
              <w:jc w:val="both"/>
              <w:rPr>
                <w:sz w:val="28"/>
                <w:szCs w:val="28"/>
              </w:rPr>
            </w:pPr>
          </w:p>
        </w:tc>
      </w:tr>
    </w:tbl>
    <w:p w:rsidR="00681A01" w:rsidRPr="000861A0" w:rsidRDefault="00681A01" w:rsidP="00BC7A2A">
      <w:pPr>
        <w:pStyle w:val="31"/>
        <w:spacing w:after="0" w:line="322" w:lineRule="exact"/>
        <w:ind w:left="40" w:right="20"/>
        <w:jc w:val="both"/>
        <w:rPr>
          <w:sz w:val="28"/>
          <w:szCs w:val="28"/>
        </w:rPr>
      </w:pPr>
    </w:p>
    <w:p w:rsidR="003F2664" w:rsidRPr="000861A0" w:rsidRDefault="003F2664" w:rsidP="003F2664">
      <w:pPr>
        <w:pStyle w:val="31"/>
        <w:shd w:val="clear" w:color="auto" w:fill="auto"/>
        <w:tabs>
          <w:tab w:val="left" w:pos="928"/>
          <w:tab w:val="left" w:leader="underscore" w:pos="2056"/>
        </w:tabs>
        <w:spacing w:before="0" w:after="0" w:line="322" w:lineRule="exact"/>
        <w:ind w:left="40" w:firstLine="720"/>
        <w:jc w:val="both"/>
        <w:rPr>
          <w:sz w:val="28"/>
          <w:szCs w:val="28"/>
        </w:rPr>
      </w:pPr>
      <w:r w:rsidRPr="000861A0">
        <w:rPr>
          <w:rStyle w:val="26"/>
          <w:sz w:val="28"/>
          <w:szCs w:val="28"/>
        </w:rPr>
        <w:tab/>
      </w:r>
      <w:r w:rsidRPr="000861A0">
        <w:rPr>
          <w:sz w:val="28"/>
          <w:szCs w:val="28"/>
        </w:rPr>
        <w:t>-</w:t>
      </w:r>
      <w:r w:rsidRPr="000861A0">
        <w:rPr>
          <w:sz w:val="28"/>
          <w:szCs w:val="28"/>
        </w:rPr>
        <w:tab/>
      </w:r>
      <w:r w:rsidRPr="000861A0">
        <w:rPr>
          <w:rStyle w:val="a6"/>
          <w:sz w:val="28"/>
          <w:szCs w:val="28"/>
        </w:rPr>
        <w:t>(наименование участника)</w:t>
      </w:r>
      <w:r w:rsidRPr="000861A0">
        <w:rPr>
          <w:sz w:val="28"/>
          <w:szCs w:val="28"/>
        </w:rPr>
        <w:t xml:space="preserve"> извещены о включении сведений о</w:t>
      </w:r>
    </w:p>
    <w:p w:rsidR="003F2664" w:rsidRPr="000861A0" w:rsidRDefault="003F2664" w:rsidP="003F2664">
      <w:pPr>
        <w:pStyle w:val="31"/>
        <w:shd w:val="clear" w:color="auto" w:fill="auto"/>
        <w:tabs>
          <w:tab w:val="left" w:leader="underscore" w:pos="1168"/>
        </w:tabs>
        <w:spacing w:before="0" w:after="0" w:line="322" w:lineRule="exact"/>
        <w:ind w:left="40"/>
        <w:jc w:val="both"/>
        <w:rPr>
          <w:sz w:val="28"/>
          <w:szCs w:val="28"/>
        </w:rPr>
      </w:pPr>
      <w:r w:rsidRPr="000861A0">
        <w:rPr>
          <w:sz w:val="28"/>
          <w:szCs w:val="28"/>
        </w:rPr>
        <w:tab/>
      </w:r>
      <w:r w:rsidRPr="000861A0">
        <w:rPr>
          <w:rStyle w:val="a6"/>
          <w:sz w:val="28"/>
          <w:szCs w:val="28"/>
        </w:rPr>
        <w:t>(наименование участника)</w:t>
      </w:r>
      <w:r w:rsidRPr="000861A0">
        <w:rPr>
          <w:sz w:val="28"/>
          <w:szCs w:val="28"/>
        </w:rPr>
        <w:t xml:space="preserve"> в Реестр недобросовестных поставщиков в</w:t>
      </w:r>
    </w:p>
    <w:p w:rsidR="003F2664" w:rsidRPr="000861A0" w:rsidRDefault="003F2664" w:rsidP="003F2664">
      <w:pPr>
        <w:pStyle w:val="31"/>
        <w:shd w:val="clear" w:color="auto" w:fill="auto"/>
        <w:tabs>
          <w:tab w:val="left" w:leader="underscore" w:pos="3347"/>
        </w:tabs>
        <w:spacing w:before="0" w:after="0" w:line="322" w:lineRule="exact"/>
        <w:ind w:left="40"/>
        <w:jc w:val="both"/>
        <w:rPr>
          <w:sz w:val="28"/>
          <w:szCs w:val="28"/>
        </w:rPr>
      </w:pPr>
      <w:r w:rsidRPr="000861A0">
        <w:rPr>
          <w:sz w:val="28"/>
          <w:szCs w:val="28"/>
        </w:rPr>
        <w:t>случае уклонения</w:t>
      </w:r>
      <w:r w:rsidRPr="000861A0">
        <w:rPr>
          <w:sz w:val="28"/>
          <w:szCs w:val="28"/>
        </w:rPr>
        <w:tab/>
      </w:r>
      <w:r w:rsidRPr="000861A0">
        <w:rPr>
          <w:rStyle w:val="a6"/>
          <w:sz w:val="28"/>
          <w:szCs w:val="28"/>
        </w:rPr>
        <w:t>(наименование участника)</w:t>
      </w:r>
      <w:r w:rsidRPr="000861A0">
        <w:rPr>
          <w:sz w:val="28"/>
          <w:szCs w:val="28"/>
        </w:rPr>
        <w:t xml:space="preserve"> от заключения договора.</w:t>
      </w:r>
    </w:p>
    <w:p w:rsidR="003F2664" w:rsidRPr="000861A0" w:rsidRDefault="003F2664" w:rsidP="003F2664">
      <w:pPr>
        <w:pStyle w:val="22"/>
        <w:shd w:val="clear" w:color="auto" w:fill="auto"/>
        <w:tabs>
          <w:tab w:val="left" w:leader="underscore" w:pos="2650"/>
        </w:tabs>
        <w:spacing w:before="0"/>
        <w:ind w:right="20"/>
        <w:jc w:val="right"/>
        <w:rPr>
          <w:sz w:val="28"/>
          <w:szCs w:val="28"/>
        </w:rPr>
      </w:pPr>
      <w:r w:rsidRPr="000861A0">
        <w:rPr>
          <w:rStyle w:val="20pt"/>
          <w:sz w:val="28"/>
          <w:szCs w:val="28"/>
        </w:rPr>
        <w:t xml:space="preserve">Настоящим </w:t>
      </w:r>
      <w:r w:rsidRPr="000861A0">
        <w:rPr>
          <w:rStyle w:val="20pt"/>
          <w:sz w:val="28"/>
          <w:szCs w:val="28"/>
        </w:rPr>
        <w:tab/>
        <w:t xml:space="preserve"> </w:t>
      </w:r>
      <w:r w:rsidRPr="000861A0">
        <w:rPr>
          <w:rStyle w:val="20pt0"/>
          <w:i/>
          <w:iCs/>
          <w:sz w:val="28"/>
          <w:szCs w:val="28"/>
        </w:rPr>
        <w:t>(наименование участника, лиц, выступающих на</w:t>
      </w:r>
    </w:p>
    <w:p w:rsidR="003F2664" w:rsidRPr="000861A0" w:rsidRDefault="003F2664" w:rsidP="003F2664">
      <w:pPr>
        <w:pStyle w:val="31"/>
        <w:shd w:val="clear" w:color="auto" w:fill="auto"/>
        <w:spacing w:before="0" w:after="0" w:line="322" w:lineRule="exact"/>
        <w:ind w:left="20" w:right="20"/>
        <w:jc w:val="both"/>
        <w:rPr>
          <w:sz w:val="28"/>
          <w:szCs w:val="28"/>
        </w:rPr>
      </w:pPr>
      <w:r w:rsidRPr="000861A0">
        <w:rPr>
          <w:rStyle w:val="a6"/>
          <w:sz w:val="28"/>
          <w:szCs w:val="28"/>
        </w:rPr>
        <w:t>стороне участника)</w:t>
      </w:r>
      <w:r w:rsidRPr="000861A0">
        <w:rPr>
          <w:sz w:val="28"/>
          <w:szCs w:val="28"/>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Pr="000861A0" w:rsidRDefault="003F2664" w:rsidP="003F2664">
      <w:pPr>
        <w:pStyle w:val="22"/>
        <w:shd w:val="clear" w:color="auto" w:fill="auto"/>
        <w:tabs>
          <w:tab w:val="left" w:leader="underscore" w:pos="989"/>
        </w:tabs>
        <w:spacing w:before="0"/>
        <w:ind w:right="20"/>
        <w:jc w:val="right"/>
        <w:rPr>
          <w:sz w:val="28"/>
          <w:szCs w:val="28"/>
        </w:rPr>
      </w:pPr>
      <w:r w:rsidRPr="000861A0">
        <w:rPr>
          <w:rStyle w:val="20pt"/>
          <w:sz w:val="28"/>
          <w:szCs w:val="28"/>
        </w:rPr>
        <w:tab/>
      </w:r>
      <w:r w:rsidRPr="000861A0">
        <w:rPr>
          <w:rStyle w:val="20pt0"/>
          <w:i/>
          <w:iCs/>
          <w:sz w:val="28"/>
          <w:szCs w:val="28"/>
        </w:rPr>
        <w:t>(указывается ФИО лица, подписавшего Заявку)</w:t>
      </w:r>
      <w:r w:rsidRPr="000861A0">
        <w:rPr>
          <w:rStyle w:val="20pt"/>
          <w:sz w:val="28"/>
          <w:szCs w:val="28"/>
        </w:rPr>
        <w:t xml:space="preserve"> даю согласие на</w:t>
      </w:r>
    </w:p>
    <w:p w:rsidR="003F2664" w:rsidRPr="000861A0" w:rsidRDefault="003F2664" w:rsidP="003F2664">
      <w:pPr>
        <w:pStyle w:val="31"/>
        <w:shd w:val="clear" w:color="auto" w:fill="auto"/>
        <w:spacing w:before="0" w:after="0" w:line="322" w:lineRule="exact"/>
        <w:ind w:left="20" w:right="20"/>
        <w:jc w:val="both"/>
        <w:rPr>
          <w:sz w:val="28"/>
          <w:szCs w:val="28"/>
        </w:rPr>
      </w:pPr>
      <w:r w:rsidRPr="000861A0">
        <w:rPr>
          <w:sz w:val="28"/>
          <w:szCs w:val="28"/>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Pr="000861A0" w:rsidRDefault="003F2664" w:rsidP="003F2664">
      <w:pPr>
        <w:pStyle w:val="31"/>
        <w:shd w:val="clear" w:color="auto" w:fill="auto"/>
        <w:tabs>
          <w:tab w:val="left" w:leader="underscore" w:pos="3259"/>
        </w:tabs>
        <w:spacing w:before="0" w:after="0" w:line="322" w:lineRule="exact"/>
        <w:ind w:right="20"/>
        <w:jc w:val="right"/>
        <w:rPr>
          <w:sz w:val="28"/>
          <w:szCs w:val="28"/>
        </w:rPr>
      </w:pPr>
      <w:r w:rsidRPr="000861A0">
        <w:rPr>
          <w:sz w:val="28"/>
          <w:szCs w:val="28"/>
        </w:rPr>
        <w:t xml:space="preserve">Настоящим </w:t>
      </w:r>
      <w:r w:rsidRPr="000861A0">
        <w:rPr>
          <w:sz w:val="28"/>
          <w:szCs w:val="28"/>
        </w:rPr>
        <w:tab/>
        <w:t xml:space="preserve"> </w:t>
      </w:r>
      <w:r w:rsidRPr="000861A0">
        <w:rPr>
          <w:rStyle w:val="a6"/>
          <w:sz w:val="28"/>
          <w:szCs w:val="28"/>
        </w:rPr>
        <w:t>(наименование участника)</w:t>
      </w:r>
      <w:r w:rsidRPr="000861A0">
        <w:rPr>
          <w:sz w:val="28"/>
          <w:szCs w:val="28"/>
        </w:rPr>
        <w:t xml:space="preserve"> подтверждает и</w:t>
      </w:r>
    </w:p>
    <w:p w:rsidR="003F2664" w:rsidRPr="000861A0" w:rsidRDefault="003F2664" w:rsidP="003F2664">
      <w:pPr>
        <w:pStyle w:val="31"/>
        <w:shd w:val="clear" w:color="auto" w:fill="auto"/>
        <w:spacing w:before="0" w:after="0" w:line="322" w:lineRule="exact"/>
        <w:ind w:left="20" w:right="20"/>
        <w:jc w:val="both"/>
        <w:rPr>
          <w:sz w:val="28"/>
          <w:szCs w:val="28"/>
        </w:rPr>
      </w:pPr>
      <w:r w:rsidRPr="000861A0">
        <w:rPr>
          <w:sz w:val="28"/>
          <w:szCs w:val="28"/>
        </w:rPr>
        <w:t>гарантирует подлинность всех документов, представленных в составе аукционной заявки,</w:t>
      </w:r>
    </w:p>
    <w:p w:rsidR="003F2664" w:rsidRPr="000861A0" w:rsidRDefault="003F2664" w:rsidP="003F2664">
      <w:pPr>
        <w:pStyle w:val="31"/>
        <w:shd w:val="clear" w:color="auto" w:fill="auto"/>
        <w:spacing w:before="0" w:after="0" w:line="322" w:lineRule="exact"/>
        <w:ind w:left="20" w:right="20" w:firstLine="700"/>
        <w:rPr>
          <w:sz w:val="28"/>
          <w:szCs w:val="28"/>
        </w:rPr>
      </w:pPr>
      <w:r w:rsidRPr="000861A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Pr="000861A0" w:rsidRDefault="003F2664" w:rsidP="003F2664">
      <w:pPr>
        <w:pStyle w:val="31"/>
        <w:shd w:val="clear" w:color="auto" w:fill="auto"/>
        <w:spacing w:before="0" w:after="229" w:line="322" w:lineRule="exact"/>
        <w:ind w:left="20" w:firstLine="700"/>
        <w:rPr>
          <w:sz w:val="28"/>
          <w:szCs w:val="28"/>
        </w:rPr>
      </w:pPr>
      <w:r w:rsidRPr="000861A0">
        <w:rPr>
          <w:sz w:val="28"/>
          <w:szCs w:val="28"/>
        </w:rPr>
        <w:t>В подтверждение этого прилагаем все необходимые документы.</w:t>
      </w:r>
    </w:p>
    <w:p w:rsidR="003F2664" w:rsidRPr="000861A0" w:rsidRDefault="003F2664" w:rsidP="003F2664">
      <w:pPr>
        <w:pStyle w:val="31"/>
        <w:shd w:val="clear" w:color="auto" w:fill="auto"/>
        <w:spacing w:before="0" w:after="0" w:line="260" w:lineRule="exact"/>
        <w:ind w:left="20"/>
        <w:jc w:val="both"/>
        <w:rPr>
          <w:sz w:val="28"/>
          <w:szCs w:val="28"/>
        </w:rPr>
      </w:pPr>
      <w:r w:rsidRPr="000861A0">
        <w:rPr>
          <w:sz w:val="28"/>
          <w:szCs w:val="28"/>
        </w:rPr>
        <w:t>Представитель, имеющий полномочия подписать заявку на участие от имени</w:t>
      </w:r>
    </w:p>
    <w:p w:rsidR="003F2664" w:rsidRPr="000861A0" w:rsidRDefault="003F2664" w:rsidP="003F2664">
      <w:pPr>
        <w:pStyle w:val="31"/>
        <w:shd w:val="clear" w:color="auto" w:fill="auto"/>
        <w:spacing w:before="0" w:after="0" w:line="260" w:lineRule="exact"/>
        <w:ind w:left="120"/>
        <w:jc w:val="center"/>
        <w:rPr>
          <w:sz w:val="28"/>
          <w:szCs w:val="28"/>
        </w:rPr>
      </w:pPr>
    </w:p>
    <w:p w:rsidR="003F2664" w:rsidRPr="000861A0" w:rsidRDefault="003F2664" w:rsidP="003F2664">
      <w:pPr>
        <w:pStyle w:val="31"/>
        <w:shd w:val="clear" w:color="auto" w:fill="auto"/>
        <w:spacing w:before="0" w:after="0" w:line="260" w:lineRule="exact"/>
        <w:ind w:left="120"/>
        <w:jc w:val="center"/>
        <w:rPr>
          <w:sz w:val="28"/>
          <w:szCs w:val="28"/>
        </w:rPr>
      </w:pPr>
      <w:r w:rsidRPr="000861A0">
        <w:rPr>
          <w:sz w:val="28"/>
          <w:szCs w:val="28"/>
        </w:rPr>
        <w:t>(полное наименование участника)</w:t>
      </w:r>
    </w:p>
    <w:p w:rsidR="003F2664" w:rsidRPr="000861A0" w:rsidRDefault="003F2664" w:rsidP="008F7634">
      <w:pPr>
        <w:pStyle w:val="22"/>
        <w:shd w:val="clear" w:color="auto" w:fill="auto"/>
        <w:spacing w:before="0"/>
        <w:ind w:left="40" w:right="20" w:firstLine="700"/>
        <w:rPr>
          <w:rStyle w:val="20pt0"/>
          <w:i/>
          <w:iCs/>
          <w:sz w:val="28"/>
          <w:szCs w:val="28"/>
        </w:rPr>
      </w:pPr>
    </w:p>
    <w:p w:rsidR="003F2664" w:rsidRPr="000861A0" w:rsidRDefault="003F2664" w:rsidP="008F7634">
      <w:pPr>
        <w:pStyle w:val="22"/>
        <w:shd w:val="clear" w:color="auto" w:fill="auto"/>
        <w:spacing w:before="0"/>
        <w:ind w:left="40" w:right="20" w:firstLine="700"/>
        <w:rPr>
          <w:rStyle w:val="20pt0"/>
          <w:i/>
          <w:iCs/>
          <w:sz w:val="28"/>
          <w:szCs w:val="28"/>
        </w:rPr>
      </w:pPr>
    </w:p>
    <w:p w:rsidR="003F2664" w:rsidRPr="000861A0" w:rsidRDefault="003F2664" w:rsidP="003F2664">
      <w:pPr>
        <w:pStyle w:val="31"/>
        <w:shd w:val="clear" w:color="auto" w:fill="auto"/>
        <w:tabs>
          <w:tab w:val="left" w:pos="4273"/>
        </w:tabs>
        <w:spacing w:before="0" w:after="0" w:line="317" w:lineRule="exact"/>
        <w:ind w:left="20"/>
        <w:jc w:val="both"/>
        <w:rPr>
          <w:sz w:val="28"/>
          <w:szCs w:val="28"/>
        </w:rPr>
      </w:pPr>
      <w:r w:rsidRPr="000861A0">
        <w:rPr>
          <w:sz w:val="28"/>
          <w:szCs w:val="28"/>
        </w:rPr>
        <w:t>Печать (при наличии)</w:t>
      </w:r>
      <w:r w:rsidRPr="000861A0">
        <w:rPr>
          <w:sz w:val="28"/>
          <w:szCs w:val="28"/>
        </w:rPr>
        <w:tab/>
        <w:t>(должность, подпись, ФИО)</w:t>
      </w:r>
    </w:p>
    <w:p w:rsidR="003F2664" w:rsidRPr="000861A0" w:rsidRDefault="003F2664" w:rsidP="003F2664">
      <w:pPr>
        <w:pStyle w:val="31"/>
        <w:shd w:val="clear" w:color="auto" w:fill="auto"/>
        <w:tabs>
          <w:tab w:val="left" w:pos="2252"/>
        </w:tabs>
        <w:spacing w:before="0" w:after="0" w:line="317" w:lineRule="exact"/>
        <w:ind w:left="20"/>
        <w:jc w:val="both"/>
        <w:rPr>
          <w:sz w:val="28"/>
          <w:szCs w:val="28"/>
        </w:rPr>
      </w:pPr>
      <w:r w:rsidRPr="000861A0">
        <w:rPr>
          <w:sz w:val="28"/>
          <w:szCs w:val="28"/>
        </w:rPr>
        <w:t>« »</w:t>
      </w:r>
      <w:r w:rsidRPr="000861A0">
        <w:rPr>
          <w:sz w:val="28"/>
          <w:szCs w:val="28"/>
        </w:rPr>
        <w:tab/>
        <w:t>20 г.</w:t>
      </w:r>
    </w:p>
    <w:p w:rsidR="003F2664" w:rsidRPr="000861A0" w:rsidRDefault="003F2664" w:rsidP="008F7634">
      <w:pPr>
        <w:pStyle w:val="22"/>
        <w:shd w:val="clear" w:color="auto" w:fill="auto"/>
        <w:spacing w:before="0"/>
        <w:ind w:left="40" w:right="20" w:firstLine="700"/>
        <w:rPr>
          <w:rStyle w:val="20pt0"/>
          <w:i/>
          <w:iCs/>
          <w:sz w:val="28"/>
          <w:szCs w:val="28"/>
        </w:rPr>
      </w:pPr>
    </w:p>
    <w:p w:rsidR="003176DD" w:rsidRPr="000861A0" w:rsidRDefault="003176DD" w:rsidP="008F7634">
      <w:pPr>
        <w:pStyle w:val="22"/>
        <w:shd w:val="clear" w:color="auto" w:fill="auto"/>
        <w:spacing w:before="0"/>
        <w:ind w:left="40" w:right="20" w:firstLine="700"/>
        <w:rPr>
          <w:rStyle w:val="20pt0"/>
          <w:i/>
          <w:iCs/>
          <w:sz w:val="28"/>
          <w:szCs w:val="28"/>
        </w:rPr>
      </w:pPr>
    </w:p>
    <w:p w:rsidR="00E46B29" w:rsidRPr="000861A0" w:rsidRDefault="00E46B29" w:rsidP="008F7634">
      <w:pPr>
        <w:pStyle w:val="22"/>
        <w:shd w:val="clear" w:color="auto" w:fill="auto"/>
        <w:spacing w:before="0"/>
        <w:ind w:left="40" w:right="20" w:firstLine="700"/>
        <w:rPr>
          <w:rStyle w:val="20pt0"/>
          <w:i/>
          <w:iCs/>
          <w:sz w:val="28"/>
          <w:szCs w:val="28"/>
        </w:rPr>
      </w:pPr>
    </w:p>
    <w:p w:rsidR="00E46B29" w:rsidRPr="000861A0" w:rsidRDefault="00E46B29" w:rsidP="008F7634">
      <w:pPr>
        <w:pStyle w:val="22"/>
        <w:shd w:val="clear" w:color="auto" w:fill="auto"/>
        <w:spacing w:before="0"/>
        <w:ind w:left="40" w:right="20" w:firstLine="700"/>
        <w:rPr>
          <w:rStyle w:val="20pt0"/>
          <w:i/>
          <w:iCs/>
          <w:sz w:val="28"/>
          <w:szCs w:val="28"/>
        </w:rPr>
      </w:pPr>
    </w:p>
    <w:p w:rsidR="00E46B29" w:rsidRPr="000861A0" w:rsidRDefault="00E46B29" w:rsidP="008F7634">
      <w:pPr>
        <w:pStyle w:val="22"/>
        <w:shd w:val="clear" w:color="auto" w:fill="auto"/>
        <w:spacing w:before="0"/>
        <w:ind w:left="40" w:right="20" w:firstLine="700"/>
        <w:rPr>
          <w:rStyle w:val="20pt0"/>
          <w:i/>
          <w:iCs/>
          <w:sz w:val="28"/>
          <w:szCs w:val="28"/>
        </w:rPr>
      </w:pPr>
    </w:p>
    <w:p w:rsidR="00E46B29" w:rsidRPr="000861A0" w:rsidRDefault="00E46B29" w:rsidP="008F7634">
      <w:pPr>
        <w:pStyle w:val="22"/>
        <w:shd w:val="clear" w:color="auto" w:fill="auto"/>
        <w:spacing w:before="0"/>
        <w:ind w:left="40" w:right="20" w:firstLine="700"/>
        <w:rPr>
          <w:rStyle w:val="20pt0"/>
          <w:i/>
          <w:iCs/>
          <w:sz w:val="28"/>
          <w:szCs w:val="28"/>
        </w:rPr>
      </w:pPr>
    </w:p>
    <w:p w:rsidR="00EA1FE4" w:rsidRPr="000861A0" w:rsidRDefault="00EA1FE4" w:rsidP="00EA1FE4">
      <w:pPr>
        <w:pStyle w:val="25"/>
        <w:shd w:val="clear" w:color="auto" w:fill="auto"/>
        <w:spacing w:line="274" w:lineRule="exact"/>
        <w:ind w:left="5700"/>
        <w:rPr>
          <w:sz w:val="28"/>
          <w:szCs w:val="28"/>
        </w:rPr>
      </w:pPr>
      <w:r w:rsidRPr="000861A0">
        <w:rPr>
          <w:sz w:val="28"/>
          <w:szCs w:val="28"/>
        </w:rPr>
        <w:t>Приложение № 2</w:t>
      </w:r>
    </w:p>
    <w:p w:rsidR="00EA1FE4" w:rsidRPr="000861A0" w:rsidRDefault="00EA1FE4" w:rsidP="00EA1FE4">
      <w:pPr>
        <w:pStyle w:val="25"/>
        <w:shd w:val="clear" w:color="auto" w:fill="auto"/>
        <w:spacing w:line="274" w:lineRule="exact"/>
        <w:ind w:left="5700"/>
        <w:rPr>
          <w:sz w:val="28"/>
          <w:szCs w:val="28"/>
        </w:rPr>
      </w:pPr>
      <w:r w:rsidRPr="000861A0">
        <w:rPr>
          <w:sz w:val="28"/>
          <w:szCs w:val="28"/>
        </w:rPr>
        <w:t>к аукционной документации</w:t>
      </w:r>
    </w:p>
    <w:p w:rsidR="00EA1FE4" w:rsidRPr="000861A0" w:rsidRDefault="00EA1FE4" w:rsidP="00EA1FE4">
      <w:pPr>
        <w:pStyle w:val="31"/>
        <w:shd w:val="clear" w:color="auto" w:fill="auto"/>
        <w:spacing w:before="0" w:after="128" w:line="260" w:lineRule="exact"/>
        <w:ind w:left="1900"/>
        <w:rPr>
          <w:sz w:val="28"/>
          <w:szCs w:val="28"/>
        </w:rPr>
      </w:pPr>
    </w:p>
    <w:p w:rsidR="00EA1FE4" w:rsidRPr="000861A0" w:rsidRDefault="00EA1FE4" w:rsidP="00EA1FE4">
      <w:pPr>
        <w:pStyle w:val="31"/>
        <w:shd w:val="clear" w:color="auto" w:fill="auto"/>
        <w:spacing w:before="0" w:after="128" w:line="260" w:lineRule="exact"/>
        <w:ind w:left="1900"/>
        <w:rPr>
          <w:sz w:val="28"/>
          <w:szCs w:val="28"/>
        </w:rPr>
      </w:pPr>
      <w:r w:rsidRPr="000861A0">
        <w:rPr>
          <w:sz w:val="28"/>
          <w:szCs w:val="28"/>
        </w:rPr>
        <w:t>СВЕДЕНИЯ ОБ УЧАСТНИКЕ (для юридических лиц)</w:t>
      </w:r>
    </w:p>
    <w:p w:rsidR="00EA1FE4" w:rsidRPr="000861A0" w:rsidRDefault="00EA1FE4" w:rsidP="00EA1FE4">
      <w:pPr>
        <w:pStyle w:val="22"/>
        <w:shd w:val="clear" w:color="auto" w:fill="auto"/>
        <w:spacing w:before="0" w:after="120"/>
        <w:ind w:left="2220" w:right="80" w:hanging="1480"/>
        <w:jc w:val="left"/>
        <w:rPr>
          <w:sz w:val="28"/>
          <w:szCs w:val="28"/>
        </w:rPr>
      </w:pPr>
      <w:r w:rsidRPr="000861A0">
        <w:rPr>
          <w:rStyle w:val="20pt0"/>
          <w:i/>
          <w:iCs/>
          <w:sz w:val="28"/>
          <w:szCs w:val="28"/>
        </w:rPr>
        <w:t>(в случае если на стороне одного участника выступает несколько лиц, сведения представляются на каждое лицо)</w:t>
      </w:r>
    </w:p>
    <w:p w:rsidR="00EA1FE4" w:rsidRPr="000861A0" w:rsidRDefault="00EA1FE4" w:rsidP="00F716CE">
      <w:pPr>
        <w:pStyle w:val="31"/>
        <w:numPr>
          <w:ilvl w:val="0"/>
          <w:numId w:val="7"/>
        </w:numPr>
        <w:shd w:val="clear" w:color="auto" w:fill="auto"/>
        <w:tabs>
          <w:tab w:val="left" w:pos="1053"/>
        </w:tabs>
        <w:spacing w:before="0" w:after="0" w:line="322" w:lineRule="exact"/>
        <w:ind w:left="20" w:firstLine="740"/>
        <w:jc w:val="both"/>
        <w:rPr>
          <w:sz w:val="28"/>
          <w:szCs w:val="28"/>
        </w:rPr>
      </w:pPr>
      <w:r w:rsidRPr="000861A0">
        <w:rPr>
          <w:sz w:val="28"/>
          <w:szCs w:val="28"/>
        </w:rPr>
        <w:t>Наименование участника (если менялось в течение последних 5 лет,</w:t>
      </w:r>
    </w:p>
    <w:p w:rsidR="00EA1FE4" w:rsidRPr="000861A0" w:rsidRDefault="00EA1FE4" w:rsidP="00EA1FE4">
      <w:pPr>
        <w:pStyle w:val="31"/>
        <w:shd w:val="clear" w:color="auto" w:fill="auto"/>
        <w:spacing w:before="0" w:after="0" w:line="322" w:lineRule="exact"/>
        <w:ind w:left="20" w:firstLine="740"/>
        <w:jc w:val="both"/>
        <w:rPr>
          <w:sz w:val="28"/>
          <w:szCs w:val="28"/>
        </w:rPr>
      </w:pPr>
      <w:r w:rsidRPr="000861A0">
        <w:rPr>
          <w:sz w:val="28"/>
          <w:szCs w:val="28"/>
        </w:rPr>
        <w:t>указать когда и привести прежнее название)</w:t>
      </w:r>
    </w:p>
    <w:p w:rsidR="00EA1FE4" w:rsidRPr="000861A0" w:rsidRDefault="00EA1FE4" w:rsidP="00EA1FE4">
      <w:pPr>
        <w:pStyle w:val="31"/>
        <w:shd w:val="clear" w:color="auto" w:fill="auto"/>
        <w:tabs>
          <w:tab w:val="left" w:leader="underscore" w:pos="8858"/>
        </w:tabs>
        <w:spacing w:before="0" w:after="0" w:line="322" w:lineRule="exact"/>
        <w:ind w:left="20" w:firstLine="740"/>
        <w:jc w:val="both"/>
        <w:rPr>
          <w:sz w:val="28"/>
          <w:szCs w:val="28"/>
        </w:rPr>
      </w:pPr>
      <w:r w:rsidRPr="000861A0">
        <w:rPr>
          <w:sz w:val="28"/>
          <w:szCs w:val="28"/>
        </w:rPr>
        <w:t>Юридический адрес</w:t>
      </w:r>
      <w:r w:rsidRPr="000861A0">
        <w:rPr>
          <w:sz w:val="28"/>
          <w:szCs w:val="28"/>
        </w:rPr>
        <w:tab/>
      </w:r>
    </w:p>
    <w:p w:rsidR="00EA1FE4" w:rsidRPr="000861A0" w:rsidRDefault="00EA1FE4" w:rsidP="00EA1FE4">
      <w:pPr>
        <w:pStyle w:val="31"/>
        <w:shd w:val="clear" w:color="auto" w:fill="auto"/>
        <w:tabs>
          <w:tab w:val="left" w:leader="underscore" w:pos="8906"/>
        </w:tabs>
        <w:spacing w:before="0" w:after="0" w:line="322" w:lineRule="exact"/>
        <w:ind w:left="20" w:firstLine="740"/>
        <w:jc w:val="both"/>
        <w:rPr>
          <w:sz w:val="28"/>
          <w:szCs w:val="28"/>
        </w:rPr>
      </w:pPr>
      <w:r w:rsidRPr="000861A0">
        <w:rPr>
          <w:sz w:val="28"/>
          <w:szCs w:val="28"/>
        </w:rPr>
        <w:t>Фактическое местонахождение</w:t>
      </w:r>
      <w:r w:rsidRPr="000861A0">
        <w:rPr>
          <w:sz w:val="28"/>
          <w:szCs w:val="28"/>
        </w:rPr>
        <w:tab/>
      </w:r>
    </w:p>
    <w:p w:rsidR="00EA1FE4" w:rsidRPr="000861A0" w:rsidRDefault="00EA1FE4" w:rsidP="00EA1FE4">
      <w:pPr>
        <w:pStyle w:val="31"/>
        <w:shd w:val="clear" w:color="auto" w:fill="auto"/>
        <w:tabs>
          <w:tab w:val="left" w:leader="underscore" w:pos="2795"/>
          <w:tab w:val="left" w:leader="underscore" w:pos="8838"/>
        </w:tabs>
        <w:spacing w:before="0" w:after="0" w:line="322" w:lineRule="exact"/>
        <w:ind w:left="20" w:firstLine="740"/>
        <w:jc w:val="both"/>
        <w:rPr>
          <w:sz w:val="28"/>
          <w:szCs w:val="28"/>
        </w:rPr>
      </w:pPr>
      <w:r w:rsidRPr="000861A0">
        <w:rPr>
          <w:sz w:val="28"/>
          <w:szCs w:val="28"/>
        </w:rPr>
        <w:t>Телефон (</w:t>
      </w:r>
      <w:r w:rsidRPr="000861A0">
        <w:rPr>
          <w:sz w:val="28"/>
          <w:szCs w:val="28"/>
        </w:rPr>
        <w:tab/>
        <w:t>)</w:t>
      </w:r>
      <w:r w:rsidRPr="000861A0">
        <w:rPr>
          <w:sz w:val="28"/>
          <w:szCs w:val="28"/>
        </w:rPr>
        <w:tab/>
      </w:r>
    </w:p>
    <w:p w:rsidR="00EA1FE4" w:rsidRPr="000861A0" w:rsidRDefault="00EA1FE4" w:rsidP="00EA1FE4">
      <w:pPr>
        <w:pStyle w:val="31"/>
        <w:shd w:val="clear" w:color="auto" w:fill="auto"/>
        <w:tabs>
          <w:tab w:val="left" w:leader="underscore" w:pos="8834"/>
        </w:tabs>
        <w:spacing w:before="0" w:after="0" w:line="322" w:lineRule="exact"/>
        <w:ind w:left="20" w:firstLine="740"/>
        <w:jc w:val="both"/>
        <w:rPr>
          <w:sz w:val="28"/>
          <w:szCs w:val="28"/>
        </w:rPr>
      </w:pPr>
      <w:r w:rsidRPr="000861A0">
        <w:rPr>
          <w:sz w:val="28"/>
          <w:szCs w:val="28"/>
        </w:rPr>
        <w:t xml:space="preserve">Факс </w:t>
      </w:r>
      <w:r w:rsidRPr="000861A0">
        <w:rPr>
          <w:rStyle w:val="11"/>
          <w:rFonts w:eastAsiaTheme="majorEastAsia"/>
          <w:sz w:val="28"/>
          <w:szCs w:val="28"/>
        </w:rPr>
        <w:t>( ^ )</w:t>
      </w:r>
      <w:r w:rsidRPr="000861A0">
        <w:rPr>
          <w:sz w:val="28"/>
          <w:szCs w:val="28"/>
        </w:rPr>
        <w:tab/>
      </w:r>
    </w:p>
    <w:p w:rsidR="00EA1FE4" w:rsidRPr="000861A0" w:rsidRDefault="00EA1FE4" w:rsidP="00EA1FE4">
      <w:pPr>
        <w:pStyle w:val="31"/>
        <w:shd w:val="clear" w:color="auto" w:fill="auto"/>
        <w:tabs>
          <w:tab w:val="left" w:leader="underscore" w:pos="6482"/>
          <w:tab w:val="left" w:leader="underscore" w:pos="8838"/>
        </w:tabs>
        <w:spacing w:before="0" w:after="0" w:line="322" w:lineRule="exact"/>
        <w:ind w:left="20" w:firstLine="740"/>
        <w:jc w:val="both"/>
        <w:rPr>
          <w:sz w:val="28"/>
          <w:szCs w:val="28"/>
        </w:rPr>
      </w:pPr>
      <w:r w:rsidRPr="000861A0">
        <w:rPr>
          <w:sz w:val="28"/>
          <w:szCs w:val="28"/>
        </w:rPr>
        <w:t>Адрес электронной почты</w:t>
      </w:r>
      <w:r w:rsidRPr="000861A0">
        <w:rPr>
          <w:sz w:val="28"/>
          <w:szCs w:val="28"/>
        </w:rPr>
        <w:tab/>
        <w:t>@</w:t>
      </w:r>
      <w:r w:rsidRPr="000861A0">
        <w:rPr>
          <w:sz w:val="28"/>
          <w:szCs w:val="28"/>
        </w:rPr>
        <w:tab/>
      </w:r>
    </w:p>
    <w:p w:rsidR="00EA1FE4" w:rsidRPr="000861A0" w:rsidRDefault="00EA1FE4" w:rsidP="00F716CE">
      <w:pPr>
        <w:pStyle w:val="31"/>
        <w:numPr>
          <w:ilvl w:val="0"/>
          <w:numId w:val="7"/>
        </w:numPr>
        <w:shd w:val="clear" w:color="auto" w:fill="auto"/>
        <w:tabs>
          <w:tab w:val="left" w:pos="1034"/>
        </w:tabs>
        <w:spacing w:before="0" w:after="0" w:line="322" w:lineRule="exact"/>
        <w:ind w:left="20" w:firstLine="740"/>
        <w:jc w:val="both"/>
        <w:rPr>
          <w:sz w:val="28"/>
          <w:szCs w:val="28"/>
        </w:rPr>
      </w:pPr>
      <w:r w:rsidRPr="000861A0">
        <w:rPr>
          <w:sz w:val="28"/>
          <w:szCs w:val="28"/>
        </w:rPr>
        <w:t>Руководитель</w:t>
      </w:r>
    </w:p>
    <w:p w:rsidR="00EA1FE4" w:rsidRPr="000861A0" w:rsidRDefault="00EA1FE4" w:rsidP="00F716CE">
      <w:pPr>
        <w:pStyle w:val="31"/>
        <w:numPr>
          <w:ilvl w:val="0"/>
          <w:numId w:val="7"/>
        </w:numPr>
        <w:shd w:val="clear" w:color="auto" w:fill="auto"/>
        <w:tabs>
          <w:tab w:val="left" w:pos="1029"/>
        </w:tabs>
        <w:spacing w:before="0" w:after="0" w:line="322" w:lineRule="exact"/>
        <w:ind w:left="20" w:firstLine="740"/>
        <w:jc w:val="both"/>
        <w:rPr>
          <w:sz w:val="28"/>
          <w:szCs w:val="28"/>
        </w:rPr>
      </w:pPr>
      <w:r w:rsidRPr="000861A0">
        <w:rPr>
          <w:sz w:val="28"/>
          <w:szCs w:val="28"/>
        </w:rPr>
        <w:t>Банковские реквизиты</w:t>
      </w:r>
    </w:p>
    <w:p w:rsidR="00EA1FE4" w:rsidRPr="000861A0" w:rsidRDefault="00EA1FE4" w:rsidP="00F716CE">
      <w:pPr>
        <w:pStyle w:val="a8"/>
        <w:numPr>
          <w:ilvl w:val="0"/>
          <w:numId w:val="7"/>
        </w:numPr>
        <w:shd w:val="clear" w:color="auto" w:fill="auto"/>
        <w:tabs>
          <w:tab w:val="left" w:pos="1034"/>
        </w:tabs>
        <w:ind w:left="20"/>
        <w:rPr>
          <w:sz w:val="28"/>
          <w:szCs w:val="28"/>
        </w:rPr>
      </w:pPr>
      <w:r w:rsidRPr="000861A0">
        <w:rPr>
          <w:sz w:val="28"/>
          <w:szCs w:val="28"/>
        </w:rPr>
        <w:t>ИНН</w:t>
      </w:r>
    </w:p>
    <w:p w:rsidR="00EA1FE4" w:rsidRPr="000861A0" w:rsidRDefault="00EA1FE4" w:rsidP="00F716CE">
      <w:pPr>
        <w:pStyle w:val="a8"/>
        <w:numPr>
          <w:ilvl w:val="0"/>
          <w:numId w:val="7"/>
        </w:numPr>
        <w:shd w:val="clear" w:color="auto" w:fill="auto"/>
        <w:tabs>
          <w:tab w:val="left" w:pos="1024"/>
        </w:tabs>
        <w:ind w:left="20"/>
        <w:rPr>
          <w:sz w:val="28"/>
          <w:szCs w:val="28"/>
        </w:rPr>
      </w:pPr>
      <w:r w:rsidRPr="000861A0">
        <w:rPr>
          <w:sz w:val="28"/>
          <w:szCs w:val="28"/>
        </w:rPr>
        <w:t>КПП</w:t>
      </w:r>
    </w:p>
    <w:p w:rsidR="00EA1FE4" w:rsidRPr="000861A0" w:rsidRDefault="00EA1FE4" w:rsidP="00F716CE">
      <w:pPr>
        <w:pStyle w:val="a8"/>
        <w:numPr>
          <w:ilvl w:val="0"/>
          <w:numId w:val="7"/>
        </w:numPr>
        <w:shd w:val="clear" w:color="auto" w:fill="auto"/>
        <w:tabs>
          <w:tab w:val="left" w:pos="1038"/>
        </w:tabs>
        <w:ind w:left="20"/>
        <w:rPr>
          <w:sz w:val="28"/>
          <w:szCs w:val="28"/>
        </w:rPr>
      </w:pPr>
      <w:r w:rsidRPr="000861A0">
        <w:rPr>
          <w:sz w:val="28"/>
          <w:szCs w:val="28"/>
        </w:rPr>
        <w:t>ОГРН</w:t>
      </w:r>
    </w:p>
    <w:p w:rsidR="00EA1FE4" w:rsidRPr="000861A0" w:rsidRDefault="00EA1FE4" w:rsidP="00F716CE">
      <w:pPr>
        <w:pStyle w:val="a8"/>
        <w:numPr>
          <w:ilvl w:val="0"/>
          <w:numId w:val="7"/>
        </w:numPr>
        <w:shd w:val="clear" w:color="auto" w:fill="auto"/>
        <w:tabs>
          <w:tab w:val="left" w:pos="1038"/>
        </w:tabs>
        <w:ind w:left="20"/>
        <w:rPr>
          <w:sz w:val="28"/>
          <w:szCs w:val="28"/>
        </w:rPr>
      </w:pPr>
      <w:r w:rsidRPr="000861A0">
        <w:rPr>
          <w:sz w:val="28"/>
          <w:szCs w:val="28"/>
        </w:rPr>
        <w:t>ОКПО</w:t>
      </w:r>
    </w:p>
    <w:p w:rsidR="00EA1FE4" w:rsidRPr="000861A0" w:rsidRDefault="00EA1FE4" w:rsidP="00F716CE">
      <w:pPr>
        <w:pStyle w:val="31"/>
        <w:numPr>
          <w:ilvl w:val="0"/>
          <w:numId w:val="7"/>
        </w:numPr>
        <w:shd w:val="clear" w:color="auto" w:fill="auto"/>
        <w:tabs>
          <w:tab w:val="left" w:pos="1024"/>
        </w:tabs>
        <w:spacing w:before="0" w:after="169" w:line="322" w:lineRule="exact"/>
        <w:ind w:left="20" w:firstLine="740"/>
        <w:jc w:val="both"/>
        <w:rPr>
          <w:sz w:val="28"/>
          <w:szCs w:val="28"/>
        </w:rPr>
      </w:pPr>
      <w:r w:rsidRPr="000861A0">
        <w:rPr>
          <w:sz w:val="28"/>
          <w:szCs w:val="28"/>
        </w:rPr>
        <w:t>Название и адрес филиалов</w:t>
      </w:r>
    </w:p>
    <w:p w:rsidR="00EA1FE4" w:rsidRPr="000861A0" w:rsidRDefault="00EA1FE4" w:rsidP="00F716CE">
      <w:pPr>
        <w:pStyle w:val="31"/>
        <w:numPr>
          <w:ilvl w:val="0"/>
          <w:numId w:val="7"/>
        </w:numPr>
        <w:shd w:val="clear" w:color="auto" w:fill="auto"/>
        <w:tabs>
          <w:tab w:val="left" w:pos="1034"/>
        </w:tabs>
        <w:spacing w:before="0" w:after="0" w:line="260" w:lineRule="exact"/>
        <w:ind w:left="20" w:firstLine="740"/>
        <w:jc w:val="both"/>
        <w:rPr>
          <w:sz w:val="28"/>
          <w:szCs w:val="28"/>
        </w:rPr>
      </w:pPr>
      <w:r w:rsidRPr="000861A0">
        <w:rPr>
          <w:sz w:val="28"/>
          <w:szCs w:val="28"/>
        </w:rPr>
        <w:t>Контактные лица</w:t>
      </w:r>
    </w:p>
    <w:p w:rsidR="00EA1FE4" w:rsidRPr="000861A0" w:rsidRDefault="00EA1FE4" w:rsidP="00EA1FE4">
      <w:pPr>
        <w:pStyle w:val="31"/>
        <w:shd w:val="clear" w:color="auto" w:fill="auto"/>
        <w:spacing w:before="0" w:after="0" w:line="322" w:lineRule="exact"/>
        <w:ind w:left="20" w:right="80" w:firstLine="740"/>
        <w:jc w:val="both"/>
        <w:rPr>
          <w:sz w:val="28"/>
          <w:szCs w:val="28"/>
        </w:rPr>
      </w:pPr>
      <w:r w:rsidRPr="000861A0">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Pr="000861A0" w:rsidRDefault="00EA1FE4" w:rsidP="00EA1FE4">
      <w:pPr>
        <w:pStyle w:val="31"/>
        <w:shd w:val="clear" w:color="auto" w:fill="auto"/>
        <w:spacing w:before="0" w:after="0" w:line="322" w:lineRule="exact"/>
        <w:ind w:left="20" w:right="80"/>
        <w:rPr>
          <w:sz w:val="28"/>
          <w:szCs w:val="28"/>
        </w:rPr>
      </w:pPr>
      <w:r w:rsidRPr="000861A0">
        <w:rPr>
          <w:rStyle w:val="11"/>
          <w:rFonts w:eastAsiaTheme="majorEastAsia"/>
          <w:sz w:val="28"/>
          <w:szCs w:val="28"/>
        </w:rPr>
        <w:t>Справки по общим вопросам и вопросам управления</w:t>
      </w:r>
      <w:r w:rsidRPr="000861A0">
        <w:rPr>
          <w:sz w:val="28"/>
          <w:szCs w:val="28"/>
        </w:rPr>
        <w:t xml:space="preserve"> Контактное лицо (должность, ФИО, телефон)</w:t>
      </w:r>
    </w:p>
    <w:p w:rsidR="00EA1FE4" w:rsidRPr="000861A0" w:rsidRDefault="00EA1FE4" w:rsidP="00EA1FE4">
      <w:pPr>
        <w:pStyle w:val="31"/>
        <w:shd w:val="clear" w:color="auto" w:fill="auto"/>
        <w:spacing w:before="0" w:after="0" w:line="326" w:lineRule="exact"/>
        <w:ind w:left="20" w:right="80"/>
        <w:rPr>
          <w:sz w:val="28"/>
          <w:szCs w:val="28"/>
        </w:rPr>
      </w:pPr>
      <w:r w:rsidRPr="000861A0">
        <w:rPr>
          <w:rStyle w:val="11"/>
          <w:rFonts w:eastAsiaTheme="majorEastAsia"/>
          <w:sz w:val="28"/>
          <w:szCs w:val="28"/>
        </w:rPr>
        <w:t>Справки по кадровым вопросам</w:t>
      </w:r>
      <w:r w:rsidRPr="000861A0">
        <w:rPr>
          <w:sz w:val="28"/>
          <w:szCs w:val="28"/>
        </w:rPr>
        <w:t xml:space="preserve"> Контактное лицо (должность, ФИО, телефон)</w:t>
      </w:r>
    </w:p>
    <w:p w:rsidR="00EA1FE4" w:rsidRPr="000861A0" w:rsidRDefault="00EA1FE4" w:rsidP="00EA1FE4">
      <w:pPr>
        <w:pStyle w:val="31"/>
        <w:shd w:val="clear" w:color="auto" w:fill="auto"/>
        <w:spacing w:before="0" w:after="0" w:line="326" w:lineRule="exact"/>
        <w:ind w:left="20" w:right="80"/>
        <w:rPr>
          <w:sz w:val="28"/>
          <w:szCs w:val="28"/>
        </w:rPr>
      </w:pPr>
      <w:r w:rsidRPr="000861A0">
        <w:rPr>
          <w:rStyle w:val="11"/>
          <w:rFonts w:eastAsiaTheme="majorEastAsia"/>
          <w:sz w:val="28"/>
          <w:szCs w:val="28"/>
        </w:rPr>
        <w:t>Справки по техническим вопросам</w:t>
      </w:r>
      <w:r w:rsidRPr="000861A0">
        <w:rPr>
          <w:sz w:val="28"/>
          <w:szCs w:val="28"/>
        </w:rPr>
        <w:t xml:space="preserve"> Контактное лицо (должность, ФИО, телефон)</w:t>
      </w:r>
    </w:p>
    <w:p w:rsidR="00EA1FE4" w:rsidRPr="000861A0" w:rsidRDefault="00EA1FE4" w:rsidP="00EA1FE4">
      <w:pPr>
        <w:pStyle w:val="31"/>
        <w:shd w:val="clear" w:color="auto" w:fill="auto"/>
        <w:spacing w:before="0" w:after="0" w:line="326" w:lineRule="exact"/>
        <w:ind w:left="20" w:right="80"/>
        <w:rPr>
          <w:sz w:val="28"/>
          <w:szCs w:val="28"/>
        </w:rPr>
      </w:pPr>
      <w:r w:rsidRPr="000861A0">
        <w:rPr>
          <w:rStyle w:val="11"/>
          <w:rFonts w:eastAsiaTheme="majorEastAsia"/>
          <w:sz w:val="28"/>
          <w:szCs w:val="28"/>
        </w:rPr>
        <w:t>Справки по финансовым вопросам</w:t>
      </w:r>
      <w:r w:rsidRPr="000861A0">
        <w:rPr>
          <w:sz w:val="28"/>
          <w:szCs w:val="28"/>
        </w:rPr>
        <w:t xml:space="preserve"> Контактное лицо (должность, ФИО, телефон)</w:t>
      </w:r>
    </w:p>
    <w:p w:rsidR="00EA1FE4" w:rsidRPr="000861A0" w:rsidRDefault="00EA1FE4" w:rsidP="00F716CE">
      <w:pPr>
        <w:pStyle w:val="31"/>
        <w:numPr>
          <w:ilvl w:val="0"/>
          <w:numId w:val="7"/>
        </w:numPr>
        <w:shd w:val="clear" w:color="auto" w:fill="auto"/>
        <w:tabs>
          <w:tab w:val="left" w:pos="1465"/>
          <w:tab w:val="left" w:leader="underscore" w:pos="3678"/>
        </w:tabs>
        <w:spacing w:before="0" w:after="240" w:line="326" w:lineRule="exact"/>
        <w:ind w:left="20" w:right="80" w:firstLine="740"/>
        <w:jc w:val="both"/>
        <w:rPr>
          <w:sz w:val="28"/>
          <w:szCs w:val="28"/>
        </w:rPr>
      </w:pPr>
      <w:r w:rsidRPr="000861A0">
        <w:rPr>
          <w:sz w:val="28"/>
          <w:szCs w:val="28"/>
        </w:rPr>
        <w:t xml:space="preserve">Является ли участник субъектом малого и среднего предпринимательства </w:t>
      </w:r>
      <w:r w:rsidRPr="000861A0">
        <w:rPr>
          <w:sz w:val="28"/>
          <w:szCs w:val="28"/>
        </w:rPr>
        <w:tab/>
        <w:t xml:space="preserve"> </w:t>
      </w:r>
      <w:r w:rsidRPr="000861A0">
        <w:rPr>
          <w:rStyle w:val="a6"/>
          <w:sz w:val="28"/>
          <w:szCs w:val="28"/>
        </w:rPr>
        <w:t>(указать да или нет).</w:t>
      </w:r>
    </w:p>
    <w:p w:rsidR="003176DD" w:rsidRPr="000861A0" w:rsidRDefault="00EA1FE4" w:rsidP="00F716CE">
      <w:pPr>
        <w:pStyle w:val="31"/>
        <w:numPr>
          <w:ilvl w:val="0"/>
          <w:numId w:val="7"/>
        </w:numPr>
        <w:shd w:val="clear" w:color="auto" w:fill="auto"/>
        <w:tabs>
          <w:tab w:val="left" w:pos="1148"/>
          <w:tab w:val="left" w:leader="underscore" w:pos="3514"/>
        </w:tabs>
        <w:spacing w:before="0" w:after="0" w:line="326" w:lineRule="exact"/>
        <w:ind w:left="20" w:right="80" w:firstLine="740"/>
        <w:jc w:val="both"/>
        <w:rPr>
          <w:rStyle w:val="a6"/>
          <w:i w:val="0"/>
          <w:iCs w:val="0"/>
          <w:color w:val="auto"/>
          <w:sz w:val="28"/>
          <w:szCs w:val="28"/>
          <w:shd w:val="clear" w:color="auto" w:fill="auto"/>
        </w:rPr>
      </w:pPr>
      <w:r w:rsidRPr="000861A0">
        <w:rPr>
          <w:sz w:val="28"/>
          <w:szCs w:val="28"/>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0861A0">
        <w:rPr>
          <w:sz w:val="28"/>
          <w:szCs w:val="28"/>
        </w:rPr>
        <w:tab/>
        <w:t xml:space="preserve"> </w:t>
      </w:r>
      <w:r w:rsidRPr="000861A0">
        <w:rPr>
          <w:rStyle w:val="a6"/>
          <w:sz w:val="28"/>
          <w:szCs w:val="28"/>
        </w:rPr>
        <w:t>(указать да или нет).</w:t>
      </w:r>
    </w:p>
    <w:p w:rsidR="006E4AC4" w:rsidRPr="000861A0" w:rsidRDefault="00A24E05" w:rsidP="00A24E05">
      <w:pPr>
        <w:pStyle w:val="31"/>
        <w:tabs>
          <w:tab w:val="left" w:pos="1148"/>
          <w:tab w:val="left" w:leader="underscore" w:pos="3514"/>
        </w:tabs>
        <w:spacing w:after="0" w:line="326" w:lineRule="exact"/>
        <w:ind w:left="760" w:right="80"/>
        <w:jc w:val="both"/>
        <w:rPr>
          <w:sz w:val="28"/>
          <w:szCs w:val="28"/>
          <w:highlight w:val="yellow"/>
        </w:rPr>
      </w:pPr>
      <w:r w:rsidRPr="000861A0">
        <w:rPr>
          <w:sz w:val="28"/>
          <w:szCs w:val="28"/>
        </w:rPr>
        <w:t xml:space="preserve">12. </w:t>
      </w:r>
      <w:r w:rsidR="00BC7A2A" w:rsidRPr="000861A0">
        <w:rPr>
          <w:sz w:val="28"/>
          <w:szCs w:val="28"/>
        </w:rPr>
        <w:t>О</w:t>
      </w:r>
      <w:r w:rsidR="006E4AC4" w:rsidRPr="000861A0">
        <w:rPr>
          <w:sz w:val="28"/>
          <w:szCs w:val="28"/>
        </w:rPr>
        <w:t xml:space="preserve">бъёмы </w:t>
      </w:r>
      <w:r w:rsidR="00BC7A2A" w:rsidRPr="000861A0">
        <w:rPr>
          <w:sz w:val="28"/>
          <w:szCs w:val="28"/>
        </w:rPr>
        <w:t xml:space="preserve">поставки </w:t>
      </w:r>
      <w:r w:rsidR="006E4AC4" w:rsidRPr="000861A0">
        <w:rPr>
          <w:sz w:val="28"/>
          <w:szCs w:val="28"/>
        </w:rPr>
        <w:t xml:space="preserve">распределённые </w:t>
      </w:r>
      <w:r w:rsidRPr="000861A0">
        <w:rPr>
          <w:sz w:val="28"/>
          <w:szCs w:val="28"/>
        </w:rPr>
        <w:t>между коллективными участниками</w:t>
      </w:r>
      <w:r w:rsidR="00BC7A2A" w:rsidRPr="000861A0">
        <w:rPr>
          <w:sz w:val="28"/>
          <w:szCs w:val="28"/>
          <w:highlight w:val="yellow"/>
        </w:rPr>
        <w:t xml:space="preserve"> </w:t>
      </w:r>
    </w:p>
    <w:tbl>
      <w:tblPr>
        <w:tblStyle w:val="af1"/>
        <w:tblW w:w="0" w:type="auto"/>
        <w:tblInd w:w="40" w:type="dxa"/>
        <w:tblLook w:val="04A0" w:firstRow="1" w:lastRow="0" w:firstColumn="1" w:lastColumn="0" w:noHBand="0" w:noVBand="1"/>
      </w:tblPr>
      <w:tblGrid>
        <w:gridCol w:w="1942"/>
        <w:gridCol w:w="1985"/>
        <w:gridCol w:w="1943"/>
        <w:gridCol w:w="1943"/>
        <w:gridCol w:w="1943"/>
      </w:tblGrid>
      <w:tr w:rsidR="002409D6" w:rsidRPr="000861A0" w:rsidTr="005053D4">
        <w:tc>
          <w:tcPr>
            <w:tcW w:w="1942" w:type="dxa"/>
          </w:tcPr>
          <w:p w:rsidR="002409D6" w:rsidRPr="000861A0" w:rsidRDefault="002409D6" w:rsidP="005053D4">
            <w:pPr>
              <w:pStyle w:val="31"/>
              <w:shd w:val="clear" w:color="auto" w:fill="auto"/>
              <w:spacing w:after="0" w:line="322" w:lineRule="exact"/>
              <w:ind w:right="20"/>
              <w:jc w:val="both"/>
              <w:rPr>
                <w:sz w:val="28"/>
                <w:szCs w:val="28"/>
              </w:rPr>
            </w:pPr>
            <w:r w:rsidRPr="000861A0">
              <w:rPr>
                <w:sz w:val="28"/>
                <w:szCs w:val="28"/>
              </w:rPr>
              <w:t>Номер п/п</w:t>
            </w: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r w:rsidRPr="000861A0">
              <w:rPr>
                <w:sz w:val="28"/>
                <w:szCs w:val="28"/>
              </w:rPr>
              <w:t>Наименование участника</w:t>
            </w: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r w:rsidRPr="000861A0">
              <w:rPr>
                <w:sz w:val="28"/>
                <w:szCs w:val="28"/>
              </w:rPr>
              <w:t>Участник № 1</w:t>
            </w: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r w:rsidRPr="000861A0">
              <w:rPr>
                <w:sz w:val="28"/>
                <w:szCs w:val="28"/>
              </w:rPr>
              <w:t>Участник № 2</w:t>
            </w: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r w:rsidRPr="000861A0">
              <w:rPr>
                <w:sz w:val="28"/>
                <w:szCs w:val="28"/>
              </w:rPr>
              <w:t>Участник № 3</w:t>
            </w:r>
          </w:p>
        </w:tc>
      </w:tr>
      <w:tr w:rsidR="002409D6" w:rsidRPr="000861A0" w:rsidTr="005053D4">
        <w:tc>
          <w:tcPr>
            <w:tcW w:w="1942" w:type="dxa"/>
          </w:tcPr>
          <w:p w:rsidR="002409D6" w:rsidRPr="000861A0" w:rsidRDefault="002409D6" w:rsidP="005053D4">
            <w:pPr>
              <w:pStyle w:val="31"/>
              <w:shd w:val="clear" w:color="auto" w:fill="auto"/>
              <w:spacing w:after="0" w:line="322" w:lineRule="exact"/>
              <w:ind w:right="20"/>
              <w:jc w:val="both"/>
              <w:rPr>
                <w:sz w:val="28"/>
                <w:szCs w:val="28"/>
              </w:rPr>
            </w:pPr>
            <w:r w:rsidRPr="000861A0">
              <w:rPr>
                <w:sz w:val="28"/>
                <w:szCs w:val="28"/>
              </w:rPr>
              <w:t>1.</w:t>
            </w: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r w:rsidRPr="000861A0">
              <w:rPr>
                <w:sz w:val="28"/>
                <w:szCs w:val="28"/>
              </w:rPr>
              <w:t>Объём поставки</w:t>
            </w: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p>
        </w:tc>
      </w:tr>
      <w:tr w:rsidR="002409D6" w:rsidRPr="000861A0" w:rsidTr="005053D4">
        <w:tc>
          <w:tcPr>
            <w:tcW w:w="1942" w:type="dxa"/>
          </w:tcPr>
          <w:p w:rsidR="002409D6" w:rsidRPr="000861A0" w:rsidRDefault="002409D6" w:rsidP="005053D4">
            <w:pPr>
              <w:pStyle w:val="31"/>
              <w:shd w:val="clear" w:color="auto" w:fill="auto"/>
              <w:spacing w:after="0" w:line="322" w:lineRule="exact"/>
              <w:ind w:right="20"/>
              <w:jc w:val="both"/>
              <w:rPr>
                <w:sz w:val="28"/>
                <w:szCs w:val="28"/>
              </w:rPr>
            </w:pPr>
            <w:r w:rsidRPr="000861A0">
              <w:rPr>
                <w:sz w:val="28"/>
                <w:szCs w:val="28"/>
              </w:rPr>
              <w:lastRenderedPageBreak/>
              <w:t>2.</w:t>
            </w: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r w:rsidRPr="000861A0">
              <w:rPr>
                <w:sz w:val="28"/>
                <w:szCs w:val="28"/>
              </w:rPr>
              <w:t>Стоимость поставки</w:t>
            </w: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p>
        </w:tc>
      </w:tr>
      <w:tr w:rsidR="002409D6" w:rsidRPr="000861A0" w:rsidTr="005053D4">
        <w:tc>
          <w:tcPr>
            <w:tcW w:w="1942" w:type="dxa"/>
          </w:tcPr>
          <w:p w:rsidR="002409D6" w:rsidRPr="000861A0" w:rsidRDefault="002409D6" w:rsidP="005053D4">
            <w:pPr>
              <w:pStyle w:val="31"/>
              <w:shd w:val="clear" w:color="auto" w:fill="auto"/>
              <w:spacing w:after="0" w:line="322" w:lineRule="exact"/>
              <w:ind w:right="20"/>
              <w:jc w:val="both"/>
              <w:rPr>
                <w:sz w:val="28"/>
                <w:szCs w:val="28"/>
              </w:rPr>
            </w:pPr>
            <w:r w:rsidRPr="000861A0">
              <w:rPr>
                <w:sz w:val="28"/>
                <w:szCs w:val="28"/>
              </w:rPr>
              <w:t>3.</w:t>
            </w: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r w:rsidRPr="000861A0">
              <w:rPr>
                <w:sz w:val="28"/>
                <w:szCs w:val="28"/>
              </w:rPr>
              <w:t>Срок поставки</w:t>
            </w: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p>
        </w:tc>
        <w:tc>
          <w:tcPr>
            <w:tcW w:w="1943" w:type="dxa"/>
          </w:tcPr>
          <w:p w:rsidR="002409D6" w:rsidRPr="000861A0" w:rsidRDefault="002409D6" w:rsidP="005053D4">
            <w:pPr>
              <w:pStyle w:val="31"/>
              <w:shd w:val="clear" w:color="auto" w:fill="auto"/>
              <w:spacing w:after="0" w:line="322" w:lineRule="exact"/>
              <w:ind w:right="20"/>
              <w:jc w:val="both"/>
              <w:rPr>
                <w:sz w:val="28"/>
                <w:szCs w:val="28"/>
              </w:rPr>
            </w:pPr>
          </w:p>
        </w:tc>
      </w:tr>
    </w:tbl>
    <w:p w:rsidR="006E4AC4" w:rsidRPr="000861A0" w:rsidRDefault="00BC7A2A" w:rsidP="006E4AC4">
      <w:pPr>
        <w:pStyle w:val="31"/>
        <w:shd w:val="clear" w:color="auto" w:fill="auto"/>
        <w:tabs>
          <w:tab w:val="left" w:pos="1148"/>
          <w:tab w:val="left" w:leader="underscore" w:pos="3514"/>
        </w:tabs>
        <w:spacing w:before="0" w:after="0" w:line="326" w:lineRule="exact"/>
        <w:ind w:left="760" w:right="80"/>
        <w:jc w:val="both"/>
        <w:rPr>
          <w:sz w:val="28"/>
          <w:szCs w:val="28"/>
        </w:rPr>
      </w:pPr>
      <w:r w:rsidRPr="000861A0">
        <w:rPr>
          <w:sz w:val="28"/>
          <w:szCs w:val="28"/>
        </w:rPr>
        <w:t xml:space="preserve"> </w:t>
      </w:r>
    </w:p>
    <w:p w:rsidR="00EA1FE4" w:rsidRPr="000861A0" w:rsidRDefault="00BC7A2A" w:rsidP="00EA1FE4">
      <w:pPr>
        <w:pStyle w:val="31"/>
        <w:shd w:val="clear" w:color="auto" w:fill="auto"/>
        <w:spacing w:before="0" w:after="0" w:line="322" w:lineRule="exact"/>
        <w:ind w:left="760"/>
        <w:jc w:val="both"/>
        <w:rPr>
          <w:sz w:val="28"/>
          <w:szCs w:val="28"/>
        </w:rPr>
      </w:pPr>
      <w:r w:rsidRPr="000861A0">
        <w:rPr>
          <w:sz w:val="28"/>
          <w:szCs w:val="28"/>
        </w:rPr>
        <w:t>13</w:t>
      </w:r>
      <w:r w:rsidR="00EA1FE4" w:rsidRPr="000861A0">
        <w:rPr>
          <w:sz w:val="28"/>
          <w:szCs w:val="28"/>
        </w:rPr>
        <w:t>. Реквизиты для перечисления денежных средств, внесенных в качестве</w:t>
      </w:r>
    </w:p>
    <w:p w:rsidR="00EA1FE4" w:rsidRPr="000861A0" w:rsidRDefault="00EA1FE4" w:rsidP="00EA1FE4">
      <w:pPr>
        <w:pStyle w:val="31"/>
        <w:shd w:val="clear" w:color="auto" w:fill="auto"/>
        <w:tabs>
          <w:tab w:val="left" w:leader="underscore" w:pos="7959"/>
        </w:tabs>
        <w:spacing w:before="0" w:after="0" w:line="322" w:lineRule="exact"/>
        <w:rPr>
          <w:sz w:val="28"/>
          <w:szCs w:val="28"/>
        </w:rPr>
      </w:pPr>
      <w:r w:rsidRPr="000861A0">
        <w:rPr>
          <w:sz w:val="28"/>
          <w:szCs w:val="28"/>
        </w:rPr>
        <w:t>обеспечения заявки</w:t>
      </w:r>
      <w:r w:rsidRPr="000861A0">
        <w:rPr>
          <w:sz w:val="28"/>
          <w:szCs w:val="28"/>
        </w:rPr>
        <w:tab/>
        <w:t xml:space="preserve"> </w:t>
      </w:r>
    </w:p>
    <w:p w:rsidR="00EA1FE4" w:rsidRPr="000861A0" w:rsidRDefault="00EA1FE4" w:rsidP="00EA1FE4">
      <w:pPr>
        <w:pStyle w:val="31"/>
        <w:shd w:val="clear" w:color="auto" w:fill="auto"/>
        <w:spacing w:before="0" w:after="0" w:line="806" w:lineRule="exact"/>
        <w:rPr>
          <w:sz w:val="28"/>
          <w:szCs w:val="28"/>
        </w:rPr>
      </w:pPr>
      <w:r w:rsidRPr="000861A0">
        <w:rPr>
          <w:sz w:val="28"/>
          <w:szCs w:val="28"/>
        </w:rPr>
        <w:t>Имеющий полномочия действовать от имени участника (полное наименование участника)</w:t>
      </w:r>
    </w:p>
    <w:p w:rsidR="00EA1FE4" w:rsidRPr="000861A0" w:rsidRDefault="00EA1FE4" w:rsidP="008F7634">
      <w:pPr>
        <w:pStyle w:val="22"/>
        <w:shd w:val="clear" w:color="auto" w:fill="auto"/>
        <w:spacing w:before="0"/>
        <w:ind w:left="40" w:right="20" w:firstLine="700"/>
        <w:rPr>
          <w:sz w:val="28"/>
          <w:szCs w:val="28"/>
        </w:rPr>
      </w:pPr>
      <w:r w:rsidRPr="000861A0">
        <w:rPr>
          <w:sz w:val="28"/>
          <w:szCs w:val="28"/>
        </w:rPr>
        <w:t>(должность, подпись, ФИО) Печать (при наличии)</w:t>
      </w: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Default="006E4AC4" w:rsidP="008F7634">
      <w:pPr>
        <w:pStyle w:val="22"/>
        <w:shd w:val="clear" w:color="auto" w:fill="auto"/>
        <w:spacing w:before="0"/>
        <w:ind w:left="40" w:right="20" w:firstLine="700"/>
        <w:rPr>
          <w:sz w:val="28"/>
          <w:szCs w:val="28"/>
        </w:rPr>
      </w:pPr>
    </w:p>
    <w:p w:rsidR="00B14888" w:rsidRDefault="00B14888" w:rsidP="008F7634">
      <w:pPr>
        <w:pStyle w:val="22"/>
        <w:shd w:val="clear" w:color="auto" w:fill="auto"/>
        <w:spacing w:before="0"/>
        <w:ind w:left="40" w:right="20" w:firstLine="700"/>
        <w:rPr>
          <w:sz w:val="28"/>
          <w:szCs w:val="28"/>
        </w:rPr>
      </w:pPr>
    </w:p>
    <w:p w:rsidR="00B14888" w:rsidRDefault="00B14888" w:rsidP="008F7634">
      <w:pPr>
        <w:pStyle w:val="22"/>
        <w:shd w:val="clear" w:color="auto" w:fill="auto"/>
        <w:spacing w:before="0"/>
        <w:ind w:left="40" w:right="20" w:firstLine="700"/>
        <w:rPr>
          <w:sz w:val="28"/>
          <w:szCs w:val="28"/>
        </w:rPr>
      </w:pPr>
    </w:p>
    <w:p w:rsidR="00B14888" w:rsidRDefault="00B14888" w:rsidP="008F7634">
      <w:pPr>
        <w:pStyle w:val="22"/>
        <w:shd w:val="clear" w:color="auto" w:fill="auto"/>
        <w:spacing w:before="0"/>
        <w:ind w:left="40" w:right="20" w:firstLine="700"/>
        <w:rPr>
          <w:sz w:val="28"/>
          <w:szCs w:val="28"/>
        </w:rPr>
      </w:pPr>
    </w:p>
    <w:p w:rsidR="00B14888" w:rsidRPr="000861A0" w:rsidRDefault="00B14888"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6E4AC4" w:rsidRPr="000861A0" w:rsidRDefault="006E4AC4" w:rsidP="008F7634">
      <w:pPr>
        <w:pStyle w:val="22"/>
        <w:shd w:val="clear" w:color="auto" w:fill="auto"/>
        <w:spacing w:before="0"/>
        <w:ind w:left="40" w:right="20" w:firstLine="700"/>
        <w:rPr>
          <w:sz w:val="28"/>
          <w:szCs w:val="28"/>
        </w:rPr>
      </w:pPr>
    </w:p>
    <w:p w:rsidR="00BB324B" w:rsidRPr="000861A0" w:rsidRDefault="00BB324B" w:rsidP="00BB324B">
      <w:pPr>
        <w:pStyle w:val="31"/>
        <w:shd w:val="clear" w:color="auto" w:fill="auto"/>
        <w:spacing w:before="0" w:after="0" w:line="260" w:lineRule="exact"/>
        <w:ind w:left="20"/>
        <w:jc w:val="center"/>
        <w:rPr>
          <w:sz w:val="28"/>
          <w:szCs w:val="28"/>
        </w:rPr>
      </w:pPr>
      <w:r w:rsidRPr="000861A0">
        <w:rPr>
          <w:sz w:val="28"/>
          <w:szCs w:val="28"/>
        </w:rPr>
        <w:t>СВЕДЕНИЯ ОБ УЧАСТНИКЕ (для физических лиц)</w:t>
      </w:r>
    </w:p>
    <w:p w:rsidR="00BB324B" w:rsidRPr="000861A0" w:rsidRDefault="00BB324B" w:rsidP="00BB324B">
      <w:pPr>
        <w:pStyle w:val="28"/>
        <w:shd w:val="clear" w:color="auto" w:fill="auto"/>
        <w:ind w:left="1280"/>
        <w:jc w:val="center"/>
        <w:rPr>
          <w:sz w:val="28"/>
          <w:szCs w:val="28"/>
        </w:rPr>
      </w:pPr>
      <w:r w:rsidRPr="000861A0">
        <w:rPr>
          <w:sz w:val="28"/>
          <w:szCs w:val="28"/>
        </w:rPr>
        <w:t>(в случае если на стороне одного участника выступает несколько лиц, сведения</w:t>
      </w:r>
      <w:r w:rsidR="00AE7CEC" w:rsidRPr="000861A0">
        <w:rPr>
          <w:sz w:val="28"/>
          <w:szCs w:val="28"/>
        </w:rPr>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RPr="000861A0" w:rsidTr="00BB324B">
        <w:trPr>
          <w:trHeight w:hRule="exact" w:val="278"/>
        </w:trPr>
        <w:tc>
          <w:tcPr>
            <w:tcW w:w="341" w:type="dxa"/>
            <w:shd w:val="clear" w:color="auto" w:fill="FFFFFF"/>
          </w:tcPr>
          <w:p w:rsidR="00BB324B" w:rsidRPr="000861A0" w:rsidRDefault="00BB324B" w:rsidP="00BB324B">
            <w:pPr>
              <w:pStyle w:val="31"/>
              <w:shd w:val="clear" w:color="auto" w:fill="auto"/>
              <w:spacing w:before="0" w:after="0" w:line="260" w:lineRule="exact"/>
              <w:ind w:left="40"/>
              <w:rPr>
                <w:sz w:val="28"/>
                <w:szCs w:val="28"/>
              </w:rPr>
            </w:pPr>
            <w:r w:rsidRPr="000861A0">
              <w:rPr>
                <w:sz w:val="28"/>
                <w:szCs w:val="28"/>
              </w:rPr>
              <w:t>1.</w:t>
            </w:r>
          </w:p>
        </w:tc>
        <w:tc>
          <w:tcPr>
            <w:tcW w:w="5045" w:type="dxa"/>
            <w:shd w:val="clear" w:color="auto" w:fill="FFFFFF"/>
          </w:tcPr>
          <w:p w:rsidR="00BB324B" w:rsidRPr="000861A0" w:rsidRDefault="00BB324B" w:rsidP="00BB324B">
            <w:pPr>
              <w:pStyle w:val="31"/>
              <w:shd w:val="clear" w:color="auto" w:fill="auto"/>
              <w:tabs>
                <w:tab w:val="left" w:leader="underscore" w:pos="5081"/>
              </w:tabs>
              <w:spacing w:before="0" w:after="0" w:line="260" w:lineRule="exact"/>
              <w:ind w:left="180"/>
              <w:rPr>
                <w:sz w:val="28"/>
                <w:szCs w:val="28"/>
              </w:rPr>
            </w:pPr>
            <w:r w:rsidRPr="000861A0">
              <w:rPr>
                <w:sz w:val="28"/>
                <w:szCs w:val="28"/>
              </w:rPr>
              <w:t xml:space="preserve">Фамилия, имя, отчество </w:t>
            </w:r>
            <w:r w:rsidRPr="000861A0">
              <w:rPr>
                <w:sz w:val="28"/>
                <w:szCs w:val="28"/>
              </w:rPr>
              <w:tab/>
            </w:r>
          </w:p>
        </w:tc>
        <w:tc>
          <w:tcPr>
            <w:tcW w:w="3269" w:type="dxa"/>
            <w:shd w:val="clear" w:color="auto" w:fill="FFFFFF"/>
          </w:tcPr>
          <w:p w:rsidR="00BB324B" w:rsidRPr="000861A0" w:rsidRDefault="00BB324B" w:rsidP="00BB324B">
            <w:pPr>
              <w:rPr>
                <w:sz w:val="28"/>
                <w:szCs w:val="28"/>
              </w:rPr>
            </w:pPr>
          </w:p>
        </w:tc>
      </w:tr>
      <w:tr w:rsidR="00BB324B" w:rsidRPr="000861A0" w:rsidTr="00BB324B">
        <w:trPr>
          <w:trHeight w:hRule="exact" w:val="480"/>
        </w:trPr>
        <w:tc>
          <w:tcPr>
            <w:tcW w:w="341" w:type="dxa"/>
            <w:shd w:val="clear" w:color="auto" w:fill="FFFFFF"/>
          </w:tcPr>
          <w:p w:rsidR="00BB324B" w:rsidRPr="000861A0" w:rsidRDefault="00BB324B" w:rsidP="00BB324B">
            <w:pPr>
              <w:pStyle w:val="31"/>
              <w:shd w:val="clear" w:color="auto" w:fill="auto"/>
              <w:spacing w:before="0" w:after="0" w:line="260" w:lineRule="exact"/>
              <w:ind w:left="40"/>
              <w:rPr>
                <w:sz w:val="28"/>
                <w:szCs w:val="28"/>
              </w:rPr>
            </w:pPr>
            <w:r w:rsidRPr="000861A0">
              <w:rPr>
                <w:sz w:val="28"/>
                <w:szCs w:val="28"/>
              </w:rPr>
              <w:t>2.</w:t>
            </w:r>
          </w:p>
        </w:tc>
        <w:tc>
          <w:tcPr>
            <w:tcW w:w="5045" w:type="dxa"/>
            <w:tcBorders>
              <w:top w:val="single" w:sz="4" w:space="0" w:color="auto"/>
            </w:tcBorders>
            <w:shd w:val="clear" w:color="auto" w:fill="FFFFFF"/>
          </w:tcPr>
          <w:p w:rsidR="00BB324B" w:rsidRPr="000861A0" w:rsidRDefault="00BB324B" w:rsidP="00BB324B">
            <w:pPr>
              <w:pStyle w:val="31"/>
              <w:shd w:val="clear" w:color="auto" w:fill="auto"/>
              <w:tabs>
                <w:tab w:val="left" w:leader="underscore" w:pos="5052"/>
              </w:tabs>
              <w:spacing w:before="0" w:after="0" w:line="260" w:lineRule="exact"/>
              <w:ind w:left="180"/>
              <w:rPr>
                <w:sz w:val="28"/>
                <w:szCs w:val="28"/>
              </w:rPr>
            </w:pPr>
            <w:r w:rsidRPr="000861A0">
              <w:rPr>
                <w:sz w:val="28"/>
                <w:szCs w:val="28"/>
              </w:rPr>
              <w:t xml:space="preserve">Паспортные данные </w:t>
            </w:r>
            <w:r w:rsidRPr="000861A0">
              <w:rPr>
                <w:sz w:val="28"/>
                <w:szCs w:val="28"/>
              </w:rPr>
              <w:tab/>
            </w:r>
          </w:p>
        </w:tc>
        <w:tc>
          <w:tcPr>
            <w:tcW w:w="3269" w:type="dxa"/>
            <w:tcBorders>
              <w:top w:val="single" w:sz="4" w:space="0" w:color="auto"/>
            </w:tcBorders>
            <w:shd w:val="clear" w:color="auto" w:fill="FFFFFF"/>
          </w:tcPr>
          <w:p w:rsidR="00BB324B" w:rsidRPr="000861A0" w:rsidRDefault="00BB324B" w:rsidP="00BB324B">
            <w:pPr>
              <w:rPr>
                <w:sz w:val="28"/>
                <w:szCs w:val="28"/>
              </w:rPr>
            </w:pPr>
          </w:p>
        </w:tc>
      </w:tr>
      <w:tr w:rsidR="00BB324B" w:rsidRPr="000861A0" w:rsidTr="00BB324B">
        <w:trPr>
          <w:trHeight w:hRule="exact" w:val="485"/>
        </w:trPr>
        <w:tc>
          <w:tcPr>
            <w:tcW w:w="341" w:type="dxa"/>
            <w:shd w:val="clear" w:color="auto" w:fill="FFFFFF"/>
          </w:tcPr>
          <w:p w:rsidR="00BB324B" w:rsidRPr="000861A0" w:rsidRDefault="00BB324B" w:rsidP="00BB324B">
            <w:pPr>
              <w:pStyle w:val="31"/>
              <w:shd w:val="clear" w:color="auto" w:fill="auto"/>
              <w:spacing w:before="0" w:after="0" w:line="260" w:lineRule="exact"/>
              <w:ind w:left="40"/>
              <w:rPr>
                <w:sz w:val="28"/>
                <w:szCs w:val="28"/>
              </w:rPr>
            </w:pPr>
            <w:r w:rsidRPr="000861A0">
              <w:rPr>
                <w:sz w:val="28"/>
                <w:szCs w:val="28"/>
              </w:rPr>
              <w:t>3.</w:t>
            </w:r>
          </w:p>
        </w:tc>
        <w:tc>
          <w:tcPr>
            <w:tcW w:w="5045" w:type="dxa"/>
            <w:tcBorders>
              <w:top w:val="single" w:sz="4" w:space="0" w:color="auto"/>
            </w:tcBorders>
            <w:shd w:val="clear" w:color="auto" w:fill="FFFFFF"/>
          </w:tcPr>
          <w:p w:rsidR="00BB324B" w:rsidRPr="000861A0" w:rsidRDefault="00BB324B" w:rsidP="00BB324B">
            <w:pPr>
              <w:pStyle w:val="31"/>
              <w:shd w:val="clear" w:color="auto" w:fill="auto"/>
              <w:tabs>
                <w:tab w:val="left" w:leader="underscore" w:pos="5066"/>
              </w:tabs>
              <w:spacing w:before="0" w:after="0" w:line="260" w:lineRule="exact"/>
              <w:ind w:left="180"/>
              <w:rPr>
                <w:sz w:val="28"/>
                <w:szCs w:val="28"/>
              </w:rPr>
            </w:pPr>
            <w:r w:rsidRPr="000861A0">
              <w:rPr>
                <w:sz w:val="28"/>
                <w:szCs w:val="28"/>
              </w:rPr>
              <w:t xml:space="preserve">ИНН </w:t>
            </w:r>
            <w:r w:rsidRPr="000861A0">
              <w:rPr>
                <w:sz w:val="28"/>
                <w:szCs w:val="28"/>
              </w:rPr>
              <w:tab/>
            </w:r>
          </w:p>
        </w:tc>
        <w:tc>
          <w:tcPr>
            <w:tcW w:w="3269" w:type="dxa"/>
            <w:tcBorders>
              <w:top w:val="single" w:sz="4" w:space="0" w:color="auto"/>
            </w:tcBorders>
            <w:shd w:val="clear" w:color="auto" w:fill="FFFFFF"/>
          </w:tcPr>
          <w:p w:rsidR="00BB324B" w:rsidRPr="000861A0" w:rsidRDefault="00BB324B" w:rsidP="00BB324B">
            <w:pPr>
              <w:rPr>
                <w:sz w:val="28"/>
                <w:szCs w:val="28"/>
              </w:rPr>
            </w:pPr>
          </w:p>
        </w:tc>
      </w:tr>
      <w:tr w:rsidR="00BB324B" w:rsidRPr="000861A0" w:rsidTr="00BB324B">
        <w:trPr>
          <w:trHeight w:hRule="exact" w:val="480"/>
        </w:trPr>
        <w:tc>
          <w:tcPr>
            <w:tcW w:w="341" w:type="dxa"/>
            <w:shd w:val="clear" w:color="auto" w:fill="FFFFFF"/>
          </w:tcPr>
          <w:p w:rsidR="00BB324B" w:rsidRPr="000861A0" w:rsidRDefault="00BB324B" w:rsidP="00BB324B">
            <w:pPr>
              <w:pStyle w:val="31"/>
              <w:shd w:val="clear" w:color="auto" w:fill="auto"/>
              <w:spacing w:before="0" w:after="0" w:line="260" w:lineRule="exact"/>
              <w:ind w:left="40"/>
              <w:rPr>
                <w:sz w:val="28"/>
                <w:szCs w:val="28"/>
              </w:rPr>
            </w:pPr>
            <w:r w:rsidRPr="000861A0">
              <w:rPr>
                <w:sz w:val="28"/>
                <w:szCs w:val="28"/>
              </w:rPr>
              <w:t>4.</w:t>
            </w:r>
          </w:p>
        </w:tc>
        <w:tc>
          <w:tcPr>
            <w:tcW w:w="5045" w:type="dxa"/>
            <w:tcBorders>
              <w:top w:val="single" w:sz="4" w:space="0" w:color="auto"/>
            </w:tcBorders>
            <w:shd w:val="clear" w:color="auto" w:fill="FFFFFF"/>
          </w:tcPr>
          <w:p w:rsidR="00BB324B" w:rsidRPr="000861A0" w:rsidRDefault="00BB324B" w:rsidP="00BB324B">
            <w:pPr>
              <w:pStyle w:val="31"/>
              <w:shd w:val="clear" w:color="auto" w:fill="auto"/>
              <w:spacing w:before="0" w:after="0" w:line="260" w:lineRule="exact"/>
              <w:ind w:left="180"/>
              <w:rPr>
                <w:sz w:val="28"/>
                <w:szCs w:val="28"/>
              </w:rPr>
            </w:pPr>
            <w:r w:rsidRPr="000861A0">
              <w:rPr>
                <w:sz w:val="28"/>
                <w:szCs w:val="28"/>
              </w:rPr>
              <w:t>Место регистрации</w:t>
            </w:r>
          </w:p>
        </w:tc>
        <w:tc>
          <w:tcPr>
            <w:tcW w:w="3269" w:type="dxa"/>
            <w:tcBorders>
              <w:top w:val="single" w:sz="4" w:space="0" w:color="auto"/>
            </w:tcBorders>
            <w:shd w:val="clear" w:color="auto" w:fill="FFFFFF"/>
          </w:tcPr>
          <w:p w:rsidR="00BB324B" w:rsidRPr="000861A0" w:rsidRDefault="00BB324B" w:rsidP="00BB324B">
            <w:pPr>
              <w:rPr>
                <w:sz w:val="28"/>
                <w:szCs w:val="28"/>
              </w:rPr>
            </w:pPr>
          </w:p>
        </w:tc>
      </w:tr>
      <w:tr w:rsidR="00BB324B" w:rsidRPr="000861A0" w:rsidTr="00BB324B">
        <w:trPr>
          <w:trHeight w:hRule="exact" w:val="600"/>
        </w:trPr>
        <w:tc>
          <w:tcPr>
            <w:tcW w:w="341" w:type="dxa"/>
            <w:shd w:val="clear" w:color="auto" w:fill="FFFFFF"/>
          </w:tcPr>
          <w:p w:rsidR="00BB324B" w:rsidRPr="000861A0" w:rsidRDefault="00BB324B" w:rsidP="00BB324B">
            <w:pPr>
              <w:pStyle w:val="31"/>
              <w:shd w:val="clear" w:color="auto" w:fill="auto"/>
              <w:spacing w:before="0" w:after="0" w:line="260" w:lineRule="exact"/>
              <w:ind w:left="40"/>
              <w:rPr>
                <w:sz w:val="28"/>
                <w:szCs w:val="28"/>
              </w:rPr>
            </w:pPr>
            <w:r w:rsidRPr="000861A0">
              <w:rPr>
                <w:sz w:val="28"/>
                <w:szCs w:val="28"/>
              </w:rPr>
              <w:t>5.</w:t>
            </w:r>
          </w:p>
        </w:tc>
        <w:tc>
          <w:tcPr>
            <w:tcW w:w="5045" w:type="dxa"/>
            <w:tcBorders>
              <w:top w:val="single" w:sz="4" w:space="0" w:color="auto"/>
            </w:tcBorders>
            <w:shd w:val="clear" w:color="auto" w:fill="FFFFFF"/>
          </w:tcPr>
          <w:p w:rsidR="00BB324B" w:rsidRPr="000861A0" w:rsidRDefault="00BB324B" w:rsidP="00BB324B">
            <w:pPr>
              <w:pStyle w:val="31"/>
              <w:shd w:val="clear" w:color="auto" w:fill="auto"/>
              <w:spacing w:before="0" w:after="0" w:line="260" w:lineRule="exact"/>
              <w:ind w:left="180"/>
              <w:rPr>
                <w:sz w:val="28"/>
                <w:szCs w:val="28"/>
              </w:rPr>
            </w:pPr>
            <w:r w:rsidRPr="000861A0">
              <w:rPr>
                <w:sz w:val="28"/>
                <w:szCs w:val="28"/>
              </w:rPr>
              <w:t>Место фактического проживания</w:t>
            </w:r>
          </w:p>
        </w:tc>
        <w:tc>
          <w:tcPr>
            <w:tcW w:w="3269" w:type="dxa"/>
            <w:tcBorders>
              <w:top w:val="single" w:sz="4" w:space="0" w:color="auto"/>
            </w:tcBorders>
            <w:shd w:val="clear" w:color="auto" w:fill="FFFFFF"/>
          </w:tcPr>
          <w:p w:rsidR="00BB324B" w:rsidRPr="000861A0" w:rsidRDefault="00BB324B" w:rsidP="00BB324B">
            <w:pPr>
              <w:rPr>
                <w:sz w:val="28"/>
                <w:szCs w:val="28"/>
              </w:rPr>
            </w:pPr>
          </w:p>
        </w:tc>
      </w:tr>
      <w:tr w:rsidR="00BB324B" w:rsidRPr="000861A0" w:rsidTr="00BB324B">
        <w:trPr>
          <w:trHeight w:hRule="exact" w:val="370"/>
        </w:trPr>
        <w:tc>
          <w:tcPr>
            <w:tcW w:w="341" w:type="dxa"/>
            <w:shd w:val="clear" w:color="auto" w:fill="FFFFFF"/>
          </w:tcPr>
          <w:p w:rsidR="00BB324B" w:rsidRPr="000861A0" w:rsidRDefault="00BB324B" w:rsidP="00BB324B">
            <w:pPr>
              <w:pStyle w:val="31"/>
              <w:shd w:val="clear" w:color="auto" w:fill="auto"/>
              <w:spacing w:before="0" w:after="0" w:line="260" w:lineRule="exact"/>
              <w:ind w:left="40"/>
              <w:rPr>
                <w:sz w:val="28"/>
                <w:szCs w:val="28"/>
              </w:rPr>
            </w:pPr>
            <w:r w:rsidRPr="000861A0">
              <w:rPr>
                <w:sz w:val="28"/>
                <w:szCs w:val="28"/>
              </w:rPr>
              <w:t>6.</w:t>
            </w:r>
          </w:p>
        </w:tc>
        <w:tc>
          <w:tcPr>
            <w:tcW w:w="5045" w:type="dxa"/>
            <w:shd w:val="clear" w:color="auto" w:fill="FFFFFF"/>
          </w:tcPr>
          <w:p w:rsidR="00BB324B" w:rsidRPr="000861A0" w:rsidRDefault="00BB324B" w:rsidP="00BB324B">
            <w:pPr>
              <w:pStyle w:val="31"/>
              <w:shd w:val="clear" w:color="auto" w:fill="auto"/>
              <w:spacing w:before="0" w:after="0" w:line="260" w:lineRule="exact"/>
              <w:ind w:left="180"/>
              <w:rPr>
                <w:sz w:val="28"/>
                <w:szCs w:val="28"/>
              </w:rPr>
            </w:pPr>
            <w:r w:rsidRPr="000861A0">
              <w:rPr>
                <w:sz w:val="28"/>
                <w:szCs w:val="28"/>
              </w:rPr>
              <w:t>Телефон ( )</w:t>
            </w:r>
          </w:p>
        </w:tc>
        <w:tc>
          <w:tcPr>
            <w:tcW w:w="3269" w:type="dxa"/>
            <w:shd w:val="clear" w:color="auto" w:fill="FFFFFF"/>
          </w:tcPr>
          <w:p w:rsidR="00BB324B" w:rsidRPr="000861A0" w:rsidRDefault="00BB324B" w:rsidP="00BB324B">
            <w:pPr>
              <w:rPr>
                <w:sz w:val="28"/>
                <w:szCs w:val="28"/>
              </w:rPr>
            </w:pPr>
          </w:p>
        </w:tc>
      </w:tr>
      <w:tr w:rsidR="00BB324B" w:rsidRPr="000861A0" w:rsidTr="00BB324B">
        <w:trPr>
          <w:trHeight w:hRule="exact" w:val="480"/>
        </w:trPr>
        <w:tc>
          <w:tcPr>
            <w:tcW w:w="341" w:type="dxa"/>
            <w:shd w:val="clear" w:color="auto" w:fill="FFFFFF"/>
          </w:tcPr>
          <w:p w:rsidR="00BB324B" w:rsidRPr="000861A0" w:rsidRDefault="00BB324B" w:rsidP="00BB324B">
            <w:pPr>
              <w:pStyle w:val="31"/>
              <w:shd w:val="clear" w:color="auto" w:fill="auto"/>
              <w:spacing w:before="0" w:after="0" w:line="260" w:lineRule="exact"/>
              <w:ind w:left="40"/>
              <w:rPr>
                <w:sz w:val="28"/>
                <w:szCs w:val="28"/>
              </w:rPr>
            </w:pPr>
            <w:r w:rsidRPr="000861A0">
              <w:rPr>
                <w:sz w:val="28"/>
                <w:szCs w:val="28"/>
              </w:rPr>
              <w:t>7.</w:t>
            </w:r>
          </w:p>
        </w:tc>
        <w:tc>
          <w:tcPr>
            <w:tcW w:w="5045" w:type="dxa"/>
            <w:tcBorders>
              <w:top w:val="single" w:sz="4" w:space="0" w:color="auto"/>
            </w:tcBorders>
            <w:shd w:val="clear" w:color="auto" w:fill="FFFFFF"/>
          </w:tcPr>
          <w:p w:rsidR="00BB324B" w:rsidRPr="000861A0" w:rsidRDefault="00BB324B" w:rsidP="00BB324B">
            <w:pPr>
              <w:pStyle w:val="31"/>
              <w:shd w:val="clear" w:color="auto" w:fill="auto"/>
              <w:spacing w:before="0" w:after="0" w:line="260" w:lineRule="exact"/>
              <w:ind w:left="180"/>
              <w:rPr>
                <w:sz w:val="28"/>
                <w:szCs w:val="28"/>
              </w:rPr>
            </w:pPr>
            <w:r w:rsidRPr="000861A0">
              <w:rPr>
                <w:sz w:val="28"/>
                <w:szCs w:val="28"/>
              </w:rPr>
              <w:t>Факс ( )</w:t>
            </w:r>
          </w:p>
        </w:tc>
        <w:tc>
          <w:tcPr>
            <w:tcW w:w="3269" w:type="dxa"/>
            <w:tcBorders>
              <w:top w:val="single" w:sz="4" w:space="0" w:color="auto"/>
            </w:tcBorders>
            <w:shd w:val="clear" w:color="auto" w:fill="FFFFFF"/>
          </w:tcPr>
          <w:p w:rsidR="00BB324B" w:rsidRPr="000861A0" w:rsidRDefault="00BB324B" w:rsidP="00BB324B">
            <w:pPr>
              <w:rPr>
                <w:sz w:val="28"/>
                <w:szCs w:val="28"/>
              </w:rPr>
            </w:pPr>
          </w:p>
        </w:tc>
      </w:tr>
      <w:tr w:rsidR="00BB324B" w:rsidRPr="000861A0" w:rsidTr="00BB324B">
        <w:trPr>
          <w:trHeight w:hRule="exact" w:val="485"/>
        </w:trPr>
        <w:tc>
          <w:tcPr>
            <w:tcW w:w="341" w:type="dxa"/>
            <w:shd w:val="clear" w:color="auto" w:fill="FFFFFF"/>
          </w:tcPr>
          <w:p w:rsidR="00BB324B" w:rsidRPr="000861A0" w:rsidRDefault="00BB324B" w:rsidP="00BB324B">
            <w:pPr>
              <w:pStyle w:val="31"/>
              <w:shd w:val="clear" w:color="auto" w:fill="auto"/>
              <w:spacing w:before="0" w:after="0" w:line="260" w:lineRule="exact"/>
              <w:ind w:left="40"/>
              <w:rPr>
                <w:sz w:val="28"/>
                <w:szCs w:val="28"/>
              </w:rPr>
            </w:pPr>
            <w:r w:rsidRPr="000861A0">
              <w:rPr>
                <w:sz w:val="28"/>
                <w:szCs w:val="28"/>
              </w:rPr>
              <w:t>8.</w:t>
            </w:r>
          </w:p>
        </w:tc>
        <w:tc>
          <w:tcPr>
            <w:tcW w:w="5045" w:type="dxa"/>
            <w:tcBorders>
              <w:top w:val="single" w:sz="4" w:space="0" w:color="auto"/>
            </w:tcBorders>
            <w:shd w:val="clear" w:color="auto" w:fill="FFFFFF"/>
          </w:tcPr>
          <w:p w:rsidR="00BB324B" w:rsidRPr="000861A0" w:rsidRDefault="00BB324B" w:rsidP="00BB324B">
            <w:pPr>
              <w:pStyle w:val="31"/>
              <w:shd w:val="clear" w:color="auto" w:fill="auto"/>
              <w:tabs>
                <w:tab w:val="left" w:leader="underscore" w:pos="5062"/>
              </w:tabs>
              <w:spacing w:before="0" w:after="0" w:line="260" w:lineRule="exact"/>
              <w:ind w:left="180"/>
              <w:rPr>
                <w:sz w:val="28"/>
                <w:szCs w:val="28"/>
              </w:rPr>
            </w:pPr>
            <w:r w:rsidRPr="000861A0">
              <w:rPr>
                <w:sz w:val="28"/>
                <w:szCs w:val="28"/>
              </w:rPr>
              <w:t xml:space="preserve">Адрес электронной почты </w:t>
            </w:r>
            <w:r w:rsidRPr="000861A0">
              <w:rPr>
                <w:sz w:val="28"/>
                <w:szCs w:val="28"/>
              </w:rPr>
              <w:tab/>
            </w:r>
          </w:p>
        </w:tc>
        <w:tc>
          <w:tcPr>
            <w:tcW w:w="3269" w:type="dxa"/>
            <w:tcBorders>
              <w:top w:val="single" w:sz="4" w:space="0" w:color="auto"/>
            </w:tcBorders>
            <w:shd w:val="clear" w:color="auto" w:fill="FFFFFF"/>
          </w:tcPr>
          <w:p w:rsidR="00BB324B" w:rsidRPr="000861A0" w:rsidRDefault="00BB324B" w:rsidP="00BB324B">
            <w:pPr>
              <w:rPr>
                <w:sz w:val="28"/>
                <w:szCs w:val="28"/>
              </w:rPr>
            </w:pPr>
          </w:p>
        </w:tc>
      </w:tr>
      <w:tr w:rsidR="00BB324B" w:rsidRPr="000861A0" w:rsidTr="00BB324B">
        <w:trPr>
          <w:trHeight w:hRule="exact" w:val="485"/>
        </w:trPr>
        <w:tc>
          <w:tcPr>
            <w:tcW w:w="341" w:type="dxa"/>
            <w:shd w:val="clear" w:color="auto" w:fill="FFFFFF"/>
          </w:tcPr>
          <w:p w:rsidR="00BB324B" w:rsidRPr="000861A0" w:rsidRDefault="00BB324B" w:rsidP="00BB324B">
            <w:pPr>
              <w:pStyle w:val="31"/>
              <w:shd w:val="clear" w:color="auto" w:fill="auto"/>
              <w:spacing w:before="0" w:after="0" w:line="260" w:lineRule="exact"/>
              <w:ind w:left="40"/>
              <w:rPr>
                <w:sz w:val="28"/>
                <w:szCs w:val="28"/>
              </w:rPr>
            </w:pPr>
            <w:r w:rsidRPr="000861A0">
              <w:rPr>
                <w:sz w:val="28"/>
                <w:szCs w:val="28"/>
              </w:rPr>
              <w:t>9.</w:t>
            </w:r>
          </w:p>
        </w:tc>
        <w:tc>
          <w:tcPr>
            <w:tcW w:w="5045" w:type="dxa"/>
            <w:tcBorders>
              <w:top w:val="single" w:sz="4" w:space="0" w:color="auto"/>
              <w:bottom w:val="single" w:sz="4" w:space="0" w:color="auto"/>
            </w:tcBorders>
            <w:shd w:val="clear" w:color="auto" w:fill="FFFFFF"/>
          </w:tcPr>
          <w:p w:rsidR="00BB324B" w:rsidRPr="000861A0" w:rsidRDefault="00BB324B" w:rsidP="00BB324B">
            <w:pPr>
              <w:pStyle w:val="31"/>
              <w:shd w:val="clear" w:color="auto" w:fill="auto"/>
              <w:tabs>
                <w:tab w:val="left" w:leader="underscore" w:pos="5129"/>
              </w:tabs>
              <w:spacing w:before="0" w:after="0" w:line="260" w:lineRule="exact"/>
              <w:ind w:left="180"/>
              <w:rPr>
                <w:sz w:val="28"/>
                <w:szCs w:val="28"/>
              </w:rPr>
            </w:pPr>
            <w:r w:rsidRPr="000861A0">
              <w:rPr>
                <w:sz w:val="28"/>
                <w:szCs w:val="28"/>
              </w:rPr>
              <w:t>Банковские реквизиты</w:t>
            </w:r>
            <w:r w:rsidRPr="000861A0">
              <w:rPr>
                <w:sz w:val="28"/>
                <w:szCs w:val="28"/>
              </w:rPr>
              <w:tab/>
            </w:r>
          </w:p>
        </w:tc>
        <w:tc>
          <w:tcPr>
            <w:tcW w:w="3269" w:type="dxa"/>
            <w:tcBorders>
              <w:top w:val="single" w:sz="4" w:space="0" w:color="auto"/>
              <w:bottom w:val="single" w:sz="4" w:space="0" w:color="auto"/>
            </w:tcBorders>
            <w:shd w:val="clear" w:color="auto" w:fill="FFFFFF"/>
          </w:tcPr>
          <w:p w:rsidR="00BB324B" w:rsidRPr="000861A0" w:rsidRDefault="00BB324B" w:rsidP="00BB324B">
            <w:pPr>
              <w:rPr>
                <w:sz w:val="28"/>
                <w:szCs w:val="28"/>
              </w:rPr>
            </w:pPr>
          </w:p>
        </w:tc>
      </w:tr>
    </w:tbl>
    <w:p w:rsidR="00BB324B" w:rsidRPr="000861A0" w:rsidRDefault="00BB324B" w:rsidP="00BB324B">
      <w:pPr>
        <w:pStyle w:val="35"/>
        <w:shd w:val="clear" w:color="auto" w:fill="auto"/>
        <w:tabs>
          <w:tab w:val="left" w:leader="underscore" w:pos="3667"/>
        </w:tabs>
        <w:rPr>
          <w:sz w:val="28"/>
          <w:szCs w:val="28"/>
        </w:rPr>
      </w:pPr>
      <w:r w:rsidRPr="000861A0">
        <w:rPr>
          <w:sz w:val="28"/>
          <w:szCs w:val="28"/>
        </w:rPr>
        <w:t>10. Является ли участник субъектом малого и среднего предпринимательства</w:t>
      </w:r>
      <w:r w:rsidRPr="000861A0">
        <w:rPr>
          <w:sz w:val="28"/>
          <w:szCs w:val="28"/>
        </w:rPr>
        <w:tab/>
      </w:r>
      <w:r w:rsidRPr="000861A0">
        <w:rPr>
          <w:rStyle w:val="36"/>
          <w:sz w:val="28"/>
          <w:szCs w:val="28"/>
        </w:rPr>
        <w:t>(указать да или нет).</w:t>
      </w:r>
    </w:p>
    <w:p w:rsidR="00BB324B" w:rsidRPr="000861A0" w:rsidRDefault="00BB324B" w:rsidP="00BB324B">
      <w:pPr>
        <w:pStyle w:val="31"/>
        <w:shd w:val="clear" w:color="auto" w:fill="auto"/>
        <w:tabs>
          <w:tab w:val="left" w:leader="underscore" w:pos="3524"/>
          <w:tab w:val="left" w:pos="1023"/>
        </w:tabs>
        <w:spacing w:before="0" w:after="0" w:line="322" w:lineRule="exact"/>
        <w:ind w:right="20"/>
        <w:jc w:val="both"/>
        <w:rPr>
          <w:sz w:val="28"/>
          <w:szCs w:val="28"/>
        </w:rPr>
      </w:pPr>
      <w:r w:rsidRPr="000861A0">
        <w:rPr>
          <w:sz w:val="28"/>
          <w:szCs w:val="28"/>
        </w:rPr>
        <w:t>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0861A0">
        <w:rPr>
          <w:sz w:val="28"/>
          <w:szCs w:val="28"/>
        </w:rPr>
        <w:tab/>
      </w:r>
      <w:r w:rsidRPr="000861A0">
        <w:rPr>
          <w:rStyle w:val="a6"/>
          <w:sz w:val="28"/>
          <w:szCs w:val="28"/>
        </w:rPr>
        <w:t>(указать да или нет).</w:t>
      </w:r>
    </w:p>
    <w:p w:rsidR="00BB324B" w:rsidRPr="000861A0" w:rsidRDefault="00BB324B" w:rsidP="00BB324B">
      <w:pPr>
        <w:pStyle w:val="31"/>
        <w:shd w:val="clear" w:color="auto" w:fill="auto"/>
        <w:spacing w:before="0" w:after="0" w:line="322" w:lineRule="exact"/>
        <w:jc w:val="both"/>
        <w:rPr>
          <w:sz w:val="28"/>
          <w:szCs w:val="28"/>
        </w:rPr>
      </w:pPr>
      <w:r w:rsidRPr="000861A0">
        <w:rPr>
          <w:sz w:val="28"/>
          <w:szCs w:val="28"/>
        </w:rPr>
        <w:t>12. Реквизиты для перечисления денежных средств, внесенных в качестве</w:t>
      </w:r>
    </w:p>
    <w:p w:rsidR="00BB324B" w:rsidRPr="000861A0" w:rsidRDefault="00BB324B" w:rsidP="00BB324B">
      <w:pPr>
        <w:pStyle w:val="31"/>
        <w:shd w:val="clear" w:color="auto" w:fill="auto"/>
        <w:tabs>
          <w:tab w:val="left" w:leader="underscore" w:pos="7959"/>
        </w:tabs>
        <w:spacing w:before="0" w:after="0" w:line="322" w:lineRule="exact"/>
        <w:ind w:left="20"/>
        <w:rPr>
          <w:sz w:val="28"/>
          <w:szCs w:val="28"/>
        </w:rPr>
      </w:pPr>
      <w:r w:rsidRPr="000861A0">
        <w:rPr>
          <w:sz w:val="28"/>
          <w:szCs w:val="28"/>
        </w:rPr>
        <w:t>обеспечения заявки</w:t>
      </w:r>
      <w:r w:rsidRPr="000861A0">
        <w:rPr>
          <w:sz w:val="28"/>
          <w:szCs w:val="28"/>
        </w:rPr>
        <w:tab/>
        <w:t xml:space="preserve"> </w:t>
      </w:r>
    </w:p>
    <w:p w:rsidR="00BB324B" w:rsidRPr="000861A0" w:rsidRDefault="002409D6" w:rsidP="007761B1">
      <w:pPr>
        <w:widowControl w:val="0"/>
        <w:shd w:val="clear" w:color="auto" w:fill="FFFFFF"/>
        <w:spacing w:before="420" w:after="0" w:line="322" w:lineRule="exact"/>
        <w:ind w:left="40"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13</w:t>
      </w:r>
      <w:r w:rsidR="007761B1" w:rsidRPr="000861A0">
        <w:rPr>
          <w:rFonts w:ascii="Times New Roman" w:eastAsia="Times New Roman" w:hAnsi="Times New Roman" w:cs="Times New Roman"/>
          <w:sz w:val="28"/>
          <w:szCs w:val="28"/>
        </w:rPr>
        <w:t xml:space="preserve">.  </w:t>
      </w:r>
      <w:r w:rsidRPr="000861A0">
        <w:rPr>
          <w:rFonts w:ascii="Times New Roman" w:eastAsia="Times New Roman" w:hAnsi="Times New Roman" w:cs="Times New Roman"/>
          <w:sz w:val="28"/>
          <w:szCs w:val="28"/>
        </w:rPr>
        <w:t>Объёмы поставки</w:t>
      </w:r>
      <w:r w:rsidR="000861A0">
        <w:rPr>
          <w:rFonts w:ascii="Times New Roman" w:eastAsia="Times New Roman" w:hAnsi="Times New Roman" w:cs="Times New Roman"/>
          <w:sz w:val="28"/>
          <w:szCs w:val="28"/>
        </w:rPr>
        <w:t>,</w:t>
      </w:r>
      <w:r w:rsidRPr="000861A0">
        <w:rPr>
          <w:rFonts w:ascii="Times New Roman" w:eastAsia="Times New Roman" w:hAnsi="Times New Roman" w:cs="Times New Roman"/>
          <w:sz w:val="28"/>
          <w:szCs w:val="28"/>
        </w:rPr>
        <w:t xml:space="preserve"> распределённые между коллективными участниками.</w:t>
      </w:r>
    </w:p>
    <w:tbl>
      <w:tblPr>
        <w:tblStyle w:val="af1"/>
        <w:tblW w:w="0" w:type="auto"/>
        <w:tblInd w:w="40" w:type="dxa"/>
        <w:tblLook w:val="04A0" w:firstRow="1" w:lastRow="0" w:firstColumn="1" w:lastColumn="0" w:noHBand="0" w:noVBand="1"/>
      </w:tblPr>
      <w:tblGrid>
        <w:gridCol w:w="1942"/>
        <w:gridCol w:w="1985"/>
        <w:gridCol w:w="1943"/>
        <w:gridCol w:w="1943"/>
        <w:gridCol w:w="1943"/>
      </w:tblGrid>
      <w:tr w:rsidR="007761B1" w:rsidRPr="000861A0" w:rsidTr="00F62792">
        <w:tc>
          <w:tcPr>
            <w:tcW w:w="1942"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Номер п/п</w:t>
            </w: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Наименование участника</w:t>
            </w: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Участник № 1</w:t>
            </w: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Участник № 2</w:t>
            </w: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Участник № 3</w:t>
            </w:r>
          </w:p>
        </w:tc>
      </w:tr>
      <w:tr w:rsidR="007761B1" w:rsidRPr="000861A0" w:rsidTr="00F62792">
        <w:tc>
          <w:tcPr>
            <w:tcW w:w="1942"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1.</w:t>
            </w: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Объём поставки</w:t>
            </w: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p>
        </w:tc>
      </w:tr>
      <w:tr w:rsidR="007761B1" w:rsidRPr="000861A0" w:rsidTr="00F62792">
        <w:tc>
          <w:tcPr>
            <w:tcW w:w="1942"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2.</w:t>
            </w: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Стоимость поставки</w:t>
            </w: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p>
        </w:tc>
      </w:tr>
      <w:tr w:rsidR="007761B1" w:rsidRPr="000861A0" w:rsidTr="00F62792">
        <w:tc>
          <w:tcPr>
            <w:tcW w:w="1942"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3.</w:t>
            </w: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Срок поставки</w:t>
            </w: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p>
        </w:tc>
        <w:tc>
          <w:tcPr>
            <w:tcW w:w="1943" w:type="dxa"/>
          </w:tcPr>
          <w:p w:rsidR="007761B1" w:rsidRPr="000861A0" w:rsidRDefault="007761B1" w:rsidP="007761B1">
            <w:pPr>
              <w:widowControl w:val="0"/>
              <w:spacing w:before="420" w:line="322" w:lineRule="exact"/>
              <w:ind w:right="20"/>
              <w:jc w:val="both"/>
              <w:rPr>
                <w:rFonts w:ascii="Times New Roman" w:eastAsia="Times New Roman" w:hAnsi="Times New Roman" w:cs="Times New Roman"/>
                <w:sz w:val="28"/>
                <w:szCs w:val="28"/>
              </w:rPr>
            </w:pPr>
          </w:p>
        </w:tc>
      </w:tr>
    </w:tbl>
    <w:p w:rsidR="00BB324B" w:rsidRPr="000861A0" w:rsidRDefault="00BB324B" w:rsidP="00BB324B">
      <w:pPr>
        <w:pStyle w:val="31"/>
        <w:shd w:val="clear" w:color="auto" w:fill="auto"/>
        <w:spacing w:before="0" w:after="0" w:line="260" w:lineRule="exact"/>
        <w:ind w:left="40"/>
        <w:jc w:val="center"/>
        <w:rPr>
          <w:sz w:val="28"/>
          <w:szCs w:val="28"/>
        </w:rPr>
      </w:pPr>
      <w:r w:rsidRPr="000861A0">
        <w:rPr>
          <w:sz w:val="28"/>
          <w:szCs w:val="28"/>
        </w:rPr>
        <w:t>Имеющий полномочия действовать от имени участника</w:t>
      </w:r>
    </w:p>
    <w:p w:rsidR="00BB324B" w:rsidRPr="000861A0" w:rsidRDefault="00BB324B" w:rsidP="00BB324B">
      <w:pPr>
        <w:pStyle w:val="31"/>
        <w:shd w:val="clear" w:color="auto" w:fill="auto"/>
        <w:spacing w:before="0" w:after="0" w:line="260" w:lineRule="exact"/>
        <w:ind w:left="40"/>
        <w:jc w:val="center"/>
        <w:rPr>
          <w:sz w:val="28"/>
          <w:szCs w:val="28"/>
        </w:rPr>
      </w:pPr>
      <w:r w:rsidRPr="000861A0">
        <w:rPr>
          <w:sz w:val="28"/>
          <w:szCs w:val="28"/>
        </w:rPr>
        <w:t>(полное наименование участника)</w:t>
      </w:r>
    </w:p>
    <w:p w:rsidR="00BB324B" w:rsidRPr="000861A0" w:rsidRDefault="00BB324B" w:rsidP="00BB324B">
      <w:pPr>
        <w:pStyle w:val="31"/>
        <w:shd w:val="clear" w:color="auto" w:fill="auto"/>
        <w:spacing w:before="0" w:after="177" w:line="260" w:lineRule="exact"/>
        <w:ind w:left="40"/>
        <w:jc w:val="center"/>
        <w:rPr>
          <w:sz w:val="28"/>
          <w:szCs w:val="28"/>
        </w:rPr>
      </w:pPr>
    </w:p>
    <w:p w:rsidR="00BB324B" w:rsidRPr="000861A0" w:rsidRDefault="00BB324B" w:rsidP="00BB324B">
      <w:pPr>
        <w:pStyle w:val="31"/>
        <w:shd w:val="clear" w:color="auto" w:fill="auto"/>
        <w:spacing w:before="0" w:after="177" w:line="260" w:lineRule="exact"/>
        <w:ind w:left="40"/>
        <w:jc w:val="center"/>
        <w:rPr>
          <w:sz w:val="28"/>
          <w:szCs w:val="28"/>
        </w:rPr>
      </w:pPr>
      <w:r w:rsidRPr="000861A0">
        <w:rPr>
          <w:sz w:val="28"/>
          <w:szCs w:val="28"/>
        </w:rPr>
        <w:t>(должность, подпись, ФИО)</w:t>
      </w:r>
    </w:p>
    <w:p w:rsidR="006E4AC4" w:rsidRPr="000861A0" w:rsidRDefault="00BB324B" w:rsidP="007761B1">
      <w:pPr>
        <w:pStyle w:val="31"/>
        <w:shd w:val="clear" w:color="auto" w:fill="auto"/>
        <w:spacing w:before="0" w:after="0" w:line="260" w:lineRule="exact"/>
        <w:ind w:left="20"/>
        <w:rPr>
          <w:sz w:val="28"/>
          <w:szCs w:val="28"/>
        </w:rPr>
      </w:pPr>
      <w:r w:rsidRPr="000861A0">
        <w:rPr>
          <w:sz w:val="28"/>
          <w:szCs w:val="28"/>
        </w:rPr>
        <w:t>Печать (при наличии)</w:t>
      </w:r>
    </w:p>
    <w:p w:rsidR="00AE7CEC" w:rsidRPr="000861A0" w:rsidRDefault="00AE7CEC" w:rsidP="007761B1">
      <w:pPr>
        <w:pStyle w:val="31"/>
        <w:shd w:val="clear" w:color="auto" w:fill="auto"/>
        <w:spacing w:before="0" w:after="0" w:line="260" w:lineRule="exact"/>
        <w:ind w:left="20"/>
        <w:rPr>
          <w:sz w:val="28"/>
          <w:szCs w:val="28"/>
        </w:rPr>
      </w:pPr>
    </w:p>
    <w:p w:rsidR="00C0500E" w:rsidRPr="000861A0" w:rsidRDefault="00EF5326" w:rsidP="00094488">
      <w:pPr>
        <w:pStyle w:val="31"/>
        <w:shd w:val="clear" w:color="auto" w:fill="auto"/>
        <w:spacing w:before="0" w:after="0" w:line="326" w:lineRule="exact"/>
        <w:ind w:left="5680" w:right="780"/>
        <w:rPr>
          <w:sz w:val="28"/>
          <w:szCs w:val="28"/>
        </w:rPr>
      </w:pPr>
      <w:r w:rsidRPr="000861A0">
        <w:rPr>
          <w:sz w:val="28"/>
          <w:szCs w:val="28"/>
        </w:rPr>
        <w:t>Приложени</w:t>
      </w:r>
      <w:r w:rsidR="00094488" w:rsidRPr="000861A0">
        <w:rPr>
          <w:sz w:val="28"/>
          <w:szCs w:val="28"/>
        </w:rPr>
        <w:t>е № 3 к аукционной документации</w:t>
      </w:r>
    </w:p>
    <w:p w:rsidR="00C0500E" w:rsidRPr="000861A0" w:rsidRDefault="00C0500E" w:rsidP="00C0500E">
      <w:pPr>
        <w:pStyle w:val="37"/>
        <w:spacing w:after="0"/>
        <w:ind w:firstLine="709"/>
        <w:jc w:val="both"/>
        <w:rPr>
          <w:b/>
          <w:sz w:val="28"/>
          <w:szCs w:val="28"/>
        </w:rPr>
      </w:pPr>
      <w:r w:rsidRPr="000861A0">
        <w:rPr>
          <w:b/>
          <w:sz w:val="28"/>
          <w:szCs w:val="28"/>
        </w:rPr>
        <w:t xml:space="preserve">Финансово-коммерческое предложение по открытому </w:t>
      </w:r>
      <w:r w:rsidRPr="000861A0">
        <w:rPr>
          <w:b/>
          <w:sz w:val="28"/>
          <w:szCs w:val="28"/>
          <w:lang w:val="ru-RU"/>
        </w:rPr>
        <w:t>аукциону</w:t>
      </w:r>
      <w:r w:rsidRPr="000861A0">
        <w:rPr>
          <w:b/>
          <w:sz w:val="28"/>
          <w:szCs w:val="28"/>
        </w:rPr>
        <w:t xml:space="preserve"> </w:t>
      </w:r>
      <w:r w:rsidRPr="000861A0">
        <w:rPr>
          <w:b/>
          <w:sz w:val="28"/>
          <w:szCs w:val="28"/>
          <w:lang w:val="ru-RU"/>
        </w:rPr>
        <w:t xml:space="preserve">в электронной форме </w:t>
      </w:r>
      <w:r w:rsidRPr="000861A0">
        <w:rPr>
          <w:sz w:val="28"/>
          <w:szCs w:val="28"/>
        </w:rPr>
        <w:t>№______</w:t>
      </w:r>
    </w:p>
    <w:p w:rsidR="00C0500E" w:rsidRPr="000861A0" w:rsidRDefault="00C0500E" w:rsidP="00C0500E">
      <w:pPr>
        <w:pStyle w:val="12"/>
        <w:ind w:firstLine="709"/>
        <w:jc w:val="center"/>
        <w:rPr>
          <w:b/>
          <w:i/>
          <w:szCs w:val="28"/>
        </w:rPr>
      </w:pPr>
      <w:r w:rsidRPr="000861A0">
        <w:rPr>
          <w:b/>
          <w:i/>
          <w:szCs w:val="28"/>
        </w:rPr>
        <w:t>на право заключения с</w:t>
      </w:r>
      <w:r w:rsidRPr="000861A0">
        <w:rPr>
          <w:b/>
          <w:szCs w:val="28"/>
        </w:rPr>
        <w:t xml:space="preserve"> </w:t>
      </w:r>
      <w:r w:rsidRPr="000861A0">
        <w:rPr>
          <w:b/>
          <w:i/>
          <w:szCs w:val="28"/>
        </w:rPr>
        <w:t>АО «Содружество» договора на _____________</w:t>
      </w:r>
    </w:p>
    <w:p w:rsidR="00C0500E" w:rsidRPr="000861A0" w:rsidRDefault="00C0500E" w:rsidP="00C0500E">
      <w:pPr>
        <w:jc w:val="both"/>
        <w:rPr>
          <w:sz w:val="28"/>
          <w:szCs w:val="28"/>
        </w:rPr>
      </w:pPr>
      <w:r w:rsidRPr="000861A0">
        <w:rPr>
          <w:sz w:val="28"/>
          <w:szCs w:val="28"/>
        </w:rPr>
        <w:t>_____________________________________________________________________________</w:t>
      </w:r>
    </w:p>
    <w:p w:rsidR="00C0500E" w:rsidRPr="000861A0" w:rsidRDefault="00C0500E" w:rsidP="00C0500E">
      <w:pPr>
        <w:ind w:left="2832" w:firstLine="708"/>
        <w:jc w:val="both"/>
        <w:rPr>
          <w:rFonts w:ascii="Times New Roman" w:hAnsi="Times New Roman" w:cs="Times New Roman"/>
          <w:bCs/>
          <w:sz w:val="28"/>
          <w:szCs w:val="28"/>
        </w:rPr>
      </w:pPr>
      <w:r w:rsidRPr="000861A0">
        <w:rPr>
          <w:rFonts w:ascii="Times New Roman" w:hAnsi="Times New Roman" w:cs="Times New Roman"/>
          <w:bCs/>
          <w:sz w:val="28"/>
          <w:szCs w:val="28"/>
        </w:rPr>
        <w:t>(Полное наименование п</w:t>
      </w:r>
      <w:r w:rsidRPr="000861A0">
        <w:rPr>
          <w:rFonts w:ascii="Times New Roman" w:hAnsi="Times New Roman" w:cs="Times New Roman"/>
          <w:sz w:val="28"/>
          <w:szCs w:val="28"/>
        </w:rPr>
        <w:t>ретендента</w:t>
      </w:r>
      <w:r w:rsidR="00094488" w:rsidRPr="000861A0">
        <w:rPr>
          <w:rFonts w:ascii="Times New Roman" w:hAnsi="Times New Roman" w:cs="Times New Roman"/>
          <w:bCs/>
          <w:sz w:val="28"/>
          <w:szCs w:val="28"/>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2835"/>
        <w:gridCol w:w="1559"/>
        <w:gridCol w:w="1842"/>
        <w:gridCol w:w="1418"/>
      </w:tblGrid>
      <w:tr w:rsidR="00534702" w:rsidRPr="00534702" w:rsidTr="00534702">
        <w:tc>
          <w:tcPr>
            <w:tcW w:w="3120" w:type="dxa"/>
            <w:vAlign w:val="center"/>
          </w:tcPr>
          <w:p w:rsidR="00534702" w:rsidRPr="00534702" w:rsidRDefault="00534702" w:rsidP="00694A14">
            <w:pPr>
              <w:spacing w:after="0" w:line="240" w:lineRule="auto"/>
              <w:jc w:val="center"/>
              <w:rPr>
                <w:rFonts w:ascii="Times New Roman" w:eastAsia="MS Mincho" w:hAnsi="Times New Roman" w:cs="Times New Roman"/>
                <w:snapToGrid w:val="0"/>
                <w:sz w:val="26"/>
                <w:szCs w:val="26"/>
                <w:lang w:eastAsia="ru-RU"/>
              </w:rPr>
            </w:pPr>
            <w:r w:rsidRPr="00534702">
              <w:rPr>
                <w:rFonts w:ascii="Times New Roman" w:eastAsia="MS Mincho" w:hAnsi="Times New Roman" w:cs="Times New Roman"/>
                <w:snapToGrid w:val="0"/>
                <w:sz w:val="26"/>
                <w:szCs w:val="26"/>
                <w:lang w:eastAsia="ru-RU"/>
              </w:rPr>
              <w:t>Адрес отправителя (получателя)</w:t>
            </w:r>
          </w:p>
        </w:tc>
        <w:tc>
          <w:tcPr>
            <w:tcW w:w="2835" w:type="dxa"/>
            <w:vAlign w:val="center"/>
          </w:tcPr>
          <w:p w:rsidR="00534702" w:rsidRPr="00534702" w:rsidRDefault="00534702" w:rsidP="00694A14">
            <w:pPr>
              <w:spacing w:after="0" w:line="240" w:lineRule="auto"/>
              <w:jc w:val="center"/>
              <w:rPr>
                <w:rFonts w:ascii="Times New Roman" w:eastAsia="MS Mincho" w:hAnsi="Times New Roman" w:cs="Times New Roman"/>
                <w:snapToGrid w:val="0"/>
                <w:sz w:val="26"/>
                <w:szCs w:val="26"/>
                <w:lang w:eastAsia="ru-RU"/>
              </w:rPr>
            </w:pPr>
            <w:r w:rsidRPr="00534702">
              <w:rPr>
                <w:rFonts w:ascii="Times New Roman" w:eastAsia="MS Mincho" w:hAnsi="Times New Roman" w:cs="Times New Roman"/>
                <w:snapToGrid w:val="0"/>
                <w:sz w:val="26"/>
                <w:szCs w:val="26"/>
                <w:lang w:eastAsia="ru-RU"/>
              </w:rPr>
              <w:t>Адрес получателя (отправителя)</w:t>
            </w:r>
          </w:p>
        </w:tc>
        <w:tc>
          <w:tcPr>
            <w:tcW w:w="1559" w:type="dxa"/>
            <w:vAlign w:val="center"/>
          </w:tcPr>
          <w:p w:rsidR="00534702" w:rsidRPr="00534702" w:rsidRDefault="00534702" w:rsidP="00694A14">
            <w:pPr>
              <w:spacing w:after="0" w:line="240" w:lineRule="auto"/>
              <w:jc w:val="center"/>
              <w:rPr>
                <w:rFonts w:ascii="Times New Roman" w:eastAsia="MS Mincho" w:hAnsi="Times New Roman" w:cs="Times New Roman"/>
                <w:snapToGrid w:val="0"/>
                <w:sz w:val="26"/>
                <w:szCs w:val="26"/>
                <w:lang w:eastAsia="ru-RU"/>
              </w:rPr>
            </w:pPr>
            <w:r w:rsidRPr="00534702">
              <w:rPr>
                <w:rFonts w:ascii="Times New Roman" w:eastAsia="MS Mincho" w:hAnsi="Times New Roman" w:cs="Times New Roman"/>
                <w:snapToGrid w:val="0"/>
                <w:sz w:val="26"/>
                <w:szCs w:val="26"/>
                <w:lang w:eastAsia="ru-RU"/>
              </w:rPr>
              <w:t>Срок доставки, раб. дни</w:t>
            </w:r>
          </w:p>
        </w:tc>
        <w:tc>
          <w:tcPr>
            <w:tcW w:w="1842" w:type="dxa"/>
            <w:vAlign w:val="center"/>
          </w:tcPr>
          <w:p w:rsidR="00534702" w:rsidRPr="00534702" w:rsidRDefault="00534702" w:rsidP="00694A14">
            <w:pPr>
              <w:spacing w:after="0" w:line="240" w:lineRule="auto"/>
              <w:jc w:val="center"/>
              <w:rPr>
                <w:rFonts w:ascii="Times New Roman" w:eastAsia="MS Mincho" w:hAnsi="Times New Roman" w:cs="Times New Roman"/>
                <w:snapToGrid w:val="0"/>
                <w:sz w:val="26"/>
                <w:szCs w:val="26"/>
                <w:lang w:eastAsia="ru-RU"/>
              </w:rPr>
            </w:pPr>
            <w:r w:rsidRPr="00534702">
              <w:rPr>
                <w:rFonts w:ascii="Times New Roman" w:eastAsia="MS Mincho" w:hAnsi="Times New Roman" w:cs="Times New Roman"/>
                <w:snapToGrid w:val="0"/>
                <w:sz w:val="26"/>
                <w:szCs w:val="26"/>
                <w:lang w:eastAsia="ru-RU"/>
              </w:rPr>
              <w:t>Ориентировочный объем пересылки писем в год (до 0,5 кг.)</w:t>
            </w:r>
          </w:p>
        </w:tc>
        <w:tc>
          <w:tcPr>
            <w:tcW w:w="1418" w:type="dxa"/>
          </w:tcPr>
          <w:p w:rsidR="00534702" w:rsidRPr="00534702" w:rsidRDefault="00534702" w:rsidP="00694A14">
            <w:pPr>
              <w:spacing w:after="0" w:line="240" w:lineRule="auto"/>
              <w:jc w:val="center"/>
              <w:rPr>
                <w:rFonts w:ascii="Times New Roman" w:eastAsia="MS Mincho" w:hAnsi="Times New Roman" w:cs="Times New Roman"/>
                <w:snapToGrid w:val="0"/>
                <w:sz w:val="26"/>
                <w:szCs w:val="26"/>
                <w:lang w:eastAsia="ru-RU"/>
              </w:rPr>
            </w:pPr>
            <w:r w:rsidRPr="00534702">
              <w:rPr>
                <w:rFonts w:ascii="Times New Roman" w:eastAsia="MS Mincho" w:hAnsi="Times New Roman" w:cs="Times New Roman"/>
                <w:snapToGrid w:val="0"/>
                <w:sz w:val="26"/>
                <w:szCs w:val="26"/>
                <w:lang w:eastAsia="ru-RU"/>
              </w:rPr>
              <w:t>Цена, руб. с НДС</w:t>
            </w:r>
          </w:p>
        </w:tc>
      </w:tr>
      <w:tr w:rsidR="00534702" w:rsidRPr="00534702" w:rsidTr="00534702">
        <w:tc>
          <w:tcPr>
            <w:tcW w:w="3120" w:type="dxa"/>
            <w:vAlign w:val="center"/>
          </w:tcPr>
          <w:p w:rsidR="00534702" w:rsidRPr="00534702" w:rsidRDefault="00534702" w:rsidP="00694A14">
            <w:pPr>
              <w:spacing w:after="0" w:line="240" w:lineRule="auto"/>
              <w:rPr>
                <w:rFonts w:ascii="Times New Roman" w:eastAsia="MS Mincho" w:hAnsi="Times New Roman" w:cs="Times New Roman"/>
                <w:snapToGrid w:val="0"/>
                <w:sz w:val="26"/>
                <w:szCs w:val="26"/>
                <w:lang w:eastAsia="ru-RU"/>
              </w:rPr>
            </w:pPr>
            <w:r w:rsidRPr="00534702">
              <w:rPr>
                <w:rFonts w:ascii="Times New Roman" w:eastAsia="Times New Roman" w:hAnsi="Times New Roman" w:cs="Times New Roman"/>
                <w:bCs/>
                <w:snapToGrid w:val="0"/>
                <w:sz w:val="26"/>
                <w:szCs w:val="26"/>
                <w:lang w:eastAsia="ru-RU"/>
              </w:rPr>
              <w:t>Республика Татарстан, г. Казань</w:t>
            </w:r>
          </w:p>
        </w:tc>
        <w:tc>
          <w:tcPr>
            <w:tcW w:w="2835" w:type="dxa"/>
            <w:vAlign w:val="center"/>
          </w:tcPr>
          <w:p w:rsidR="00534702" w:rsidRPr="00534702" w:rsidRDefault="00534702" w:rsidP="00694A14">
            <w:pPr>
              <w:spacing w:after="0" w:line="240" w:lineRule="auto"/>
              <w:jc w:val="both"/>
              <w:rPr>
                <w:rFonts w:ascii="Times New Roman" w:eastAsia="MS Mincho" w:hAnsi="Times New Roman" w:cs="Times New Roman"/>
                <w:snapToGrid w:val="0"/>
                <w:sz w:val="26"/>
                <w:szCs w:val="26"/>
                <w:lang w:eastAsia="ru-RU"/>
              </w:rPr>
            </w:pPr>
            <w:r w:rsidRPr="00534702">
              <w:rPr>
                <w:rFonts w:ascii="Times New Roman" w:eastAsia="Times New Roman" w:hAnsi="Times New Roman" w:cs="Times New Roman"/>
                <w:bCs/>
                <w:snapToGrid w:val="0"/>
                <w:sz w:val="26"/>
                <w:szCs w:val="26"/>
                <w:lang w:eastAsia="ru-RU"/>
              </w:rPr>
              <w:t xml:space="preserve">г. Москва </w:t>
            </w:r>
          </w:p>
        </w:tc>
        <w:tc>
          <w:tcPr>
            <w:tcW w:w="1559" w:type="dxa"/>
            <w:vAlign w:val="center"/>
          </w:tcPr>
          <w:p w:rsidR="00534702" w:rsidRPr="00534702" w:rsidRDefault="00534702" w:rsidP="00694A14">
            <w:pPr>
              <w:spacing w:after="0" w:line="240" w:lineRule="auto"/>
              <w:jc w:val="center"/>
              <w:rPr>
                <w:rFonts w:ascii="Times New Roman" w:eastAsia="MS Mincho" w:hAnsi="Times New Roman" w:cs="Times New Roman"/>
                <w:snapToGrid w:val="0"/>
                <w:sz w:val="26"/>
                <w:szCs w:val="26"/>
                <w:lang w:eastAsia="ru-RU"/>
              </w:rPr>
            </w:pPr>
            <w:r w:rsidRPr="00534702">
              <w:rPr>
                <w:rFonts w:ascii="Times New Roman" w:eastAsia="MS Mincho" w:hAnsi="Times New Roman" w:cs="Times New Roman"/>
                <w:snapToGrid w:val="0"/>
                <w:sz w:val="26"/>
                <w:szCs w:val="26"/>
                <w:lang w:eastAsia="ru-RU"/>
              </w:rPr>
              <w:t>1-2</w:t>
            </w:r>
          </w:p>
        </w:tc>
        <w:tc>
          <w:tcPr>
            <w:tcW w:w="1842" w:type="dxa"/>
            <w:vAlign w:val="center"/>
          </w:tcPr>
          <w:p w:rsidR="00534702" w:rsidRPr="00534702" w:rsidRDefault="00534702" w:rsidP="00694A14">
            <w:pPr>
              <w:spacing w:after="0" w:line="240" w:lineRule="auto"/>
              <w:jc w:val="center"/>
              <w:rPr>
                <w:rFonts w:ascii="Times New Roman" w:eastAsia="MS Mincho" w:hAnsi="Times New Roman" w:cs="Times New Roman"/>
                <w:snapToGrid w:val="0"/>
                <w:sz w:val="26"/>
                <w:szCs w:val="26"/>
                <w:lang w:eastAsia="ru-RU"/>
              </w:rPr>
            </w:pPr>
            <w:r w:rsidRPr="00534702">
              <w:rPr>
                <w:rFonts w:ascii="Times New Roman" w:eastAsia="MS Mincho" w:hAnsi="Times New Roman" w:cs="Times New Roman"/>
                <w:snapToGrid w:val="0"/>
                <w:sz w:val="26"/>
                <w:szCs w:val="26"/>
                <w:lang w:eastAsia="ru-RU"/>
              </w:rPr>
              <w:t>268</w:t>
            </w:r>
          </w:p>
        </w:tc>
        <w:tc>
          <w:tcPr>
            <w:tcW w:w="1418" w:type="dxa"/>
          </w:tcPr>
          <w:p w:rsidR="00534702" w:rsidRPr="00534702" w:rsidRDefault="00534702" w:rsidP="00694A14">
            <w:pPr>
              <w:spacing w:after="0" w:line="240" w:lineRule="auto"/>
              <w:jc w:val="center"/>
              <w:rPr>
                <w:rFonts w:ascii="Times New Roman" w:eastAsia="MS Mincho" w:hAnsi="Times New Roman" w:cs="Times New Roman"/>
                <w:snapToGrid w:val="0"/>
                <w:sz w:val="26"/>
                <w:szCs w:val="26"/>
                <w:lang w:eastAsia="ru-RU"/>
              </w:rPr>
            </w:pPr>
          </w:p>
        </w:tc>
      </w:tr>
      <w:tr w:rsidR="00534702" w:rsidRPr="00534702" w:rsidTr="00534702">
        <w:tc>
          <w:tcPr>
            <w:tcW w:w="3120" w:type="dxa"/>
            <w:vAlign w:val="center"/>
          </w:tcPr>
          <w:p w:rsidR="00534702" w:rsidRPr="00534702" w:rsidRDefault="00694A14" w:rsidP="00694A14">
            <w:pPr>
              <w:spacing w:after="0" w:line="240" w:lineRule="auto"/>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w:t>
            </w:r>
          </w:p>
        </w:tc>
        <w:tc>
          <w:tcPr>
            <w:tcW w:w="2835" w:type="dxa"/>
            <w:vAlign w:val="center"/>
          </w:tcPr>
          <w:p w:rsidR="00534702" w:rsidRPr="00534702" w:rsidRDefault="00694A14" w:rsidP="00694A14">
            <w:pPr>
              <w:spacing w:after="0" w:line="240" w:lineRule="auto"/>
              <w:jc w:val="both"/>
              <w:rPr>
                <w:rFonts w:ascii="Times New Roman" w:eastAsia="MS Mincho" w:hAnsi="Times New Roman" w:cs="Times New Roman"/>
                <w:snapToGrid w:val="0"/>
                <w:sz w:val="26"/>
                <w:szCs w:val="26"/>
                <w:lang w:eastAsia="ru-RU"/>
              </w:rPr>
            </w:pPr>
            <w:r>
              <w:rPr>
                <w:rFonts w:ascii="Times New Roman" w:eastAsia="MS Mincho" w:hAnsi="Times New Roman" w:cs="Times New Roman"/>
                <w:snapToGrid w:val="0"/>
                <w:sz w:val="26"/>
                <w:szCs w:val="26"/>
                <w:lang w:eastAsia="ru-RU"/>
              </w:rPr>
              <w:t>….</w:t>
            </w:r>
          </w:p>
        </w:tc>
        <w:tc>
          <w:tcPr>
            <w:tcW w:w="1559" w:type="dxa"/>
            <w:vAlign w:val="center"/>
          </w:tcPr>
          <w:p w:rsidR="00534702" w:rsidRPr="00534702" w:rsidRDefault="00694A14" w:rsidP="00694A14">
            <w:pPr>
              <w:spacing w:after="0" w:line="240" w:lineRule="auto"/>
              <w:jc w:val="center"/>
              <w:rPr>
                <w:rFonts w:ascii="Times New Roman" w:eastAsia="MS Mincho" w:hAnsi="Times New Roman" w:cs="Times New Roman"/>
                <w:snapToGrid w:val="0"/>
                <w:sz w:val="26"/>
                <w:szCs w:val="26"/>
                <w:lang w:eastAsia="ru-RU"/>
              </w:rPr>
            </w:pPr>
            <w:r>
              <w:rPr>
                <w:rFonts w:ascii="Times New Roman" w:eastAsia="MS Mincho" w:hAnsi="Times New Roman" w:cs="Times New Roman"/>
                <w:snapToGrid w:val="0"/>
                <w:sz w:val="26"/>
                <w:szCs w:val="26"/>
                <w:lang w:eastAsia="ru-RU"/>
              </w:rPr>
              <w:t>…</w:t>
            </w:r>
          </w:p>
        </w:tc>
        <w:tc>
          <w:tcPr>
            <w:tcW w:w="1842" w:type="dxa"/>
            <w:vAlign w:val="center"/>
          </w:tcPr>
          <w:p w:rsidR="00534702" w:rsidRPr="00534702" w:rsidRDefault="00694A14" w:rsidP="00694A14">
            <w:pPr>
              <w:spacing w:after="0" w:line="240" w:lineRule="auto"/>
              <w:jc w:val="center"/>
              <w:rPr>
                <w:rFonts w:ascii="Times New Roman" w:eastAsia="MS Mincho" w:hAnsi="Times New Roman" w:cs="Times New Roman"/>
                <w:snapToGrid w:val="0"/>
                <w:sz w:val="26"/>
                <w:szCs w:val="26"/>
                <w:lang w:eastAsia="ru-RU"/>
              </w:rPr>
            </w:pPr>
            <w:r>
              <w:rPr>
                <w:rFonts w:ascii="Times New Roman" w:eastAsia="MS Mincho" w:hAnsi="Times New Roman" w:cs="Times New Roman"/>
                <w:snapToGrid w:val="0"/>
                <w:sz w:val="26"/>
                <w:szCs w:val="26"/>
                <w:lang w:eastAsia="ru-RU"/>
              </w:rPr>
              <w:t>….</w:t>
            </w:r>
          </w:p>
        </w:tc>
        <w:tc>
          <w:tcPr>
            <w:tcW w:w="1418" w:type="dxa"/>
          </w:tcPr>
          <w:p w:rsidR="00534702" w:rsidRPr="00534702" w:rsidRDefault="00534702" w:rsidP="00694A14">
            <w:pPr>
              <w:spacing w:after="0" w:line="240" w:lineRule="auto"/>
              <w:jc w:val="center"/>
              <w:rPr>
                <w:rFonts w:ascii="Times New Roman" w:eastAsia="MS Mincho" w:hAnsi="Times New Roman" w:cs="Times New Roman"/>
                <w:snapToGrid w:val="0"/>
                <w:sz w:val="26"/>
                <w:szCs w:val="26"/>
                <w:lang w:eastAsia="ru-RU"/>
              </w:rPr>
            </w:pPr>
          </w:p>
        </w:tc>
      </w:tr>
      <w:tr w:rsidR="00534702" w:rsidRPr="00534702" w:rsidTr="00694A14">
        <w:tc>
          <w:tcPr>
            <w:tcW w:w="9356" w:type="dxa"/>
            <w:gridSpan w:val="4"/>
            <w:vAlign w:val="center"/>
          </w:tcPr>
          <w:p w:rsidR="00534702" w:rsidRPr="00534702" w:rsidRDefault="00534702" w:rsidP="00694A14">
            <w:pPr>
              <w:spacing w:after="0" w:line="240" w:lineRule="auto"/>
              <w:jc w:val="center"/>
              <w:rPr>
                <w:rFonts w:ascii="Times New Roman" w:eastAsia="Times New Roman" w:hAnsi="Times New Roman" w:cs="Times New Roman"/>
                <w:snapToGrid w:val="0"/>
                <w:sz w:val="26"/>
                <w:szCs w:val="26"/>
                <w:lang w:eastAsia="ru-RU"/>
              </w:rPr>
            </w:pPr>
            <w:r w:rsidRPr="00534702">
              <w:rPr>
                <w:rFonts w:ascii="Times New Roman" w:eastAsia="Times New Roman" w:hAnsi="Times New Roman" w:cs="Times New Roman"/>
                <w:snapToGrid w:val="0"/>
                <w:sz w:val="26"/>
                <w:szCs w:val="26"/>
                <w:lang w:eastAsia="ru-RU"/>
              </w:rPr>
              <w:t>ИТОГО:</w:t>
            </w:r>
          </w:p>
        </w:tc>
        <w:tc>
          <w:tcPr>
            <w:tcW w:w="1418" w:type="dxa"/>
          </w:tcPr>
          <w:p w:rsidR="00534702" w:rsidRPr="00534702" w:rsidRDefault="00534702" w:rsidP="00694A14">
            <w:pPr>
              <w:spacing w:after="0" w:line="240" w:lineRule="auto"/>
              <w:jc w:val="center"/>
              <w:rPr>
                <w:rFonts w:ascii="Times New Roman" w:eastAsia="Times New Roman" w:hAnsi="Times New Roman" w:cs="Times New Roman"/>
                <w:snapToGrid w:val="0"/>
                <w:sz w:val="26"/>
                <w:szCs w:val="26"/>
                <w:lang w:eastAsia="ru-RU"/>
              </w:rPr>
            </w:pPr>
          </w:p>
        </w:tc>
      </w:tr>
    </w:tbl>
    <w:p w:rsidR="00C0500E" w:rsidRPr="000861A0" w:rsidRDefault="00C0500E" w:rsidP="00C0500E">
      <w:pPr>
        <w:ind w:left="2832" w:firstLine="708"/>
        <w:jc w:val="both"/>
        <w:rPr>
          <w:rFonts w:ascii="Times New Roman" w:hAnsi="Times New Roman" w:cs="Times New Roman"/>
          <w:bCs/>
          <w:color w:val="E36C0A"/>
          <w:sz w:val="28"/>
          <w:szCs w:val="28"/>
          <w:highlight w:val="yellow"/>
        </w:rPr>
      </w:pPr>
    </w:p>
    <w:p w:rsidR="00C0500E" w:rsidRPr="000861A0" w:rsidRDefault="00C0500E" w:rsidP="00C0500E">
      <w:pPr>
        <w:ind w:firstLine="709"/>
        <w:jc w:val="both"/>
        <w:rPr>
          <w:rFonts w:ascii="Times New Roman" w:hAnsi="Times New Roman" w:cs="Times New Roman"/>
          <w:sz w:val="28"/>
          <w:szCs w:val="28"/>
        </w:rPr>
      </w:pPr>
      <w:r w:rsidRPr="000861A0">
        <w:rPr>
          <w:rFonts w:ascii="Times New Roman" w:hAnsi="Times New Roman" w:cs="Times New Roman"/>
          <w:sz w:val="28"/>
          <w:szCs w:val="28"/>
        </w:rPr>
        <w:t>в случае признания нас победителями открытого аукциона в электронной форме, согласны заключить договор</w:t>
      </w:r>
      <w:r w:rsidRPr="000861A0">
        <w:rPr>
          <w:rFonts w:ascii="Times New Roman" w:hAnsi="Times New Roman" w:cs="Times New Roman"/>
          <w:b/>
          <w:i/>
          <w:sz w:val="28"/>
          <w:szCs w:val="28"/>
        </w:rPr>
        <w:t xml:space="preserve"> ____________________________(указать наименование) и </w:t>
      </w:r>
      <w:r w:rsidRPr="000861A0">
        <w:rPr>
          <w:rFonts w:ascii="Times New Roman" w:hAnsi="Times New Roman" w:cs="Times New Roman"/>
          <w:sz w:val="28"/>
          <w:szCs w:val="28"/>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C0500E" w:rsidRPr="000861A0" w:rsidRDefault="00C0500E" w:rsidP="00C0500E">
      <w:pPr>
        <w:ind w:firstLine="709"/>
        <w:jc w:val="both"/>
        <w:rPr>
          <w:rFonts w:ascii="Times New Roman" w:hAnsi="Times New Roman" w:cs="Times New Roman"/>
          <w:sz w:val="28"/>
          <w:szCs w:val="28"/>
        </w:rPr>
      </w:pPr>
      <w:r w:rsidRPr="000861A0">
        <w:rPr>
          <w:rFonts w:ascii="Times New Roman" w:hAnsi="Times New Roman" w:cs="Times New Roman"/>
          <w:sz w:val="28"/>
          <w:szCs w:val="28"/>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w:t>
      </w:r>
      <w:r w:rsidRPr="000861A0">
        <w:rPr>
          <w:rFonts w:ascii="Times New Roman" w:hAnsi="Times New Roman" w:cs="Times New Roman"/>
          <w:bCs/>
          <w:sz w:val="28"/>
          <w:szCs w:val="28"/>
        </w:rPr>
        <w:t xml:space="preserve"> _________ (</w:t>
      </w:r>
      <w:r w:rsidRPr="000861A0">
        <w:rPr>
          <w:rFonts w:ascii="Times New Roman" w:hAnsi="Times New Roman" w:cs="Times New Roman"/>
          <w:bCs/>
          <w:i/>
          <w:sz w:val="28"/>
          <w:szCs w:val="28"/>
        </w:rPr>
        <w:t>прописью</w:t>
      </w:r>
      <w:r w:rsidRPr="000861A0">
        <w:rPr>
          <w:rFonts w:ascii="Times New Roman" w:hAnsi="Times New Roman" w:cs="Times New Roman"/>
          <w:bCs/>
          <w:sz w:val="28"/>
          <w:szCs w:val="28"/>
        </w:rPr>
        <w:t>) рублей.</w:t>
      </w:r>
    </w:p>
    <w:p w:rsidR="00C0500E" w:rsidRPr="000861A0" w:rsidRDefault="00C0500E" w:rsidP="006E4AC4">
      <w:pPr>
        <w:ind w:firstLine="720"/>
        <w:jc w:val="both"/>
        <w:rPr>
          <w:rFonts w:ascii="Times New Roman" w:hAnsi="Times New Roman" w:cs="Times New Roman"/>
          <w:sz w:val="28"/>
          <w:szCs w:val="28"/>
        </w:rPr>
      </w:pPr>
      <w:r w:rsidRPr="000861A0">
        <w:rPr>
          <w:rFonts w:ascii="Times New Roman" w:hAnsi="Times New Roman" w:cs="Times New Roman"/>
          <w:sz w:val="28"/>
          <w:szCs w:val="28"/>
        </w:rPr>
        <w:t>Срок действия настоящей таблицы цен финансово-коммерческого предложения составляет ______ (_____________________________________) дней с даты проведения открытого аукциона</w:t>
      </w:r>
      <w:r w:rsidR="006E4AC4" w:rsidRPr="000861A0">
        <w:rPr>
          <w:rFonts w:ascii="Times New Roman" w:hAnsi="Times New Roman" w:cs="Times New Roman"/>
          <w:sz w:val="28"/>
          <w:szCs w:val="28"/>
        </w:rPr>
        <w:t xml:space="preserve"> в электронной форме  № ОК-___.</w:t>
      </w:r>
    </w:p>
    <w:p w:rsidR="00C0500E" w:rsidRPr="000861A0" w:rsidRDefault="00C0500E" w:rsidP="006E4AC4">
      <w:pPr>
        <w:jc w:val="both"/>
        <w:rPr>
          <w:rFonts w:ascii="Times New Roman" w:hAnsi="Times New Roman" w:cs="Times New Roman"/>
          <w:sz w:val="28"/>
          <w:szCs w:val="28"/>
        </w:rPr>
      </w:pPr>
      <w:r w:rsidRPr="000861A0">
        <w:rPr>
          <w:rFonts w:ascii="Times New Roman" w:hAnsi="Times New Roman" w:cs="Times New Roman"/>
          <w:sz w:val="28"/>
          <w:szCs w:val="28"/>
        </w:rPr>
        <w:tab/>
        <w:t>Сроки оказания услуг в пределах установленных аукционной документацией __________________________________</w:t>
      </w:r>
      <w:r w:rsidR="006E4AC4" w:rsidRPr="000861A0">
        <w:rPr>
          <w:rFonts w:ascii="Times New Roman" w:hAnsi="Times New Roman" w:cs="Times New Roman"/>
          <w:sz w:val="28"/>
          <w:szCs w:val="28"/>
        </w:rPr>
        <w:t>_____________.</w:t>
      </w:r>
    </w:p>
    <w:p w:rsidR="00C0500E" w:rsidRPr="000861A0" w:rsidRDefault="00C0500E" w:rsidP="00C0500E">
      <w:pPr>
        <w:ind w:firstLine="709"/>
        <w:jc w:val="both"/>
        <w:rPr>
          <w:rFonts w:ascii="Times New Roman" w:hAnsi="Times New Roman" w:cs="Times New Roman"/>
          <w:sz w:val="28"/>
          <w:szCs w:val="28"/>
        </w:rPr>
      </w:pPr>
      <w:r w:rsidRPr="000861A0">
        <w:rPr>
          <w:rFonts w:ascii="Times New Roman" w:hAnsi="Times New Roman" w:cs="Times New Roman"/>
          <w:sz w:val="28"/>
          <w:szCs w:val="28"/>
        </w:rPr>
        <w:t>Руководитель организации (либо уполномоченное лицо):</w:t>
      </w:r>
    </w:p>
    <w:p w:rsidR="00C0500E" w:rsidRPr="000861A0" w:rsidRDefault="00C0500E" w:rsidP="00C0500E">
      <w:pPr>
        <w:ind w:firstLine="709"/>
        <w:jc w:val="both"/>
        <w:rPr>
          <w:rFonts w:ascii="Times New Roman" w:hAnsi="Times New Roman" w:cs="Times New Roman"/>
          <w:sz w:val="28"/>
          <w:szCs w:val="28"/>
        </w:rPr>
      </w:pPr>
      <w:r w:rsidRPr="000861A0">
        <w:rPr>
          <w:rFonts w:ascii="Times New Roman" w:hAnsi="Times New Roman" w:cs="Times New Roman"/>
          <w:sz w:val="28"/>
          <w:szCs w:val="28"/>
        </w:rPr>
        <w:t xml:space="preserve">                                                       ____________________И.О. Фамилия</w:t>
      </w:r>
    </w:p>
    <w:p w:rsidR="00EB24F2" w:rsidRPr="000861A0" w:rsidRDefault="00EB24F2" w:rsidP="00180AA2">
      <w:pPr>
        <w:pStyle w:val="25"/>
        <w:shd w:val="clear" w:color="auto" w:fill="auto"/>
        <w:spacing w:line="278" w:lineRule="exact"/>
        <w:rPr>
          <w:sz w:val="28"/>
          <w:szCs w:val="28"/>
        </w:rPr>
        <w:sectPr w:rsidR="00EB24F2" w:rsidRPr="000861A0" w:rsidSect="0040601E">
          <w:pgSz w:w="11906" w:h="16838"/>
          <w:pgMar w:top="1134" w:right="566" w:bottom="1134" w:left="1134" w:header="708" w:footer="708" w:gutter="0"/>
          <w:cols w:space="708"/>
          <w:docGrid w:linePitch="360"/>
        </w:sectPr>
      </w:pPr>
    </w:p>
    <w:p w:rsidR="0085349B" w:rsidRPr="000861A0" w:rsidRDefault="0085349B" w:rsidP="00534702">
      <w:pPr>
        <w:tabs>
          <w:tab w:val="left" w:pos="6750"/>
        </w:tabs>
        <w:jc w:val="right"/>
        <w:rPr>
          <w:rFonts w:ascii="Times New Roman" w:hAnsi="Times New Roman" w:cs="Times New Roman"/>
          <w:sz w:val="28"/>
          <w:szCs w:val="28"/>
        </w:rPr>
      </w:pPr>
      <w:r w:rsidRPr="000861A0">
        <w:rPr>
          <w:rFonts w:ascii="Times New Roman" w:hAnsi="Times New Roman" w:cs="Times New Roman"/>
          <w:b/>
          <w:sz w:val="28"/>
          <w:szCs w:val="28"/>
        </w:rPr>
        <w:lastRenderedPageBreak/>
        <w:t xml:space="preserve">                                                                                                                                          </w:t>
      </w:r>
      <w:r w:rsidRPr="000861A0">
        <w:rPr>
          <w:rFonts w:ascii="Times New Roman" w:hAnsi="Times New Roman" w:cs="Times New Roman"/>
          <w:sz w:val="28"/>
          <w:szCs w:val="28"/>
        </w:rPr>
        <w:t>Приложение № 4</w:t>
      </w:r>
    </w:p>
    <w:p w:rsidR="00066312" w:rsidRPr="00534702" w:rsidRDefault="0085349B" w:rsidP="00534702">
      <w:pPr>
        <w:tabs>
          <w:tab w:val="left" w:pos="6750"/>
        </w:tabs>
        <w:jc w:val="right"/>
        <w:rPr>
          <w:rFonts w:ascii="Times New Roman" w:hAnsi="Times New Roman" w:cs="Times New Roman"/>
          <w:sz w:val="28"/>
          <w:szCs w:val="28"/>
        </w:rPr>
      </w:pPr>
      <w:r w:rsidRPr="00534702">
        <w:rPr>
          <w:rFonts w:ascii="Times New Roman" w:hAnsi="Times New Roman" w:cs="Times New Roman"/>
          <w:sz w:val="28"/>
          <w:szCs w:val="28"/>
        </w:rPr>
        <w:t xml:space="preserve">                                                     </w:t>
      </w:r>
      <w:r w:rsidR="00534702" w:rsidRPr="00534702">
        <w:rPr>
          <w:rFonts w:ascii="Times New Roman" w:hAnsi="Times New Roman" w:cs="Times New Roman"/>
          <w:sz w:val="28"/>
          <w:szCs w:val="28"/>
        </w:rPr>
        <w:t xml:space="preserve">           </w:t>
      </w:r>
      <w:r w:rsidRPr="00534702">
        <w:rPr>
          <w:rFonts w:ascii="Times New Roman" w:hAnsi="Times New Roman" w:cs="Times New Roman"/>
          <w:sz w:val="28"/>
          <w:szCs w:val="28"/>
        </w:rPr>
        <w:t xml:space="preserve">к </w:t>
      </w:r>
      <w:r w:rsidR="00534702" w:rsidRPr="00534702">
        <w:rPr>
          <w:rFonts w:ascii="Times New Roman" w:hAnsi="Times New Roman" w:cs="Times New Roman"/>
          <w:sz w:val="28"/>
          <w:szCs w:val="28"/>
        </w:rPr>
        <w:t>а</w:t>
      </w:r>
      <w:r w:rsidRPr="00534702">
        <w:rPr>
          <w:rFonts w:ascii="Times New Roman" w:hAnsi="Times New Roman" w:cs="Times New Roman"/>
          <w:sz w:val="28"/>
          <w:szCs w:val="28"/>
        </w:rPr>
        <w:t>укционной документации</w:t>
      </w:r>
    </w:p>
    <w:p w:rsidR="00534702" w:rsidRPr="00534702" w:rsidRDefault="00534702" w:rsidP="00534702">
      <w:pPr>
        <w:jc w:val="center"/>
        <w:rPr>
          <w:rFonts w:ascii="Times New Roman" w:hAnsi="Times New Roman" w:cs="Times New Roman"/>
          <w:b/>
          <w:bCs/>
          <w:sz w:val="28"/>
          <w:szCs w:val="28"/>
        </w:rPr>
      </w:pPr>
      <w:r w:rsidRPr="00534702">
        <w:rPr>
          <w:rFonts w:ascii="Times New Roman" w:hAnsi="Times New Roman" w:cs="Times New Roman"/>
          <w:b/>
          <w:bCs/>
          <w:sz w:val="28"/>
          <w:szCs w:val="28"/>
        </w:rPr>
        <w:t>ПРОЕКТ ДОГОВОРА ОКАЗАНИЯ УСЛУГ</w:t>
      </w:r>
    </w:p>
    <w:p w:rsidR="00534702" w:rsidRPr="00534702" w:rsidRDefault="00534702" w:rsidP="00534702">
      <w:pPr>
        <w:pStyle w:val="af2"/>
        <w:suppressAutoHyphens/>
        <w:spacing w:after="0" w:line="240" w:lineRule="auto"/>
        <w:ind w:right="306"/>
        <w:jc w:val="center"/>
        <w:rPr>
          <w:b/>
          <w:szCs w:val="28"/>
        </w:rPr>
      </w:pPr>
    </w:p>
    <w:p w:rsidR="00534702" w:rsidRPr="00534702" w:rsidRDefault="00534702" w:rsidP="0053470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34702">
        <w:rPr>
          <w:rFonts w:ascii="Times New Roman" w:hAnsi="Times New Roman" w:cs="Times New Roman"/>
          <w:sz w:val="28"/>
          <w:szCs w:val="28"/>
        </w:rPr>
        <w:t xml:space="preserve">кционерное общество «Содружество», именуемое в дальнейшем «Заказчик», в лице генерального директора </w:t>
      </w:r>
      <w:proofErr w:type="spellStart"/>
      <w:r w:rsidRPr="00534702">
        <w:rPr>
          <w:rFonts w:ascii="Times New Roman" w:hAnsi="Times New Roman" w:cs="Times New Roman"/>
          <w:sz w:val="28"/>
          <w:szCs w:val="28"/>
        </w:rPr>
        <w:t>Ахметшина</w:t>
      </w:r>
      <w:proofErr w:type="spellEnd"/>
      <w:r w:rsidRPr="00534702">
        <w:rPr>
          <w:rFonts w:ascii="Times New Roman" w:hAnsi="Times New Roman" w:cs="Times New Roman"/>
          <w:sz w:val="28"/>
          <w:szCs w:val="28"/>
        </w:rPr>
        <w:t xml:space="preserve"> </w:t>
      </w:r>
      <w:proofErr w:type="spellStart"/>
      <w:r w:rsidRPr="00534702">
        <w:rPr>
          <w:rFonts w:ascii="Times New Roman" w:hAnsi="Times New Roman" w:cs="Times New Roman"/>
          <w:sz w:val="28"/>
          <w:szCs w:val="28"/>
        </w:rPr>
        <w:t>Азата</w:t>
      </w:r>
      <w:proofErr w:type="spellEnd"/>
      <w:r w:rsidRPr="00534702">
        <w:rPr>
          <w:rFonts w:ascii="Times New Roman" w:hAnsi="Times New Roman" w:cs="Times New Roman"/>
          <w:sz w:val="28"/>
          <w:szCs w:val="28"/>
        </w:rPr>
        <w:t xml:space="preserve"> </w:t>
      </w:r>
      <w:proofErr w:type="spellStart"/>
      <w:r w:rsidRPr="00534702">
        <w:rPr>
          <w:rFonts w:ascii="Times New Roman" w:hAnsi="Times New Roman" w:cs="Times New Roman"/>
          <w:sz w:val="28"/>
          <w:szCs w:val="28"/>
        </w:rPr>
        <w:t>Ильгизовича</w:t>
      </w:r>
      <w:proofErr w:type="spellEnd"/>
      <w:r w:rsidRPr="00534702">
        <w:rPr>
          <w:rFonts w:ascii="Times New Roman" w:hAnsi="Times New Roman" w:cs="Times New Roman"/>
          <w:sz w:val="28"/>
          <w:szCs w:val="28"/>
        </w:rPr>
        <w:t>, действующего на основании Устава</w:t>
      </w:r>
      <w:r w:rsidRPr="00534702">
        <w:rPr>
          <w:rFonts w:ascii="Times New Roman" w:hAnsi="Times New Roman" w:cs="Times New Roman"/>
          <w:spacing w:val="-3"/>
          <w:sz w:val="28"/>
          <w:szCs w:val="28"/>
        </w:rPr>
        <w:t>,</w:t>
      </w:r>
      <w:r w:rsidRPr="00534702">
        <w:rPr>
          <w:rFonts w:ascii="Times New Roman" w:hAnsi="Times New Roman" w:cs="Times New Roman"/>
          <w:sz w:val="28"/>
          <w:szCs w:val="28"/>
        </w:rPr>
        <w:t xml:space="preserve"> с одной стороны и ____________, именуемое в дальнейшем «Исполнитель», в лице ______________, действующей на основании _______, с другой стороны, именуемые в дальнейшем «Стороны», заключили настоящий Договор о нижеследующем:</w:t>
      </w:r>
    </w:p>
    <w:p w:rsidR="00534702" w:rsidRPr="00534702" w:rsidRDefault="00534702" w:rsidP="00534702">
      <w:pPr>
        <w:pStyle w:val="FR1"/>
        <w:spacing w:before="0"/>
        <w:ind w:right="-296"/>
        <w:jc w:val="center"/>
        <w:rPr>
          <w:bCs w:val="0"/>
        </w:rPr>
      </w:pPr>
    </w:p>
    <w:p w:rsidR="00534702" w:rsidRPr="00534702" w:rsidRDefault="00534702" w:rsidP="00534702">
      <w:pPr>
        <w:pStyle w:val="FR1"/>
        <w:spacing w:before="0"/>
        <w:ind w:right="-296"/>
        <w:jc w:val="center"/>
        <w:rPr>
          <w:b w:val="0"/>
          <w:bCs w:val="0"/>
        </w:rPr>
      </w:pPr>
      <w:r w:rsidRPr="00534702">
        <w:rPr>
          <w:b w:val="0"/>
          <w:bCs w:val="0"/>
        </w:rPr>
        <w:t xml:space="preserve"> 1. ПРЕДМЕТ ДОГОВОРА</w:t>
      </w:r>
    </w:p>
    <w:p w:rsidR="00534702" w:rsidRPr="00534702" w:rsidRDefault="00534702" w:rsidP="00F716CE">
      <w:pPr>
        <w:widowControl w:val="0"/>
        <w:numPr>
          <w:ilvl w:val="1"/>
          <w:numId w:val="15"/>
        </w:numPr>
        <w:tabs>
          <w:tab w:val="left" w:pos="816"/>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Исполнитель предоставляет Заказчику, в период действия настоящего Договора, услуги по экспресс доставке почтовой корреспонденции (далее – Отправления) (далее-Услуги), согласно заявкам Заказчика, от Отправителя к Получателю, а Заказчик оплачивает Исполнителю стоимость услуг в соответствии с Тарифами, указанными в Приложении № 1, являющимся неотъемлемой частью настоящего Договора.</w:t>
      </w:r>
    </w:p>
    <w:p w:rsidR="00534702" w:rsidRPr="00534702" w:rsidRDefault="00534702" w:rsidP="00534702">
      <w:pPr>
        <w:widowControl w:val="0"/>
        <w:tabs>
          <w:tab w:val="left" w:pos="816"/>
        </w:tabs>
        <w:spacing w:line="240" w:lineRule="auto"/>
        <w:ind w:left="709"/>
        <w:rPr>
          <w:rFonts w:ascii="Times New Roman" w:hAnsi="Times New Roman" w:cs="Times New Roman"/>
          <w:sz w:val="28"/>
          <w:szCs w:val="28"/>
        </w:rPr>
      </w:pPr>
    </w:p>
    <w:p w:rsidR="00534702" w:rsidRPr="00534702" w:rsidRDefault="00534702" w:rsidP="00534702">
      <w:pPr>
        <w:spacing w:line="240" w:lineRule="auto"/>
        <w:ind w:firstLine="709"/>
        <w:jc w:val="center"/>
        <w:rPr>
          <w:rFonts w:ascii="Times New Roman" w:hAnsi="Times New Roman" w:cs="Times New Roman"/>
          <w:sz w:val="28"/>
          <w:szCs w:val="28"/>
        </w:rPr>
      </w:pPr>
      <w:r w:rsidRPr="00534702">
        <w:rPr>
          <w:rFonts w:ascii="Times New Roman" w:hAnsi="Times New Roman" w:cs="Times New Roman"/>
          <w:sz w:val="28"/>
          <w:szCs w:val="28"/>
        </w:rPr>
        <w:t>2.ПОРЯДОК ОКАЗАНИЯ УСЛУГ</w:t>
      </w:r>
    </w:p>
    <w:p w:rsidR="00534702" w:rsidRPr="00534702" w:rsidRDefault="00534702" w:rsidP="00F716CE">
      <w:pPr>
        <w:widowControl w:val="0"/>
        <w:numPr>
          <w:ilvl w:val="1"/>
          <w:numId w:val="19"/>
        </w:numPr>
        <w:tabs>
          <w:tab w:val="left" w:pos="835"/>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Исполнитель предоставляет Заказчику услуги, в соответствии с условиями, изложенными в Приложение № 1 и настоящем Договоре.</w:t>
      </w:r>
    </w:p>
    <w:p w:rsidR="00534702" w:rsidRPr="00534702" w:rsidRDefault="00534702" w:rsidP="00F716CE">
      <w:pPr>
        <w:widowControl w:val="0"/>
        <w:numPr>
          <w:ilvl w:val="1"/>
          <w:numId w:val="19"/>
        </w:numPr>
        <w:tabs>
          <w:tab w:val="left" w:pos="893"/>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Каждое Отправление принимается Исполнителем к доставке после оформления накладной Исполнителя.</w:t>
      </w:r>
    </w:p>
    <w:p w:rsidR="00534702" w:rsidRPr="00534702" w:rsidRDefault="00534702" w:rsidP="00F716CE">
      <w:pPr>
        <w:widowControl w:val="0"/>
        <w:numPr>
          <w:ilvl w:val="1"/>
          <w:numId w:val="19"/>
        </w:numPr>
        <w:tabs>
          <w:tab w:val="left" w:pos="874"/>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Отправления к доставке принимаются без досмотра вложения Исполнителем. Исполнитель не производит сверку отправления по соответствию наименований, количества и качества содержимого. Исполнитель не проверяет отправления на наличие явных или скрытых дефектов и не несет ответственности за выявленные в процессе транспортировки и /или приема/выдачи отправлений несоответствий при целостности внешней упаковки.</w:t>
      </w:r>
    </w:p>
    <w:p w:rsidR="00534702" w:rsidRPr="00534702" w:rsidRDefault="00534702" w:rsidP="00F716CE">
      <w:pPr>
        <w:widowControl w:val="0"/>
        <w:numPr>
          <w:ilvl w:val="1"/>
          <w:numId w:val="19"/>
        </w:numPr>
        <w:tabs>
          <w:tab w:val="left" w:pos="883"/>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Оказание услуг по настоящему Договору подтверждается подписанием двухсторонних Актов оказанных услуг</w:t>
      </w:r>
      <w:r w:rsidR="00694A14">
        <w:rPr>
          <w:rFonts w:ascii="Times New Roman" w:hAnsi="Times New Roman" w:cs="Times New Roman"/>
          <w:sz w:val="28"/>
          <w:szCs w:val="28"/>
        </w:rPr>
        <w:t xml:space="preserve"> по истечении отчетного месяца</w:t>
      </w:r>
      <w:r w:rsidRPr="00534702">
        <w:rPr>
          <w:rFonts w:ascii="Times New Roman" w:hAnsi="Times New Roman" w:cs="Times New Roman"/>
          <w:sz w:val="28"/>
          <w:szCs w:val="28"/>
        </w:rPr>
        <w:t>, в которых должны быть перечислены оказанные услуги и их фактическая стоимость, рассчитанная в соответствии с Приложением № 1.</w:t>
      </w:r>
    </w:p>
    <w:p w:rsidR="00534702" w:rsidRPr="00534702" w:rsidRDefault="00534702" w:rsidP="00F716CE">
      <w:pPr>
        <w:widowControl w:val="0"/>
        <w:numPr>
          <w:ilvl w:val="1"/>
          <w:numId w:val="19"/>
        </w:numPr>
        <w:tabs>
          <w:tab w:val="left" w:pos="850"/>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 xml:space="preserve">Заказчик в течение 5 (пяти) рабочих дней с момента получения от Исполнителя Акта оказанных услуг, обязан подписать данный документ и вернуть его Исполнителю или направить мотивированный отказ от подписания Акта. В случае если Заказчик в указанный срок не вернет </w:t>
      </w:r>
      <w:r w:rsidRPr="00534702">
        <w:rPr>
          <w:rFonts w:ascii="Times New Roman" w:hAnsi="Times New Roman" w:cs="Times New Roman"/>
          <w:sz w:val="28"/>
          <w:szCs w:val="28"/>
        </w:rPr>
        <w:lastRenderedPageBreak/>
        <w:t>подписанный Акт Исполнителю или не предоставит мотивированный отказ от подписания Акта, услуги будут считаться оказанными Исполнителем в полном объеме.</w:t>
      </w:r>
    </w:p>
    <w:p w:rsidR="00534702" w:rsidRPr="00534702" w:rsidRDefault="00534702" w:rsidP="00534702">
      <w:pPr>
        <w:spacing w:line="240" w:lineRule="auto"/>
        <w:ind w:firstLine="709"/>
        <w:jc w:val="center"/>
        <w:rPr>
          <w:rFonts w:ascii="Times New Roman" w:hAnsi="Times New Roman" w:cs="Times New Roman"/>
          <w:sz w:val="28"/>
          <w:szCs w:val="28"/>
        </w:rPr>
      </w:pPr>
      <w:r w:rsidRPr="00534702">
        <w:rPr>
          <w:rFonts w:ascii="Times New Roman" w:hAnsi="Times New Roman" w:cs="Times New Roman"/>
          <w:sz w:val="28"/>
          <w:szCs w:val="28"/>
        </w:rPr>
        <w:t>3. ОБЯЗАННОСТИ СТОРОН</w:t>
      </w:r>
    </w:p>
    <w:p w:rsidR="00534702" w:rsidRPr="00534702" w:rsidRDefault="00534702" w:rsidP="00F716CE">
      <w:pPr>
        <w:widowControl w:val="0"/>
        <w:numPr>
          <w:ilvl w:val="1"/>
          <w:numId w:val="20"/>
        </w:numPr>
        <w:tabs>
          <w:tab w:val="left" w:pos="829"/>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Обязанности и права Исполнителя:</w:t>
      </w:r>
    </w:p>
    <w:p w:rsidR="00534702" w:rsidRPr="00534702" w:rsidRDefault="00534702" w:rsidP="00F716CE">
      <w:pPr>
        <w:widowControl w:val="0"/>
        <w:numPr>
          <w:ilvl w:val="2"/>
          <w:numId w:val="20"/>
        </w:numPr>
        <w:tabs>
          <w:tab w:val="left" w:pos="1008"/>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 xml:space="preserve">Оказывать услуги по экспресс доставке Отправлений в соответствии с действующим законодательством РФ, настоящим Договором. </w:t>
      </w:r>
    </w:p>
    <w:p w:rsidR="00534702" w:rsidRPr="00534702" w:rsidRDefault="00534702" w:rsidP="00F716CE">
      <w:pPr>
        <w:widowControl w:val="0"/>
        <w:numPr>
          <w:ilvl w:val="2"/>
          <w:numId w:val="20"/>
        </w:numPr>
        <w:tabs>
          <w:tab w:val="left" w:pos="982"/>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Принимать к доставке упакованные Заказчиком Отправления.</w:t>
      </w:r>
    </w:p>
    <w:p w:rsidR="00534702" w:rsidRPr="00534702" w:rsidRDefault="00534702" w:rsidP="00F716CE">
      <w:pPr>
        <w:widowControl w:val="0"/>
        <w:numPr>
          <w:ilvl w:val="2"/>
          <w:numId w:val="20"/>
        </w:numPr>
        <w:tabs>
          <w:tab w:val="left" w:pos="1018"/>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Обеспечивать сохранность Отправления с момента его получения от Отправителя, до вручения Получателю, указанному в накладной, или законному представителю Получателя. Условием сохранности считается доставка Отправления без нарушения внешней упаковки.</w:t>
      </w:r>
    </w:p>
    <w:p w:rsidR="00534702" w:rsidRPr="00534702" w:rsidRDefault="00534702" w:rsidP="00F716CE">
      <w:pPr>
        <w:widowControl w:val="0"/>
        <w:numPr>
          <w:ilvl w:val="2"/>
          <w:numId w:val="20"/>
        </w:numPr>
        <w:tabs>
          <w:tab w:val="left" w:pos="1018"/>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Доставлять отправления по адресу, указанному в накладной и в сроки, предусмотренные Приложением № 1 к настоящему Договору.</w:t>
      </w:r>
    </w:p>
    <w:p w:rsidR="00534702" w:rsidRPr="00534702" w:rsidRDefault="00534702" w:rsidP="00F716CE">
      <w:pPr>
        <w:widowControl w:val="0"/>
        <w:numPr>
          <w:ilvl w:val="1"/>
          <w:numId w:val="20"/>
        </w:numPr>
        <w:tabs>
          <w:tab w:val="left" w:pos="829"/>
        </w:tabs>
        <w:spacing w:after="0" w:line="240" w:lineRule="auto"/>
        <w:jc w:val="both"/>
        <w:rPr>
          <w:rFonts w:ascii="Times New Roman" w:hAnsi="Times New Roman" w:cs="Times New Roman"/>
          <w:sz w:val="28"/>
          <w:szCs w:val="28"/>
        </w:rPr>
      </w:pPr>
      <w:r w:rsidRPr="00534702">
        <w:rPr>
          <w:rFonts w:ascii="Times New Roman" w:hAnsi="Times New Roman" w:cs="Times New Roman"/>
          <w:sz w:val="28"/>
          <w:szCs w:val="28"/>
        </w:rPr>
        <w:t>Обязанности и права Заказчика:</w:t>
      </w:r>
    </w:p>
    <w:p w:rsidR="00534702" w:rsidRPr="00534702" w:rsidRDefault="00534702" w:rsidP="00F716CE">
      <w:pPr>
        <w:widowControl w:val="0"/>
        <w:numPr>
          <w:ilvl w:val="0"/>
          <w:numId w:val="13"/>
        </w:numPr>
        <w:tabs>
          <w:tab w:val="left" w:pos="1022"/>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Передавать Исполнителю Отправления в ненарушенной упаковке. Характер упаковки должен соответствовать характеру содержимого, условиям транспортировки и хранения.</w:t>
      </w:r>
    </w:p>
    <w:p w:rsidR="00534702" w:rsidRPr="00534702" w:rsidRDefault="00534702" w:rsidP="00F716CE">
      <w:pPr>
        <w:widowControl w:val="0"/>
        <w:numPr>
          <w:ilvl w:val="0"/>
          <w:numId w:val="13"/>
        </w:numPr>
        <w:tabs>
          <w:tab w:val="left" w:pos="1104"/>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Нести ответственность за упаковку Отправления, обеспечивающую его целостность и сохранность при его транспортировке и хранении. Нести ответственность за последствия неправильной внутренней упаковки отправлений (бой, поломку, деформацию, течь и т.д.).</w:t>
      </w:r>
    </w:p>
    <w:p w:rsidR="00534702" w:rsidRPr="00534702" w:rsidRDefault="00534702" w:rsidP="00F716CE">
      <w:pPr>
        <w:widowControl w:val="0"/>
        <w:numPr>
          <w:ilvl w:val="0"/>
          <w:numId w:val="13"/>
        </w:numPr>
        <w:tabs>
          <w:tab w:val="left" w:pos="989"/>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Обеспечивать готовность Отправления к доставке, наличие правильно заполненных необходимых сопроводительных документов.</w:t>
      </w:r>
    </w:p>
    <w:p w:rsidR="00534702" w:rsidRPr="00534702" w:rsidRDefault="00534702" w:rsidP="00F716CE">
      <w:pPr>
        <w:widowControl w:val="0"/>
        <w:numPr>
          <w:ilvl w:val="0"/>
          <w:numId w:val="13"/>
        </w:numPr>
        <w:tabs>
          <w:tab w:val="left" w:pos="1066"/>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Собственноручно заполнять и подписывать накладную с указанием полных адресных данных Получателя Отправления и описанием содержимого Отправления.</w:t>
      </w:r>
    </w:p>
    <w:p w:rsidR="00534702" w:rsidRPr="00534702" w:rsidRDefault="00534702" w:rsidP="00F716CE">
      <w:pPr>
        <w:widowControl w:val="0"/>
        <w:numPr>
          <w:ilvl w:val="0"/>
          <w:numId w:val="13"/>
        </w:numPr>
        <w:tabs>
          <w:tab w:val="left" w:pos="998"/>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Нести ответственность за правильность информации об Отправителе, Получателе, стоимости и содержании Отправления.</w:t>
      </w:r>
    </w:p>
    <w:p w:rsidR="00534702" w:rsidRPr="00534702" w:rsidRDefault="00534702" w:rsidP="00F716CE">
      <w:pPr>
        <w:widowControl w:val="0"/>
        <w:numPr>
          <w:ilvl w:val="0"/>
          <w:numId w:val="13"/>
        </w:numPr>
        <w:tabs>
          <w:tab w:val="left" w:pos="1022"/>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Своевременно, в том числе по запросу Исполнителя, предоставлять Исполнителю документы, необходимые для доставки Отправления, а также документы, свидетельствующие об особых свойствах Отправления.</w:t>
      </w:r>
    </w:p>
    <w:p w:rsidR="00534702" w:rsidRPr="00534702" w:rsidRDefault="00534702" w:rsidP="00F716CE">
      <w:pPr>
        <w:widowControl w:val="0"/>
        <w:numPr>
          <w:ilvl w:val="0"/>
          <w:numId w:val="13"/>
        </w:numPr>
        <w:tabs>
          <w:tab w:val="left" w:pos="982"/>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Принимать услуги, оказанные Исполнителем.</w:t>
      </w:r>
    </w:p>
    <w:p w:rsidR="00534702" w:rsidRPr="00534702" w:rsidRDefault="00534702" w:rsidP="00F716CE">
      <w:pPr>
        <w:widowControl w:val="0"/>
        <w:numPr>
          <w:ilvl w:val="0"/>
          <w:numId w:val="13"/>
        </w:numPr>
        <w:tabs>
          <w:tab w:val="left" w:pos="1022"/>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Обеспечивать оплату счетов за услуги Исполнителя в соответствии с положениями раздела 4 настоящего Договора.</w:t>
      </w:r>
    </w:p>
    <w:p w:rsidR="00534702" w:rsidRPr="00534702" w:rsidRDefault="00534702" w:rsidP="00F716CE">
      <w:pPr>
        <w:widowControl w:val="0"/>
        <w:numPr>
          <w:ilvl w:val="0"/>
          <w:numId w:val="13"/>
        </w:numPr>
        <w:tabs>
          <w:tab w:val="left" w:pos="1157"/>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Письменно извещать Исполнителя обо всех изменениях организационно-правовой формы, юридического или фактического адреса, банковских реквизитов Заказчика. Такое извещение должно быть направлено Заказчиком не позднее 10 (десяти) календарных дней с момента вступления изменений в силу.</w:t>
      </w:r>
    </w:p>
    <w:p w:rsidR="00534702" w:rsidRPr="00534702" w:rsidRDefault="00534702" w:rsidP="00F716CE">
      <w:pPr>
        <w:widowControl w:val="0"/>
        <w:numPr>
          <w:ilvl w:val="0"/>
          <w:numId w:val="13"/>
        </w:numPr>
        <w:tabs>
          <w:tab w:val="left" w:pos="1118"/>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 xml:space="preserve">В случае заказа услуги по доставке с условием оплаты услуг Исполнителя Получателем, при отказе Получателя от оплаты услуг или неоплаты услуг Получателем в течение 10 календарных дней со дня вручения </w:t>
      </w:r>
      <w:r w:rsidRPr="00534702">
        <w:rPr>
          <w:rFonts w:ascii="Times New Roman" w:hAnsi="Times New Roman" w:cs="Times New Roman"/>
          <w:sz w:val="28"/>
          <w:szCs w:val="28"/>
        </w:rPr>
        <w:lastRenderedPageBreak/>
        <w:t>отправления (в том числе в случае изменения формы оплаты Получателем), обязательства по оплате услуг Исполнителя возлагаются на Заказчика. В указанном случае Заказчик должен оплатить услуги в соответствии с положениями раздела 4 настоящего договора.</w:t>
      </w:r>
    </w:p>
    <w:p w:rsidR="00534702" w:rsidRPr="00534702" w:rsidRDefault="00534702" w:rsidP="00534702">
      <w:pPr>
        <w:pStyle w:val="10"/>
        <w:shd w:val="clear" w:color="auto" w:fill="auto"/>
        <w:spacing w:after="0" w:line="240" w:lineRule="auto"/>
        <w:ind w:firstLine="709"/>
        <w:rPr>
          <w:sz w:val="28"/>
          <w:szCs w:val="28"/>
        </w:rPr>
      </w:pPr>
      <w:bookmarkStart w:id="27" w:name="bookmark0"/>
    </w:p>
    <w:p w:rsidR="00534702" w:rsidRPr="00534702" w:rsidRDefault="00534702" w:rsidP="00534702">
      <w:pPr>
        <w:pStyle w:val="10"/>
        <w:shd w:val="clear" w:color="auto" w:fill="auto"/>
        <w:spacing w:after="0" w:line="240" w:lineRule="auto"/>
        <w:ind w:firstLine="709"/>
        <w:rPr>
          <w:sz w:val="28"/>
          <w:szCs w:val="28"/>
        </w:rPr>
      </w:pPr>
      <w:r w:rsidRPr="00534702">
        <w:rPr>
          <w:sz w:val="28"/>
          <w:szCs w:val="28"/>
        </w:rPr>
        <w:t>4. ЦЕНА ДОГОВОРА И ПОРЯДОК РАСЧЕТОВ</w:t>
      </w:r>
      <w:bookmarkEnd w:id="27"/>
    </w:p>
    <w:p w:rsidR="00534702" w:rsidRPr="00534702" w:rsidRDefault="00534702" w:rsidP="00534702">
      <w:pPr>
        <w:widowControl w:val="0"/>
        <w:tabs>
          <w:tab w:val="left" w:pos="917"/>
          <w:tab w:val="left" w:leader="underscore" w:pos="1680"/>
        </w:tabs>
        <w:spacing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4.1. Предельная цена договора составляет __________(__________________).</w:t>
      </w:r>
    </w:p>
    <w:p w:rsidR="00534702" w:rsidRPr="00534702" w:rsidRDefault="00534702" w:rsidP="00534702">
      <w:pPr>
        <w:widowControl w:val="0"/>
        <w:tabs>
          <w:tab w:val="left" w:pos="917"/>
          <w:tab w:val="left" w:leader="underscore" w:pos="1680"/>
        </w:tabs>
        <w:spacing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Заказчик</w:t>
      </w:r>
      <w:r w:rsidR="00694A14">
        <w:rPr>
          <w:rFonts w:ascii="Times New Roman" w:hAnsi="Times New Roman" w:cs="Times New Roman"/>
          <w:sz w:val="28"/>
          <w:szCs w:val="28"/>
        </w:rPr>
        <w:t xml:space="preserve"> ежемесячно</w:t>
      </w:r>
      <w:r w:rsidRPr="00534702">
        <w:rPr>
          <w:rFonts w:ascii="Times New Roman" w:hAnsi="Times New Roman" w:cs="Times New Roman"/>
          <w:sz w:val="28"/>
          <w:szCs w:val="28"/>
        </w:rPr>
        <w:t xml:space="preserve"> оплачивает Исполнителю стоимость оказанных </w:t>
      </w:r>
      <w:r w:rsidR="00694A14">
        <w:rPr>
          <w:rFonts w:ascii="Times New Roman" w:hAnsi="Times New Roman" w:cs="Times New Roman"/>
          <w:sz w:val="28"/>
          <w:szCs w:val="28"/>
        </w:rPr>
        <w:t xml:space="preserve">в отчетном месяце </w:t>
      </w:r>
      <w:r w:rsidRPr="00534702">
        <w:rPr>
          <w:rFonts w:ascii="Times New Roman" w:hAnsi="Times New Roman" w:cs="Times New Roman"/>
          <w:sz w:val="28"/>
          <w:szCs w:val="28"/>
        </w:rPr>
        <w:t>услуг в соответствии с тарифа</w:t>
      </w:r>
      <w:r>
        <w:rPr>
          <w:rFonts w:ascii="Times New Roman" w:hAnsi="Times New Roman" w:cs="Times New Roman"/>
          <w:sz w:val="28"/>
          <w:szCs w:val="28"/>
        </w:rPr>
        <w:t>ми, указанными в Приложении № 1 н</w:t>
      </w:r>
      <w:r w:rsidRPr="00534702">
        <w:rPr>
          <w:rFonts w:ascii="Times New Roman" w:hAnsi="Times New Roman" w:cs="Times New Roman"/>
          <w:sz w:val="28"/>
          <w:szCs w:val="28"/>
        </w:rPr>
        <w:t xml:space="preserve">а основании </w:t>
      </w:r>
      <w:r w:rsidR="00694A14">
        <w:rPr>
          <w:rFonts w:ascii="Times New Roman" w:hAnsi="Times New Roman" w:cs="Times New Roman"/>
          <w:sz w:val="28"/>
          <w:szCs w:val="28"/>
        </w:rPr>
        <w:t>предъявляемого к оплате пакета документов (счёт, счёт-фактура с выделением суммы НДС, Акт оказанных услуг) в течение 15 календарных дней с даты подписания акта оказанных услуг. Указанный пакет документов исполнитель предоставляет Заказчику в течение 5 (пяти) рабочих дней с даты оказания Услуг.</w:t>
      </w:r>
    </w:p>
    <w:p w:rsidR="00534702" w:rsidRPr="00534702" w:rsidRDefault="00534702" w:rsidP="00F716CE">
      <w:pPr>
        <w:widowControl w:val="0"/>
        <w:numPr>
          <w:ilvl w:val="1"/>
          <w:numId w:val="9"/>
        </w:numPr>
        <w:tabs>
          <w:tab w:val="left" w:pos="845"/>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Оплата счетов за услуги Исполнителя осуществляется путем перечисления денежных средств на расчетный счет Исполнителя, указанный в разделе 8 настоящего Договора. Счета подлежат оплате в течение 5 (пяти) банковских дней с момента их получения Заказчиком.</w:t>
      </w:r>
    </w:p>
    <w:p w:rsidR="00534702" w:rsidRPr="00534702" w:rsidRDefault="00534702" w:rsidP="00534702">
      <w:pPr>
        <w:widowControl w:val="0"/>
        <w:tabs>
          <w:tab w:val="left" w:pos="845"/>
        </w:tabs>
        <w:spacing w:line="240" w:lineRule="auto"/>
        <w:ind w:left="709"/>
        <w:rPr>
          <w:rFonts w:ascii="Times New Roman" w:hAnsi="Times New Roman" w:cs="Times New Roman"/>
          <w:sz w:val="28"/>
          <w:szCs w:val="28"/>
        </w:rPr>
      </w:pPr>
    </w:p>
    <w:p w:rsidR="00534702" w:rsidRPr="00534702" w:rsidRDefault="00534702" w:rsidP="00534702">
      <w:pPr>
        <w:pStyle w:val="10"/>
        <w:shd w:val="clear" w:color="auto" w:fill="auto"/>
        <w:spacing w:after="0" w:line="240" w:lineRule="auto"/>
        <w:ind w:firstLine="709"/>
        <w:rPr>
          <w:sz w:val="28"/>
          <w:szCs w:val="28"/>
        </w:rPr>
      </w:pPr>
      <w:r w:rsidRPr="00534702">
        <w:rPr>
          <w:sz w:val="28"/>
          <w:szCs w:val="28"/>
        </w:rPr>
        <w:t>5.ОТВЕТСТВЕННОСТЬ СТОРОН</w:t>
      </w:r>
    </w:p>
    <w:p w:rsidR="00534702" w:rsidRPr="00534702" w:rsidRDefault="00534702" w:rsidP="00B14888">
      <w:pPr>
        <w:widowControl w:val="0"/>
        <w:numPr>
          <w:ilvl w:val="0"/>
          <w:numId w:val="14"/>
        </w:numPr>
        <w:tabs>
          <w:tab w:val="left" w:pos="955"/>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 настоящим Договором.</w:t>
      </w:r>
    </w:p>
    <w:p w:rsidR="00534702" w:rsidRPr="00534702" w:rsidRDefault="00534702" w:rsidP="00B14888">
      <w:pPr>
        <w:widowControl w:val="0"/>
        <w:numPr>
          <w:ilvl w:val="0"/>
          <w:numId w:val="14"/>
        </w:numPr>
        <w:tabs>
          <w:tab w:val="left" w:pos="854"/>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Убытки, причиненные при оказании услуг доставки, возмещаются Исполнителем в следующих размерах:</w:t>
      </w:r>
    </w:p>
    <w:p w:rsidR="00534702" w:rsidRPr="00534702" w:rsidRDefault="00534702" w:rsidP="00B14888">
      <w:pPr>
        <w:tabs>
          <w:tab w:val="left" w:pos="672"/>
        </w:tabs>
        <w:spacing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а)</w:t>
      </w:r>
      <w:r w:rsidRPr="00534702">
        <w:rPr>
          <w:rFonts w:ascii="Times New Roman" w:hAnsi="Times New Roman" w:cs="Times New Roman"/>
          <w:sz w:val="28"/>
          <w:szCs w:val="28"/>
        </w:rPr>
        <w:tab/>
        <w:t>в случае утраты или порчи (повреждения) всего Отправления с объявленной ценностью - в размере объявленной ценности и суммы платы за доставку, за исключением дополнительного сбора за объявленную ценность;</w:t>
      </w:r>
    </w:p>
    <w:p w:rsidR="00534702" w:rsidRPr="00534702" w:rsidRDefault="00534702" w:rsidP="00B14888">
      <w:pPr>
        <w:tabs>
          <w:tab w:val="left" w:pos="686"/>
        </w:tabs>
        <w:spacing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б)</w:t>
      </w:r>
      <w:r w:rsidRPr="00534702">
        <w:rPr>
          <w:rFonts w:ascii="Times New Roman" w:hAnsi="Times New Roman" w:cs="Times New Roman"/>
          <w:sz w:val="28"/>
          <w:szCs w:val="28"/>
        </w:rPr>
        <w:tab/>
        <w:t>в случае утраты или порчи (повреждения) части Отправления с объявленной ценностью - в размере части объявленной ценности Отправления, определяемой пропорционально отношению веса недостающей или испорченной (поврежденной) части отправления к общему весу Отправления;</w:t>
      </w:r>
    </w:p>
    <w:p w:rsidR="00534702" w:rsidRPr="00534702" w:rsidRDefault="00534702" w:rsidP="00B14888">
      <w:pPr>
        <w:tabs>
          <w:tab w:val="left" w:pos="686"/>
        </w:tabs>
        <w:spacing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в)</w:t>
      </w:r>
      <w:r w:rsidRPr="00534702">
        <w:rPr>
          <w:rFonts w:ascii="Times New Roman" w:hAnsi="Times New Roman" w:cs="Times New Roman"/>
          <w:sz w:val="28"/>
          <w:szCs w:val="28"/>
        </w:rPr>
        <w:tab/>
        <w:t>в случае утраты или порчи (повреждения) Отправления, следующего без объявленной ценности - в двукратном размере суммы платы за доставку, в случае утраты или порчи (повреждения) части Отправления - в размере платы за доставку;</w:t>
      </w:r>
    </w:p>
    <w:p w:rsidR="00534702" w:rsidRPr="00534702" w:rsidRDefault="00534702" w:rsidP="00B14888">
      <w:pPr>
        <w:tabs>
          <w:tab w:val="left" w:pos="672"/>
        </w:tabs>
        <w:spacing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г)</w:t>
      </w:r>
      <w:r w:rsidRPr="00534702">
        <w:rPr>
          <w:rFonts w:ascii="Times New Roman" w:hAnsi="Times New Roman" w:cs="Times New Roman"/>
          <w:sz w:val="28"/>
          <w:szCs w:val="28"/>
        </w:rPr>
        <w:tab/>
        <w:t xml:space="preserve">в случае нарушения по вине Исполнителя гарантированных сроков доставки отправления, Исполнитель  выплачивает Заказчику  неустойку в размере 5% стоимости услуги доставки за каждый день превышения </w:t>
      </w:r>
      <w:r w:rsidRPr="00534702">
        <w:rPr>
          <w:rFonts w:ascii="Times New Roman" w:hAnsi="Times New Roman" w:cs="Times New Roman"/>
          <w:sz w:val="28"/>
          <w:szCs w:val="28"/>
        </w:rPr>
        <w:lastRenderedPageBreak/>
        <w:t>гарантированного срока доставки, но не более 100% стоимости услуги. Гарантированные сроки доставки определены в Приложении № 1 настоящего Договора.</w:t>
      </w:r>
    </w:p>
    <w:p w:rsidR="00534702" w:rsidRPr="00534702" w:rsidRDefault="00534702" w:rsidP="00B14888">
      <w:pPr>
        <w:widowControl w:val="0"/>
        <w:numPr>
          <w:ilvl w:val="0"/>
          <w:numId w:val="14"/>
        </w:numPr>
        <w:tabs>
          <w:tab w:val="left" w:pos="879"/>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В случае несвоевременной или неполной оплаты оказанных услуг - Исполнитель имеет право потребовать от Заказчика уплаты пени в размере 0,5 % от неоплаченной суммы за каждый день просрочки платежа.</w:t>
      </w:r>
    </w:p>
    <w:p w:rsidR="00534702" w:rsidRPr="00534702" w:rsidRDefault="00534702" w:rsidP="00B14888">
      <w:pPr>
        <w:widowControl w:val="0"/>
        <w:numPr>
          <w:ilvl w:val="0"/>
          <w:numId w:val="14"/>
        </w:numPr>
        <w:tabs>
          <w:tab w:val="left" w:pos="855"/>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В случае неоплаты Заказчиком счета за услуги Исполнителя в течение 30 рабочих дней с момента возникновения обязательства по оплате счета согласно п. 4.2 настоящего Договора, Исполнитель оставляет за собой право приостановить оказание услуг по настоящему Договору до поступления оплаты.</w:t>
      </w:r>
    </w:p>
    <w:p w:rsidR="00534702" w:rsidRPr="00534702" w:rsidRDefault="00534702" w:rsidP="00B14888">
      <w:pPr>
        <w:widowControl w:val="0"/>
        <w:numPr>
          <w:ilvl w:val="0"/>
          <w:numId w:val="14"/>
        </w:numPr>
        <w:tabs>
          <w:tab w:val="left" w:pos="844"/>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Заказчик несет ответственность за невыполнение обязательств, перечисленных в разделе 3.2 настоящего Договора.</w:t>
      </w:r>
    </w:p>
    <w:p w:rsidR="00534702" w:rsidRPr="00534702" w:rsidRDefault="00534702" w:rsidP="00F716CE">
      <w:pPr>
        <w:widowControl w:val="0"/>
        <w:numPr>
          <w:ilvl w:val="0"/>
          <w:numId w:val="14"/>
        </w:numPr>
        <w:tabs>
          <w:tab w:val="left" w:pos="951"/>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Независимо от того является ли Заказчик Отправителем и/или Получателем Отправления он обеспечивает исполнение условий Договора оказания услуг по доставке Отправлений и несет ответственность за действия указанных лиц и оплату услуг Исполнителя.</w:t>
      </w:r>
    </w:p>
    <w:p w:rsidR="00534702" w:rsidRPr="00534702" w:rsidRDefault="00534702" w:rsidP="00F716CE">
      <w:pPr>
        <w:widowControl w:val="0"/>
        <w:numPr>
          <w:ilvl w:val="0"/>
          <w:numId w:val="14"/>
        </w:numPr>
        <w:tabs>
          <w:tab w:val="left" w:pos="894"/>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Исполнитель не несет ответственности за утрату или повреждение Отправления, содержимое которого запрещено к пересылке действующим законодательством РФ.</w:t>
      </w:r>
    </w:p>
    <w:p w:rsidR="00534702" w:rsidRPr="00534702" w:rsidRDefault="00534702" w:rsidP="00F716CE">
      <w:pPr>
        <w:widowControl w:val="0"/>
        <w:numPr>
          <w:ilvl w:val="0"/>
          <w:numId w:val="14"/>
        </w:numPr>
        <w:tabs>
          <w:tab w:val="left" w:pos="937"/>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Исполнитель не несет ответственности за задержку доставки Отправления и/или возврат Отправления, вызванные действиями таможенных органов или иных официальных лиц страны отправления, транзита и назначения.</w:t>
      </w:r>
    </w:p>
    <w:p w:rsidR="00534702" w:rsidRPr="00534702" w:rsidRDefault="00534702" w:rsidP="00F716CE">
      <w:pPr>
        <w:widowControl w:val="0"/>
        <w:numPr>
          <w:ilvl w:val="0"/>
          <w:numId w:val="14"/>
        </w:numPr>
        <w:tabs>
          <w:tab w:val="left" w:pos="874"/>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34702" w:rsidRPr="00534702" w:rsidRDefault="00534702" w:rsidP="00F716CE">
      <w:pPr>
        <w:widowControl w:val="0"/>
        <w:numPr>
          <w:ilvl w:val="0"/>
          <w:numId w:val="14"/>
        </w:numPr>
        <w:tabs>
          <w:tab w:val="left" w:pos="980"/>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Сторона, которая не исполняет своего обязательства вследствие действия непреодолимой силы, должна в течение 3 (трех) рабочих дней известить другую Сторону о препятствии и его влиянии на исполнение обязательств по Договору.</w:t>
      </w:r>
    </w:p>
    <w:p w:rsidR="00534702" w:rsidRPr="00534702" w:rsidRDefault="00534702" w:rsidP="00534702">
      <w:pPr>
        <w:pStyle w:val="10"/>
        <w:shd w:val="clear" w:color="auto" w:fill="auto"/>
        <w:spacing w:after="0" w:line="240" w:lineRule="auto"/>
        <w:ind w:firstLine="709"/>
        <w:rPr>
          <w:sz w:val="28"/>
          <w:szCs w:val="28"/>
        </w:rPr>
      </w:pPr>
      <w:r w:rsidRPr="00534702">
        <w:rPr>
          <w:sz w:val="28"/>
          <w:szCs w:val="28"/>
        </w:rPr>
        <w:t>6. ПОРЯДОК РАЗРЕШЕНИЯ СПОРОВ</w:t>
      </w:r>
    </w:p>
    <w:p w:rsidR="00534702" w:rsidRPr="00534702" w:rsidRDefault="00534702" w:rsidP="00F716CE">
      <w:pPr>
        <w:widowControl w:val="0"/>
        <w:numPr>
          <w:ilvl w:val="0"/>
          <w:numId w:val="17"/>
        </w:numPr>
        <w:tabs>
          <w:tab w:val="left" w:pos="841"/>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Все споры и разногласия между Сторонами, возникающие в период действия настоящего Договора, разрешаются Сторонами путем переговоров и /или в претензионном порядке.</w:t>
      </w:r>
    </w:p>
    <w:p w:rsidR="00534702" w:rsidRPr="00534702" w:rsidRDefault="00534702" w:rsidP="00F716CE">
      <w:pPr>
        <w:widowControl w:val="0"/>
        <w:numPr>
          <w:ilvl w:val="0"/>
          <w:numId w:val="17"/>
        </w:numPr>
        <w:tabs>
          <w:tab w:val="left" w:pos="846"/>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Претензии в отношении ненадлежащего исполнения условий настоящего договора предъявляются Сторонами в письменном виде в течение 30 (тридцати) календарных дней со дня передачи Отправления Исполнителю для доставки.</w:t>
      </w:r>
    </w:p>
    <w:p w:rsidR="00534702" w:rsidRPr="00534702" w:rsidRDefault="00534702" w:rsidP="00F716CE">
      <w:pPr>
        <w:widowControl w:val="0"/>
        <w:numPr>
          <w:ilvl w:val="0"/>
          <w:numId w:val="17"/>
        </w:numPr>
        <w:tabs>
          <w:tab w:val="left" w:pos="846"/>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lastRenderedPageBreak/>
        <w:t>Стороны обязаны рассмотреть претензию и дать Заявителю ответ (в письменной форме) в течение 30 (тридцати) календарных дней с момента поступления претензии.</w:t>
      </w:r>
    </w:p>
    <w:p w:rsidR="00534702" w:rsidRPr="00534702" w:rsidRDefault="00534702" w:rsidP="00F716CE">
      <w:pPr>
        <w:widowControl w:val="0"/>
        <w:numPr>
          <w:ilvl w:val="0"/>
          <w:numId w:val="17"/>
        </w:numPr>
        <w:tabs>
          <w:tab w:val="left" w:pos="865"/>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В случае не урегулирования споров и разногласий путем переговоров спор подлежит передаче в Арбитражный суд по месту нахождения Заявителя.</w:t>
      </w:r>
    </w:p>
    <w:p w:rsidR="00534702" w:rsidRPr="00534702" w:rsidRDefault="00534702" w:rsidP="00534702">
      <w:pPr>
        <w:widowControl w:val="0"/>
        <w:tabs>
          <w:tab w:val="left" w:pos="865"/>
        </w:tabs>
        <w:spacing w:line="240" w:lineRule="auto"/>
        <w:ind w:left="709"/>
        <w:rPr>
          <w:rFonts w:ascii="Times New Roman" w:hAnsi="Times New Roman" w:cs="Times New Roman"/>
          <w:sz w:val="28"/>
          <w:szCs w:val="28"/>
        </w:rPr>
      </w:pPr>
    </w:p>
    <w:p w:rsidR="00534702" w:rsidRPr="00534702" w:rsidRDefault="00534702" w:rsidP="00F716CE">
      <w:pPr>
        <w:pStyle w:val="10"/>
        <w:numPr>
          <w:ilvl w:val="0"/>
          <w:numId w:val="16"/>
        </w:numPr>
        <w:shd w:val="clear" w:color="auto" w:fill="auto"/>
        <w:tabs>
          <w:tab w:val="left" w:pos="216"/>
        </w:tabs>
        <w:spacing w:after="0" w:line="240" w:lineRule="auto"/>
        <w:ind w:left="420" w:hanging="420"/>
        <w:rPr>
          <w:sz w:val="28"/>
          <w:szCs w:val="28"/>
        </w:rPr>
      </w:pPr>
      <w:r w:rsidRPr="00534702">
        <w:rPr>
          <w:sz w:val="28"/>
          <w:szCs w:val="28"/>
        </w:rPr>
        <w:t>ПРОЧИЕ УСЛОВИЯ</w:t>
      </w:r>
    </w:p>
    <w:p w:rsidR="00534702" w:rsidRPr="00534702" w:rsidRDefault="00534702" w:rsidP="00534702">
      <w:pPr>
        <w:widowControl w:val="0"/>
        <w:tabs>
          <w:tab w:val="left" w:pos="844"/>
          <w:tab w:val="left" w:leader="underscore" w:pos="4041"/>
          <w:tab w:val="left" w:leader="underscore" w:pos="6023"/>
          <w:tab w:val="left" w:leader="underscore" w:pos="6460"/>
          <w:tab w:val="left" w:leader="underscore" w:pos="7598"/>
          <w:tab w:val="left" w:leader="underscore" w:pos="9580"/>
          <w:tab w:val="left" w:leader="underscore" w:pos="10017"/>
        </w:tabs>
        <w:spacing w:after="0" w:line="240" w:lineRule="auto"/>
        <w:ind w:firstLine="709"/>
        <w:jc w:val="both"/>
        <w:rPr>
          <w:rFonts w:ascii="Times New Roman" w:hAnsi="Times New Roman" w:cs="Times New Roman"/>
          <w:sz w:val="28"/>
          <w:szCs w:val="28"/>
        </w:rPr>
      </w:pPr>
      <w:r w:rsidRPr="00534702">
        <w:rPr>
          <w:rFonts w:ascii="Times New Roman" w:hAnsi="Times New Roman" w:cs="Times New Roman"/>
          <w:sz w:val="28"/>
          <w:szCs w:val="28"/>
        </w:rPr>
        <w:t>7.1.</w:t>
      </w:r>
      <w:r w:rsidR="00742925">
        <w:rPr>
          <w:rFonts w:ascii="Times New Roman" w:hAnsi="Times New Roman" w:cs="Times New Roman"/>
          <w:sz w:val="28"/>
          <w:szCs w:val="28"/>
        </w:rPr>
        <w:t xml:space="preserve"> </w:t>
      </w:r>
      <w:r w:rsidRPr="00534702">
        <w:rPr>
          <w:rFonts w:ascii="Times New Roman" w:hAnsi="Times New Roman" w:cs="Times New Roman"/>
          <w:sz w:val="28"/>
          <w:szCs w:val="28"/>
        </w:rPr>
        <w:t xml:space="preserve">Срок действия договора: </w:t>
      </w:r>
      <w:r w:rsidR="00742925">
        <w:rPr>
          <w:rFonts w:ascii="Times New Roman" w:hAnsi="Times New Roman" w:cs="Times New Roman"/>
          <w:sz w:val="28"/>
          <w:szCs w:val="28"/>
        </w:rPr>
        <w:t xml:space="preserve">с </w:t>
      </w:r>
      <w:r>
        <w:rPr>
          <w:rFonts w:ascii="Times New Roman" w:hAnsi="Times New Roman" w:cs="Times New Roman"/>
          <w:sz w:val="28"/>
          <w:szCs w:val="28"/>
        </w:rPr>
        <w:t>даты подписания в течение 1 (одного) календарного года.</w:t>
      </w:r>
    </w:p>
    <w:p w:rsidR="00534702" w:rsidRPr="00534702" w:rsidRDefault="00534702" w:rsidP="00F716CE">
      <w:pPr>
        <w:widowControl w:val="0"/>
        <w:numPr>
          <w:ilvl w:val="1"/>
          <w:numId w:val="18"/>
        </w:numPr>
        <w:tabs>
          <w:tab w:val="left" w:pos="841"/>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Договор может быть изменен, расторгнут по соглашению Сторон. В данном случае подписывается «Дополнительное соглашение о расторжении договора» или «Дополнительное соглашение о внесении изменений в договор» обеими Сторонами. При расторжении договора по соглашению Сторон, обязательства Сторон прекращаются с даты подписания соответствующего дополнительного соглашения о расторжении договора, но с учетом условия, предусмотренного п. 7.7 настоящего Договора.</w:t>
      </w:r>
    </w:p>
    <w:p w:rsidR="00534702" w:rsidRPr="00534702" w:rsidRDefault="00742925" w:rsidP="00F716CE">
      <w:pPr>
        <w:widowControl w:val="0"/>
        <w:numPr>
          <w:ilvl w:val="1"/>
          <w:numId w:val="18"/>
        </w:numPr>
        <w:tabs>
          <w:tab w:val="left" w:pos="2055"/>
        </w:tab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Расторжение</w:t>
      </w:r>
      <w:r w:rsidR="00534702" w:rsidRPr="00534702">
        <w:rPr>
          <w:rFonts w:ascii="Times New Roman" w:hAnsi="Times New Roman" w:cs="Times New Roman"/>
          <w:sz w:val="28"/>
          <w:szCs w:val="28"/>
        </w:rPr>
        <w:t>договора</w:t>
      </w:r>
      <w:proofErr w:type="spellEnd"/>
      <w:r w:rsidR="00534702" w:rsidRPr="00534702">
        <w:rPr>
          <w:rFonts w:ascii="Times New Roman" w:hAnsi="Times New Roman" w:cs="Times New Roman"/>
          <w:sz w:val="28"/>
          <w:szCs w:val="28"/>
        </w:rPr>
        <w:t xml:space="preserve"> также возможно в одностороннем внесудебном порядке, по желанию одной из Сторон. Сторона, выступающая инициатором расторжения договора, обязана предупредить другую Сторону за 30 (тридцать) календарных дней до дня расторжения договора.</w:t>
      </w:r>
    </w:p>
    <w:p w:rsidR="00534702" w:rsidRPr="00534702" w:rsidRDefault="00534702" w:rsidP="00F716CE">
      <w:pPr>
        <w:widowControl w:val="0"/>
        <w:numPr>
          <w:ilvl w:val="1"/>
          <w:numId w:val="18"/>
        </w:numPr>
        <w:tabs>
          <w:tab w:val="left" w:pos="994"/>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Договор может быть признан недействительным только на основании действующего законодательства Российской Федерации.</w:t>
      </w:r>
    </w:p>
    <w:p w:rsidR="00534702" w:rsidRPr="00534702" w:rsidRDefault="00534702" w:rsidP="00F716CE">
      <w:pPr>
        <w:widowControl w:val="0"/>
        <w:numPr>
          <w:ilvl w:val="1"/>
          <w:numId w:val="18"/>
        </w:numPr>
        <w:tabs>
          <w:tab w:val="left" w:pos="865"/>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Все изменения, дополнения договора действительны лишь в том случае, если они оформлены в письменном виде и подписаны обеими Сторонами.</w:t>
      </w:r>
    </w:p>
    <w:p w:rsidR="00534702" w:rsidRPr="00534702" w:rsidRDefault="00534702" w:rsidP="00F716CE">
      <w:pPr>
        <w:widowControl w:val="0"/>
        <w:numPr>
          <w:ilvl w:val="1"/>
          <w:numId w:val="18"/>
        </w:numPr>
        <w:tabs>
          <w:tab w:val="left" w:pos="870"/>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Ни одна из Сторон не имеет права передавать свои права и обязательства по договору третьим лицам без письменного согласия другой Стороны, за исключением условий, определенных в пункте 2.6 настоящего Договора.</w:t>
      </w:r>
    </w:p>
    <w:p w:rsidR="00534702" w:rsidRPr="00534702" w:rsidRDefault="00534702" w:rsidP="00F716CE">
      <w:pPr>
        <w:widowControl w:val="0"/>
        <w:numPr>
          <w:ilvl w:val="1"/>
          <w:numId w:val="18"/>
        </w:numPr>
        <w:tabs>
          <w:tab w:val="left" w:pos="913"/>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Окончание срока действия договора не влечет прекращение обязательств Сторон по договору, неисполненных на момент окончания срока действия договора.</w:t>
      </w:r>
    </w:p>
    <w:p w:rsidR="00534702" w:rsidRPr="00534702" w:rsidRDefault="00534702" w:rsidP="00F716CE">
      <w:pPr>
        <w:widowControl w:val="0"/>
        <w:numPr>
          <w:ilvl w:val="1"/>
          <w:numId w:val="18"/>
        </w:numPr>
        <w:tabs>
          <w:tab w:val="left" w:pos="898"/>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Во всем, что не предусмотрено условиями настоящего Договора Стороны руководствуются действующим законодательством Российской Федерации.</w:t>
      </w:r>
    </w:p>
    <w:p w:rsidR="00534702" w:rsidRPr="00534702" w:rsidRDefault="00534702" w:rsidP="00F716CE">
      <w:pPr>
        <w:widowControl w:val="0"/>
        <w:numPr>
          <w:ilvl w:val="1"/>
          <w:numId w:val="18"/>
        </w:numPr>
        <w:tabs>
          <w:tab w:val="left" w:pos="941"/>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Настоящий Договор составлен в 2-х экземплярах, имеющих одинаковую юридическую силу, по одному экземпляру для каждой из Сторон.</w:t>
      </w:r>
    </w:p>
    <w:p w:rsidR="00534702" w:rsidRPr="00534702" w:rsidRDefault="00534702" w:rsidP="00F716CE">
      <w:pPr>
        <w:widowControl w:val="0"/>
        <w:numPr>
          <w:ilvl w:val="1"/>
          <w:numId w:val="18"/>
        </w:numPr>
        <w:tabs>
          <w:tab w:val="left" w:pos="989"/>
        </w:tabs>
        <w:spacing w:after="0" w:line="240" w:lineRule="auto"/>
        <w:ind w:left="0" w:firstLine="709"/>
        <w:jc w:val="both"/>
        <w:rPr>
          <w:rFonts w:ascii="Times New Roman" w:hAnsi="Times New Roman" w:cs="Times New Roman"/>
          <w:sz w:val="28"/>
          <w:szCs w:val="28"/>
        </w:rPr>
      </w:pPr>
      <w:r w:rsidRPr="00534702">
        <w:rPr>
          <w:rFonts w:ascii="Times New Roman" w:hAnsi="Times New Roman" w:cs="Times New Roman"/>
          <w:sz w:val="28"/>
          <w:szCs w:val="28"/>
        </w:rPr>
        <w:t xml:space="preserve">Деловая информация или другие коммерческие данные, полученные в процессе исполнения настоящего Договора, являются конфиденциальными и не подлежат разглашению, как в период действия договора, так и на протяжении 2 (двух) лет после его прекращения. За исключением случаев, когда предоставление такой информации является письменным требованием компетентных органов (органов МВД, ФСБ, УСБ, </w:t>
      </w:r>
      <w:r w:rsidRPr="00534702">
        <w:rPr>
          <w:rFonts w:ascii="Times New Roman" w:hAnsi="Times New Roman" w:cs="Times New Roman"/>
          <w:sz w:val="28"/>
          <w:szCs w:val="28"/>
        </w:rPr>
        <w:lastRenderedPageBreak/>
        <w:t>прокуратуры, суда, государственных органов и т.п.).</w:t>
      </w:r>
    </w:p>
    <w:p w:rsidR="00534702" w:rsidRPr="00534702" w:rsidRDefault="00534702" w:rsidP="00534702">
      <w:pPr>
        <w:tabs>
          <w:tab w:val="left" w:pos="672"/>
        </w:tabs>
        <w:spacing w:line="240" w:lineRule="auto"/>
        <w:ind w:firstLine="709"/>
        <w:rPr>
          <w:rFonts w:ascii="Times New Roman" w:hAnsi="Times New Roman" w:cs="Times New Roman"/>
          <w:sz w:val="28"/>
          <w:szCs w:val="28"/>
        </w:rPr>
      </w:pPr>
    </w:p>
    <w:p w:rsidR="00534702" w:rsidRPr="00534702" w:rsidRDefault="00534702" w:rsidP="00534702">
      <w:pPr>
        <w:spacing w:line="240" w:lineRule="auto"/>
        <w:ind w:firstLine="709"/>
        <w:rPr>
          <w:rFonts w:ascii="Times New Roman" w:eastAsia="MS Mincho" w:hAnsi="Times New Roman" w:cs="Times New Roman"/>
          <w:sz w:val="28"/>
          <w:szCs w:val="28"/>
        </w:rPr>
      </w:pPr>
    </w:p>
    <w:p w:rsidR="00534702" w:rsidRPr="00534702" w:rsidRDefault="00534702" w:rsidP="00534702">
      <w:pPr>
        <w:spacing w:line="240" w:lineRule="auto"/>
        <w:ind w:firstLine="709"/>
        <w:rPr>
          <w:rFonts w:ascii="Times New Roman" w:eastAsia="MS Mincho" w:hAnsi="Times New Roman" w:cs="Times New Roman"/>
          <w:sz w:val="28"/>
          <w:szCs w:val="28"/>
        </w:rPr>
      </w:pPr>
    </w:p>
    <w:p w:rsidR="00534702" w:rsidRPr="00534702" w:rsidRDefault="00534702" w:rsidP="00534702">
      <w:pPr>
        <w:pStyle w:val="5"/>
        <w:numPr>
          <w:ilvl w:val="4"/>
          <w:numId w:val="0"/>
        </w:numPr>
        <w:tabs>
          <w:tab w:val="num" w:pos="0"/>
        </w:tabs>
        <w:suppressAutoHyphens/>
        <w:ind w:left="1008" w:hanging="1008"/>
        <w:rPr>
          <w:rFonts w:ascii="Times New Roman" w:hAnsi="Times New Roman" w:cs="Times New Roman"/>
          <w:b/>
          <w:i/>
          <w:color w:val="auto"/>
          <w:sz w:val="28"/>
          <w:szCs w:val="28"/>
        </w:rPr>
      </w:pPr>
      <w:r w:rsidRPr="00534702">
        <w:rPr>
          <w:rFonts w:ascii="Times New Roman" w:hAnsi="Times New Roman" w:cs="Times New Roman"/>
          <w:b/>
          <w:i/>
          <w:color w:val="auto"/>
          <w:sz w:val="28"/>
          <w:szCs w:val="28"/>
        </w:rPr>
        <w:t xml:space="preserve">от Заказчика </w:t>
      </w:r>
      <w:r w:rsidRPr="00534702">
        <w:rPr>
          <w:rFonts w:ascii="Times New Roman" w:hAnsi="Times New Roman" w:cs="Times New Roman"/>
          <w:b/>
          <w:i/>
          <w:color w:val="auto"/>
          <w:sz w:val="28"/>
          <w:szCs w:val="28"/>
        </w:rPr>
        <w:tab/>
      </w:r>
      <w:r w:rsidRPr="00534702">
        <w:rPr>
          <w:rFonts w:ascii="Times New Roman" w:hAnsi="Times New Roman" w:cs="Times New Roman"/>
          <w:b/>
          <w:i/>
          <w:color w:val="auto"/>
          <w:sz w:val="28"/>
          <w:szCs w:val="28"/>
        </w:rPr>
        <w:tab/>
      </w:r>
      <w:r w:rsidRPr="00534702">
        <w:rPr>
          <w:rFonts w:ascii="Times New Roman" w:hAnsi="Times New Roman" w:cs="Times New Roman"/>
          <w:b/>
          <w:i/>
          <w:color w:val="auto"/>
          <w:sz w:val="28"/>
          <w:szCs w:val="28"/>
        </w:rPr>
        <w:tab/>
        <w:t xml:space="preserve">                                 от Исполнителя</w:t>
      </w:r>
    </w:p>
    <w:p w:rsidR="00534702" w:rsidRPr="00534702" w:rsidRDefault="00534702" w:rsidP="00534702">
      <w:pPr>
        <w:widowControl w:val="0"/>
        <w:spacing w:line="240" w:lineRule="auto"/>
        <w:rPr>
          <w:rFonts w:ascii="Times New Roman" w:hAnsi="Times New Roman" w:cs="Times New Roman"/>
          <w:spacing w:val="-7"/>
          <w:sz w:val="28"/>
          <w:szCs w:val="28"/>
        </w:rPr>
      </w:pPr>
      <w:r w:rsidRPr="00534702">
        <w:rPr>
          <w:rFonts w:ascii="Times New Roman" w:hAnsi="Times New Roman" w:cs="Times New Roman"/>
          <w:spacing w:val="-7"/>
          <w:sz w:val="28"/>
          <w:szCs w:val="28"/>
        </w:rPr>
        <w:t xml:space="preserve"> 420</w:t>
      </w:r>
      <w:r>
        <w:rPr>
          <w:rFonts w:ascii="Times New Roman" w:hAnsi="Times New Roman" w:cs="Times New Roman"/>
          <w:spacing w:val="-7"/>
          <w:sz w:val="28"/>
          <w:szCs w:val="28"/>
        </w:rPr>
        <w:t>021</w:t>
      </w:r>
      <w:r w:rsidRPr="00534702">
        <w:rPr>
          <w:rFonts w:ascii="Times New Roman" w:hAnsi="Times New Roman" w:cs="Times New Roman"/>
          <w:spacing w:val="-7"/>
          <w:sz w:val="28"/>
          <w:szCs w:val="28"/>
        </w:rPr>
        <w:t xml:space="preserve">, г. </w:t>
      </w:r>
      <w:smartTag w:uri="urn:schemas-microsoft-com:office:smarttags" w:element="PersonName">
        <w:r w:rsidRPr="00534702">
          <w:rPr>
            <w:rFonts w:ascii="Times New Roman" w:hAnsi="Times New Roman" w:cs="Times New Roman"/>
            <w:spacing w:val="-7"/>
            <w:sz w:val="28"/>
            <w:szCs w:val="28"/>
          </w:rPr>
          <w:t>Казань</w:t>
        </w:r>
      </w:smartTag>
      <w:r w:rsidRPr="00534702">
        <w:rPr>
          <w:rFonts w:ascii="Times New Roman" w:hAnsi="Times New Roman" w:cs="Times New Roman"/>
          <w:spacing w:val="-7"/>
          <w:sz w:val="28"/>
          <w:szCs w:val="28"/>
        </w:rPr>
        <w:t xml:space="preserve">, </w:t>
      </w:r>
    </w:p>
    <w:p w:rsidR="00534702" w:rsidRPr="00534702" w:rsidRDefault="00534702" w:rsidP="00534702">
      <w:pPr>
        <w:widowControl w:val="0"/>
        <w:spacing w:line="240" w:lineRule="auto"/>
        <w:rPr>
          <w:rFonts w:ascii="Times New Roman" w:hAnsi="Times New Roman" w:cs="Times New Roman"/>
          <w:spacing w:val="-7"/>
          <w:sz w:val="28"/>
          <w:szCs w:val="28"/>
        </w:rPr>
      </w:pPr>
      <w:r w:rsidRPr="00534702">
        <w:rPr>
          <w:rFonts w:ascii="Times New Roman" w:hAnsi="Times New Roman" w:cs="Times New Roman"/>
          <w:spacing w:val="-7"/>
          <w:sz w:val="28"/>
          <w:szCs w:val="28"/>
        </w:rPr>
        <w:t xml:space="preserve">ул. </w:t>
      </w:r>
      <w:proofErr w:type="spellStart"/>
      <w:r>
        <w:rPr>
          <w:rFonts w:ascii="Times New Roman" w:hAnsi="Times New Roman" w:cs="Times New Roman"/>
          <w:spacing w:val="-7"/>
          <w:sz w:val="28"/>
          <w:szCs w:val="28"/>
        </w:rPr>
        <w:t>Галиаскара</w:t>
      </w:r>
      <w:proofErr w:type="spellEnd"/>
      <w:r>
        <w:rPr>
          <w:rFonts w:ascii="Times New Roman" w:hAnsi="Times New Roman" w:cs="Times New Roman"/>
          <w:spacing w:val="-7"/>
          <w:sz w:val="28"/>
          <w:szCs w:val="28"/>
        </w:rPr>
        <w:t xml:space="preserve"> </w:t>
      </w:r>
      <w:proofErr w:type="spellStart"/>
      <w:r>
        <w:rPr>
          <w:rFonts w:ascii="Times New Roman" w:hAnsi="Times New Roman" w:cs="Times New Roman"/>
          <w:spacing w:val="-7"/>
          <w:sz w:val="28"/>
          <w:szCs w:val="28"/>
        </w:rPr>
        <w:t>Камала</w:t>
      </w:r>
      <w:proofErr w:type="spellEnd"/>
      <w:r>
        <w:rPr>
          <w:rFonts w:ascii="Times New Roman" w:hAnsi="Times New Roman" w:cs="Times New Roman"/>
          <w:spacing w:val="-7"/>
          <w:sz w:val="28"/>
          <w:szCs w:val="28"/>
        </w:rPr>
        <w:t>, д.11</w:t>
      </w:r>
      <w:r w:rsidRPr="00534702">
        <w:rPr>
          <w:rFonts w:ascii="Times New Roman" w:hAnsi="Times New Roman" w:cs="Times New Roman"/>
          <w:spacing w:val="-7"/>
          <w:sz w:val="28"/>
          <w:szCs w:val="28"/>
        </w:rPr>
        <w:t xml:space="preserve">, </w:t>
      </w:r>
    </w:p>
    <w:p w:rsidR="00534702" w:rsidRPr="00534702" w:rsidRDefault="00534702" w:rsidP="00534702">
      <w:pPr>
        <w:spacing w:line="240" w:lineRule="auto"/>
        <w:rPr>
          <w:rFonts w:ascii="Times New Roman" w:hAnsi="Times New Roman" w:cs="Times New Roman"/>
          <w:bCs/>
          <w:sz w:val="28"/>
          <w:szCs w:val="28"/>
        </w:rPr>
      </w:pPr>
      <w:r w:rsidRPr="00534702">
        <w:rPr>
          <w:rFonts w:ascii="Times New Roman" w:hAnsi="Times New Roman" w:cs="Times New Roman"/>
          <w:bCs/>
          <w:sz w:val="28"/>
          <w:szCs w:val="28"/>
        </w:rPr>
        <w:t>Тел.(843)</w:t>
      </w:r>
      <w:r>
        <w:rPr>
          <w:rFonts w:ascii="Times New Roman" w:hAnsi="Times New Roman" w:cs="Times New Roman"/>
          <w:bCs/>
          <w:sz w:val="28"/>
          <w:szCs w:val="28"/>
        </w:rPr>
        <w:t xml:space="preserve"> 237-88-68</w:t>
      </w:r>
      <w:r w:rsidRPr="00534702">
        <w:rPr>
          <w:rFonts w:ascii="Times New Roman" w:hAnsi="Times New Roman" w:cs="Times New Roman"/>
          <w:bCs/>
          <w:sz w:val="28"/>
          <w:szCs w:val="28"/>
        </w:rPr>
        <w:t>,</w:t>
      </w:r>
    </w:p>
    <w:p w:rsidR="00534702" w:rsidRPr="00534702" w:rsidRDefault="00534702" w:rsidP="00534702">
      <w:pPr>
        <w:spacing w:line="240" w:lineRule="auto"/>
        <w:rPr>
          <w:rFonts w:ascii="Times New Roman" w:hAnsi="Times New Roman" w:cs="Times New Roman"/>
          <w:bCs/>
          <w:sz w:val="28"/>
          <w:szCs w:val="28"/>
        </w:rPr>
      </w:pPr>
      <w:r w:rsidRPr="00534702">
        <w:rPr>
          <w:rFonts w:ascii="Times New Roman" w:hAnsi="Times New Roman" w:cs="Times New Roman"/>
          <w:bCs/>
          <w:sz w:val="28"/>
          <w:szCs w:val="28"/>
        </w:rPr>
        <w:t>ОГРН 1091690049791</w:t>
      </w:r>
    </w:p>
    <w:p w:rsidR="00534702" w:rsidRPr="00534702" w:rsidRDefault="00534702" w:rsidP="00534702">
      <w:pPr>
        <w:spacing w:line="240" w:lineRule="auto"/>
        <w:rPr>
          <w:rFonts w:ascii="Times New Roman" w:hAnsi="Times New Roman" w:cs="Times New Roman"/>
          <w:bCs/>
          <w:sz w:val="28"/>
          <w:szCs w:val="28"/>
        </w:rPr>
      </w:pPr>
      <w:r w:rsidRPr="00534702">
        <w:rPr>
          <w:rFonts w:ascii="Times New Roman" w:hAnsi="Times New Roman" w:cs="Times New Roman"/>
          <w:bCs/>
          <w:sz w:val="28"/>
          <w:szCs w:val="28"/>
        </w:rPr>
        <w:t>ИНН 1655182480/КПП 165501001</w:t>
      </w:r>
    </w:p>
    <w:p w:rsidR="00534702" w:rsidRPr="00534702" w:rsidRDefault="00534702" w:rsidP="00534702">
      <w:pPr>
        <w:spacing w:line="240" w:lineRule="auto"/>
        <w:rPr>
          <w:rFonts w:ascii="Times New Roman" w:hAnsi="Times New Roman" w:cs="Times New Roman"/>
          <w:bCs/>
          <w:sz w:val="28"/>
          <w:szCs w:val="28"/>
        </w:rPr>
      </w:pPr>
      <w:r w:rsidRPr="00534702">
        <w:rPr>
          <w:rFonts w:ascii="Times New Roman" w:hAnsi="Times New Roman" w:cs="Times New Roman"/>
          <w:bCs/>
          <w:sz w:val="28"/>
          <w:szCs w:val="28"/>
        </w:rPr>
        <w:t>р/сч.40702810845029006328</w:t>
      </w:r>
    </w:p>
    <w:p w:rsidR="00534702" w:rsidRPr="00534702" w:rsidRDefault="00534702" w:rsidP="00534702">
      <w:pPr>
        <w:spacing w:line="240" w:lineRule="auto"/>
        <w:rPr>
          <w:rFonts w:ascii="Times New Roman" w:hAnsi="Times New Roman" w:cs="Times New Roman"/>
          <w:bCs/>
          <w:sz w:val="28"/>
          <w:szCs w:val="28"/>
        </w:rPr>
      </w:pPr>
      <w:r w:rsidRPr="00534702">
        <w:rPr>
          <w:rFonts w:ascii="Times New Roman" w:hAnsi="Times New Roman" w:cs="Times New Roman"/>
          <w:bCs/>
          <w:sz w:val="28"/>
          <w:szCs w:val="28"/>
        </w:rPr>
        <w:t>в ПАО «АК БАРС» Банке</w:t>
      </w:r>
    </w:p>
    <w:p w:rsidR="00534702" w:rsidRPr="00534702" w:rsidRDefault="00534702" w:rsidP="00534702">
      <w:pPr>
        <w:spacing w:line="240" w:lineRule="auto"/>
        <w:rPr>
          <w:rFonts w:ascii="Times New Roman" w:hAnsi="Times New Roman" w:cs="Times New Roman"/>
          <w:bCs/>
          <w:sz w:val="28"/>
          <w:szCs w:val="28"/>
        </w:rPr>
      </w:pPr>
      <w:r w:rsidRPr="00534702">
        <w:rPr>
          <w:rFonts w:ascii="Times New Roman" w:hAnsi="Times New Roman" w:cs="Times New Roman"/>
          <w:bCs/>
          <w:sz w:val="28"/>
          <w:szCs w:val="28"/>
        </w:rPr>
        <w:t>г. Казань, ул. Кремлевская, д.8</w:t>
      </w:r>
    </w:p>
    <w:p w:rsidR="00534702" w:rsidRPr="00534702" w:rsidRDefault="00534702" w:rsidP="00534702">
      <w:pPr>
        <w:spacing w:line="240" w:lineRule="auto"/>
        <w:rPr>
          <w:rFonts w:ascii="Times New Roman" w:hAnsi="Times New Roman" w:cs="Times New Roman"/>
          <w:bCs/>
          <w:sz w:val="28"/>
          <w:szCs w:val="28"/>
        </w:rPr>
      </w:pPr>
      <w:r w:rsidRPr="00534702">
        <w:rPr>
          <w:rFonts w:ascii="Times New Roman" w:hAnsi="Times New Roman" w:cs="Times New Roman"/>
          <w:bCs/>
          <w:sz w:val="28"/>
          <w:szCs w:val="28"/>
        </w:rPr>
        <w:t>БИК 049205805</w:t>
      </w:r>
    </w:p>
    <w:p w:rsidR="00534702" w:rsidRPr="00534702" w:rsidRDefault="00534702" w:rsidP="00534702">
      <w:pPr>
        <w:spacing w:line="240" w:lineRule="auto"/>
        <w:rPr>
          <w:rFonts w:ascii="Times New Roman" w:hAnsi="Times New Roman" w:cs="Times New Roman"/>
          <w:b/>
          <w:sz w:val="28"/>
          <w:szCs w:val="28"/>
        </w:rPr>
      </w:pPr>
      <w:r w:rsidRPr="00534702">
        <w:rPr>
          <w:rFonts w:ascii="Times New Roman" w:hAnsi="Times New Roman" w:cs="Times New Roman"/>
          <w:bCs/>
          <w:sz w:val="28"/>
          <w:szCs w:val="28"/>
        </w:rPr>
        <w:t>к/сч.30101810000000000805</w:t>
      </w:r>
    </w:p>
    <w:p w:rsidR="00534702" w:rsidRPr="00534702" w:rsidRDefault="00534702" w:rsidP="00534702">
      <w:pPr>
        <w:rPr>
          <w:rFonts w:ascii="Times New Roman" w:hAnsi="Times New Roman" w:cs="Times New Roman"/>
          <w:sz w:val="28"/>
          <w:szCs w:val="28"/>
        </w:rPr>
      </w:pPr>
    </w:p>
    <w:p w:rsidR="00534702" w:rsidRPr="00534702" w:rsidRDefault="00534702" w:rsidP="00534702">
      <w:pPr>
        <w:rPr>
          <w:rFonts w:ascii="Times New Roman" w:hAnsi="Times New Roman" w:cs="Times New Roman"/>
          <w:sz w:val="28"/>
          <w:szCs w:val="28"/>
        </w:rPr>
      </w:pPr>
    </w:p>
    <w:p w:rsidR="00534702" w:rsidRPr="00534702" w:rsidRDefault="00534702" w:rsidP="00534702">
      <w:pPr>
        <w:rPr>
          <w:rFonts w:ascii="Times New Roman" w:hAnsi="Times New Roman" w:cs="Times New Roman"/>
          <w:sz w:val="28"/>
          <w:szCs w:val="28"/>
        </w:rPr>
      </w:pPr>
      <w:r w:rsidRPr="00534702">
        <w:rPr>
          <w:rFonts w:ascii="Times New Roman" w:hAnsi="Times New Roman" w:cs="Times New Roman"/>
          <w:sz w:val="28"/>
          <w:szCs w:val="28"/>
        </w:rPr>
        <w:t xml:space="preserve">       ___________ /______________</w:t>
      </w:r>
      <w:r w:rsidRPr="00534702">
        <w:rPr>
          <w:rFonts w:ascii="Times New Roman" w:hAnsi="Times New Roman" w:cs="Times New Roman"/>
          <w:sz w:val="28"/>
          <w:szCs w:val="28"/>
        </w:rPr>
        <w:tab/>
      </w:r>
      <w:r w:rsidRPr="00534702">
        <w:rPr>
          <w:rFonts w:ascii="Times New Roman" w:hAnsi="Times New Roman" w:cs="Times New Roman"/>
          <w:sz w:val="28"/>
          <w:szCs w:val="28"/>
        </w:rPr>
        <w:tab/>
        <w:t xml:space="preserve">        _____________ /______________ </w:t>
      </w:r>
    </w:p>
    <w:p w:rsidR="00534702" w:rsidRPr="00534702" w:rsidRDefault="00534702" w:rsidP="00534702">
      <w:pPr>
        <w:rPr>
          <w:rFonts w:ascii="Times New Roman" w:eastAsia="MS Mincho" w:hAnsi="Times New Roman" w:cs="Times New Roman"/>
          <w:sz w:val="28"/>
          <w:szCs w:val="28"/>
        </w:rPr>
      </w:pPr>
    </w:p>
    <w:p w:rsidR="00534702" w:rsidRPr="00534702" w:rsidRDefault="00534702" w:rsidP="00534702">
      <w:pPr>
        <w:rPr>
          <w:rFonts w:ascii="Times New Roman" w:eastAsia="MS Mincho" w:hAnsi="Times New Roman" w:cs="Times New Roman"/>
          <w:sz w:val="28"/>
          <w:szCs w:val="28"/>
        </w:rPr>
      </w:pPr>
    </w:p>
    <w:p w:rsidR="00534702" w:rsidRPr="00534702" w:rsidRDefault="00534702" w:rsidP="00534702">
      <w:pPr>
        <w:rPr>
          <w:rFonts w:ascii="Times New Roman" w:eastAsia="MS Mincho" w:hAnsi="Times New Roman" w:cs="Times New Roman"/>
          <w:sz w:val="28"/>
          <w:szCs w:val="28"/>
        </w:rPr>
      </w:pPr>
    </w:p>
    <w:p w:rsidR="00534702" w:rsidRPr="00534702" w:rsidRDefault="00534702" w:rsidP="00534702">
      <w:pPr>
        <w:rPr>
          <w:rFonts w:ascii="Times New Roman" w:eastAsia="MS Mincho" w:hAnsi="Times New Roman" w:cs="Times New Roman"/>
          <w:sz w:val="28"/>
          <w:szCs w:val="28"/>
        </w:rPr>
      </w:pPr>
    </w:p>
    <w:p w:rsidR="00534702" w:rsidRDefault="00534702" w:rsidP="00534702">
      <w:pPr>
        <w:rPr>
          <w:rFonts w:ascii="Times New Roman" w:eastAsia="MS Mincho" w:hAnsi="Times New Roman" w:cs="Times New Roman"/>
          <w:sz w:val="28"/>
          <w:szCs w:val="28"/>
        </w:rPr>
      </w:pPr>
    </w:p>
    <w:p w:rsidR="00076EA3" w:rsidRDefault="00076EA3" w:rsidP="00534702">
      <w:pPr>
        <w:rPr>
          <w:rFonts w:ascii="Times New Roman" w:eastAsia="MS Mincho" w:hAnsi="Times New Roman" w:cs="Times New Roman"/>
          <w:sz w:val="28"/>
          <w:szCs w:val="28"/>
        </w:rPr>
      </w:pPr>
    </w:p>
    <w:p w:rsidR="00076EA3" w:rsidRPr="00534702" w:rsidRDefault="00076EA3" w:rsidP="00534702">
      <w:pPr>
        <w:rPr>
          <w:rFonts w:ascii="Times New Roman" w:eastAsia="MS Mincho" w:hAnsi="Times New Roman" w:cs="Times New Roman"/>
          <w:sz w:val="28"/>
          <w:szCs w:val="28"/>
        </w:rPr>
      </w:pPr>
    </w:p>
    <w:p w:rsidR="00534702" w:rsidRPr="00534702" w:rsidRDefault="00534702" w:rsidP="00534702">
      <w:pPr>
        <w:rPr>
          <w:rFonts w:ascii="Times New Roman" w:eastAsia="MS Mincho" w:hAnsi="Times New Roman" w:cs="Times New Roman"/>
          <w:sz w:val="28"/>
          <w:szCs w:val="28"/>
        </w:rPr>
      </w:pPr>
    </w:p>
    <w:p w:rsidR="00534702" w:rsidRPr="00534702" w:rsidRDefault="00534702" w:rsidP="00534702">
      <w:pPr>
        <w:rPr>
          <w:rFonts w:ascii="Times New Roman" w:eastAsia="MS Mincho" w:hAnsi="Times New Roman" w:cs="Times New Roman"/>
          <w:sz w:val="28"/>
          <w:szCs w:val="28"/>
        </w:rPr>
      </w:pPr>
    </w:p>
    <w:p w:rsidR="00534702" w:rsidRPr="00534702" w:rsidRDefault="00534702" w:rsidP="00534702">
      <w:pPr>
        <w:jc w:val="right"/>
        <w:rPr>
          <w:rFonts w:ascii="Times New Roman" w:hAnsi="Times New Roman" w:cs="Times New Roman"/>
          <w:b/>
          <w:sz w:val="28"/>
          <w:szCs w:val="28"/>
        </w:rPr>
      </w:pPr>
      <w:r w:rsidRPr="00534702">
        <w:rPr>
          <w:rFonts w:ascii="Times New Roman" w:hAnsi="Times New Roman" w:cs="Times New Roman"/>
          <w:b/>
          <w:sz w:val="28"/>
          <w:szCs w:val="28"/>
        </w:rPr>
        <w:lastRenderedPageBreak/>
        <w:t>Приложение №1</w:t>
      </w:r>
    </w:p>
    <w:p w:rsidR="00534702" w:rsidRPr="00534702" w:rsidRDefault="00534702" w:rsidP="00534702">
      <w:pPr>
        <w:jc w:val="right"/>
        <w:rPr>
          <w:rFonts w:ascii="Times New Roman" w:hAnsi="Times New Roman" w:cs="Times New Roman"/>
          <w:b/>
          <w:sz w:val="28"/>
          <w:szCs w:val="28"/>
        </w:rPr>
      </w:pPr>
      <w:r w:rsidRPr="00534702">
        <w:rPr>
          <w:rFonts w:ascii="Times New Roman" w:hAnsi="Times New Roman" w:cs="Times New Roman"/>
          <w:b/>
          <w:sz w:val="28"/>
          <w:szCs w:val="28"/>
        </w:rPr>
        <w:t>к договору № ____</w:t>
      </w:r>
    </w:p>
    <w:p w:rsidR="00534702" w:rsidRPr="00534702" w:rsidRDefault="00534702" w:rsidP="00534702">
      <w:pPr>
        <w:jc w:val="right"/>
        <w:rPr>
          <w:rFonts w:ascii="Times New Roman" w:hAnsi="Times New Roman" w:cs="Times New Roman"/>
          <w:b/>
          <w:sz w:val="28"/>
          <w:szCs w:val="28"/>
        </w:rPr>
      </w:pPr>
      <w:r w:rsidRPr="00534702">
        <w:rPr>
          <w:rFonts w:ascii="Times New Roman" w:hAnsi="Times New Roman" w:cs="Times New Roman"/>
          <w:b/>
          <w:sz w:val="28"/>
          <w:szCs w:val="28"/>
        </w:rPr>
        <w:t>от «___»  __________  201__г.</w:t>
      </w:r>
    </w:p>
    <w:p w:rsidR="00534702" w:rsidRPr="00534702" w:rsidRDefault="00534702" w:rsidP="00534702">
      <w:pPr>
        <w:jc w:val="right"/>
        <w:rPr>
          <w:rFonts w:ascii="Times New Roman" w:hAnsi="Times New Roman" w:cs="Times New Roman"/>
          <w:sz w:val="28"/>
          <w:szCs w:val="28"/>
        </w:rPr>
      </w:pPr>
    </w:p>
    <w:p w:rsidR="00534702" w:rsidRPr="00534702" w:rsidRDefault="00534702" w:rsidP="00534702">
      <w:pPr>
        <w:tabs>
          <w:tab w:val="left" w:pos="2144"/>
        </w:tabs>
        <w:rPr>
          <w:rFonts w:ascii="Times New Roman" w:eastAsia="MS Mincho" w:hAnsi="Times New Roman" w:cs="Times New Roman"/>
          <w:sz w:val="28"/>
          <w:szCs w:val="28"/>
        </w:rPr>
      </w:pPr>
    </w:p>
    <w:p w:rsidR="00534702" w:rsidRPr="00534702" w:rsidRDefault="00534702" w:rsidP="00534702">
      <w:pPr>
        <w:rPr>
          <w:rFonts w:ascii="Times New Roman" w:eastAsia="MS Mincho" w:hAnsi="Times New Roman" w:cs="Times New Roman"/>
          <w:sz w:val="28"/>
          <w:szCs w:val="28"/>
        </w:rPr>
      </w:pPr>
    </w:p>
    <w:p w:rsidR="00534702" w:rsidRPr="00534702" w:rsidRDefault="00534702" w:rsidP="00694A14">
      <w:pPr>
        <w:ind w:firstLine="708"/>
        <w:jc w:val="center"/>
        <w:rPr>
          <w:rFonts w:ascii="Times New Roman" w:hAnsi="Times New Roman" w:cs="Times New Roman"/>
          <w:b/>
          <w:sz w:val="28"/>
          <w:szCs w:val="28"/>
        </w:rPr>
      </w:pPr>
      <w:r w:rsidRPr="00534702">
        <w:rPr>
          <w:rFonts w:ascii="Times New Roman" w:hAnsi="Times New Roman" w:cs="Times New Roman"/>
          <w:b/>
          <w:sz w:val="28"/>
          <w:szCs w:val="28"/>
        </w:rPr>
        <w:t>Тарифы и сроки доставки</w:t>
      </w:r>
    </w:p>
    <w:p w:rsidR="00534702" w:rsidRPr="00534702" w:rsidRDefault="00534702" w:rsidP="00534702">
      <w:pPr>
        <w:ind w:firstLine="708"/>
        <w:rPr>
          <w:rFonts w:ascii="Times New Roman" w:hAnsi="Times New Roman" w:cs="Times New Roman"/>
          <w:b/>
          <w:sz w:val="28"/>
          <w:szCs w:val="28"/>
        </w:rPr>
      </w:pPr>
    </w:p>
    <w:tbl>
      <w:tblPr>
        <w:tblW w:w="10348" w:type="dxa"/>
        <w:tblInd w:w="-459" w:type="dxa"/>
        <w:tblLook w:val="04A0" w:firstRow="1" w:lastRow="0" w:firstColumn="1" w:lastColumn="0" w:noHBand="0" w:noVBand="1"/>
      </w:tblPr>
      <w:tblGrid>
        <w:gridCol w:w="2552"/>
        <w:gridCol w:w="2835"/>
        <w:gridCol w:w="2835"/>
        <w:gridCol w:w="2126"/>
      </w:tblGrid>
      <w:tr w:rsidR="00694A14" w:rsidRPr="00534702" w:rsidTr="00694A14">
        <w:trPr>
          <w:trHeight w:val="1529"/>
        </w:trPr>
        <w:tc>
          <w:tcPr>
            <w:tcW w:w="2552" w:type="dxa"/>
            <w:tcBorders>
              <w:top w:val="single" w:sz="8" w:space="0" w:color="000000"/>
              <w:left w:val="single" w:sz="8" w:space="0" w:color="000000"/>
              <w:right w:val="single" w:sz="4" w:space="0" w:color="000000"/>
            </w:tcBorders>
            <w:shd w:val="clear" w:color="FFFF00" w:fill="FFFFFF"/>
            <w:vAlign w:val="center"/>
          </w:tcPr>
          <w:p w:rsidR="00694A14" w:rsidRPr="00534702" w:rsidRDefault="00694A14" w:rsidP="00694A14">
            <w:pPr>
              <w:ind w:firstLine="34"/>
              <w:rPr>
                <w:rFonts w:ascii="Times New Roman" w:hAnsi="Times New Roman" w:cs="Times New Roman"/>
                <w:b/>
                <w:bCs/>
                <w:sz w:val="28"/>
                <w:szCs w:val="28"/>
              </w:rPr>
            </w:pPr>
            <w:r w:rsidRPr="00534702">
              <w:rPr>
                <w:rFonts w:ascii="Times New Roman" w:hAnsi="Times New Roman" w:cs="Times New Roman"/>
                <w:b/>
                <w:bCs/>
                <w:sz w:val="28"/>
                <w:szCs w:val="28"/>
              </w:rPr>
              <w:t xml:space="preserve">Пункт отправления: </w:t>
            </w:r>
          </w:p>
        </w:tc>
        <w:tc>
          <w:tcPr>
            <w:tcW w:w="2835" w:type="dxa"/>
            <w:tcBorders>
              <w:top w:val="single" w:sz="8" w:space="0" w:color="000000"/>
              <w:left w:val="single" w:sz="4" w:space="0" w:color="000000"/>
              <w:bottom w:val="single" w:sz="8" w:space="0" w:color="000000"/>
              <w:right w:val="single" w:sz="4" w:space="0" w:color="000000"/>
            </w:tcBorders>
            <w:shd w:val="clear" w:color="E6E6FF" w:fill="FFFFFF"/>
            <w:noWrap/>
            <w:vAlign w:val="center"/>
          </w:tcPr>
          <w:p w:rsidR="00694A14" w:rsidRPr="00534702" w:rsidRDefault="00694A14" w:rsidP="00694A14">
            <w:pPr>
              <w:ind w:firstLine="32"/>
              <w:rPr>
                <w:rFonts w:ascii="Times New Roman" w:hAnsi="Times New Roman" w:cs="Times New Roman"/>
                <w:b/>
                <w:bCs/>
                <w:sz w:val="28"/>
                <w:szCs w:val="28"/>
              </w:rPr>
            </w:pPr>
            <w:r w:rsidRPr="00534702">
              <w:rPr>
                <w:rFonts w:ascii="Times New Roman" w:hAnsi="Times New Roman" w:cs="Times New Roman"/>
                <w:b/>
                <w:bCs/>
                <w:sz w:val="28"/>
                <w:szCs w:val="28"/>
              </w:rPr>
              <w:t>Пункт назначения</w:t>
            </w:r>
          </w:p>
        </w:tc>
        <w:tc>
          <w:tcPr>
            <w:tcW w:w="2835" w:type="dxa"/>
            <w:tcBorders>
              <w:top w:val="single" w:sz="8" w:space="0" w:color="000000"/>
              <w:left w:val="single" w:sz="4" w:space="0" w:color="000000"/>
              <w:bottom w:val="single" w:sz="8" w:space="0" w:color="000000"/>
              <w:right w:val="single" w:sz="4" w:space="0" w:color="000000"/>
            </w:tcBorders>
            <w:shd w:val="clear" w:color="E6E6FF" w:fill="FFFFFF"/>
            <w:noWrap/>
            <w:vAlign w:val="center"/>
          </w:tcPr>
          <w:p w:rsidR="00694A14" w:rsidRPr="00534702" w:rsidRDefault="00694A14" w:rsidP="00694A14">
            <w:pPr>
              <w:ind w:firstLine="176"/>
              <w:rPr>
                <w:rFonts w:ascii="Times New Roman" w:hAnsi="Times New Roman" w:cs="Times New Roman"/>
                <w:b/>
                <w:bCs/>
                <w:sz w:val="28"/>
                <w:szCs w:val="28"/>
              </w:rPr>
            </w:pPr>
            <w:r w:rsidRPr="00534702">
              <w:rPr>
                <w:rFonts w:ascii="Times New Roman" w:hAnsi="Times New Roman" w:cs="Times New Roman"/>
                <w:b/>
                <w:bCs/>
                <w:sz w:val="28"/>
                <w:szCs w:val="28"/>
              </w:rPr>
              <w:t>до 0,5кг.(</w:t>
            </w:r>
            <w:proofErr w:type="spellStart"/>
            <w:r w:rsidRPr="00534702">
              <w:rPr>
                <w:rFonts w:ascii="Times New Roman" w:hAnsi="Times New Roman" w:cs="Times New Roman"/>
                <w:b/>
                <w:bCs/>
                <w:sz w:val="28"/>
                <w:szCs w:val="28"/>
              </w:rPr>
              <w:t>руб</w:t>
            </w:r>
            <w:proofErr w:type="spellEnd"/>
            <w:r w:rsidRPr="00534702">
              <w:rPr>
                <w:rFonts w:ascii="Times New Roman" w:hAnsi="Times New Roman" w:cs="Times New Roman"/>
                <w:b/>
                <w:bCs/>
                <w:sz w:val="28"/>
                <w:szCs w:val="28"/>
              </w:rPr>
              <w:t>)</w:t>
            </w:r>
          </w:p>
        </w:tc>
        <w:tc>
          <w:tcPr>
            <w:tcW w:w="2126" w:type="dxa"/>
            <w:tcBorders>
              <w:top w:val="single" w:sz="8" w:space="0" w:color="000000"/>
              <w:left w:val="nil"/>
              <w:right w:val="single" w:sz="4" w:space="0" w:color="000000"/>
            </w:tcBorders>
            <w:shd w:val="clear" w:color="FFFF00" w:fill="FFFFFF"/>
            <w:vAlign w:val="center"/>
          </w:tcPr>
          <w:p w:rsidR="00694A14" w:rsidRPr="00534702" w:rsidRDefault="00694A14" w:rsidP="00694A14">
            <w:pPr>
              <w:ind w:firstLine="34"/>
              <w:rPr>
                <w:rFonts w:ascii="Times New Roman" w:hAnsi="Times New Roman" w:cs="Times New Roman"/>
                <w:b/>
                <w:bCs/>
                <w:sz w:val="28"/>
                <w:szCs w:val="28"/>
              </w:rPr>
            </w:pPr>
            <w:r w:rsidRPr="00534702">
              <w:rPr>
                <w:rFonts w:ascii="Times New Roman" w:hAnsi="Times New Roman" w:cs="Times New Roman"/>
                <w:b/>
                <w:bCs/>
                <w:sz w:val="28"/>
                <w:szCs w:val="28"/>
              </w:rPr>
              <w:t>Срок доставки</w:t>
            </w:r>
          </w:p>
        </w:tc>
      </w:tr>
      <w:tr w:rsidR="00694A14" w:rsidRPr="00534702" w:rsidTr="00694A14">
        <w:trPr>
          <w:trHeight w:val="248"/>
        </w:trPr>
        <w:tc>
          <w:tcPr>
            <w:tcW w:w="2552" w:type="dxa"/>
            <w:tcBorders>
              <w:top w:val="single" w:sz="4" w:space="0" w:color="000000"/>
              <w:left w:val="single" w:sz="4" w:space="0" w:color="000000"/>
              <w:bottom w:val="single" w:sz="4" w:space="0" w:color="000000"/>
              <w:right w:val="single" w:sz="4" w:space="0" w:color="000000"/>
            </w:tcBorders>
            <w:shd w:val="clear" w:color="E6E6FF" w:fill="FFFFFF"/>
            <w:vAlign w:val="bottom"/>
          </w:tcPr>
          <w:p w:rsidR="00694A14" w:rsidRPr="00534702" w:rsidRDefault="00694A14" w:rsidP="00694A14">
            <w:pPr>
              <w:rPr>
                <w:rFonts w:ascii="Times New Roman" w:hAnsi="Times New Roman" w:cs="Times New Roman"/>
                <w:b/>
                <w:bCs/>
                <w:sz w:val="28"/>
                <w:szCs w:val="28"/>
              </w:rPr>
            </w:pPr>
          </w:p>
        </w:tc>
        <w:tc>
          <w:tcPr>
            <w:tcW w:w="2835" w:type="dxa"/>
            <w:tcBorders>
              <w:top w:val="single" w:sz="4" w:space="0" w:color="000000"/>
              <w:left w:val="nil"/>
              <w:bottom w:val="single" w:sz="4" w:space="0" w:color="000000"/>
              <w:right w:val="single" w:sz="4" w:space="0" w:color="000000"/>
            </w:tcBorders>
            <w:shd w:val="clear" w:color="E6E6FF" w:fill="FFFFFF"/>
            <w:vAlign w:val="bottom"/>
          </w:tcPr>
          <w:p w:rsidR="00694A14" w:rsidRPr="00534702" w:rsidRDefault="00694A14" w:rsidP="00694A14">
            <w:pPr>
              <w:jc w:val="center"/>
              <w:rPr>
                <w:rFonts w:ascii="Times New Roman" w:hAnsi="Times New Roman" w:cs="Times New Roman"/>
                <w:b/>
                <w:bCs/>
                <w:sz w:val="28"/>
                <w:szCs w:val="28"/>
              </w:rPr>
            </w:pPr>
          </w:p>
        </w:tc>
        <w:tc>
          <w:tcPr>
            <w:tcW w:w="2835" w:type="dxa"/>
            <w:tcBorders>
              <w:top w:val="single" w:sz="4" w:space="0" w:color="000000"/>
              <w:left w:val="nil"/>
              <w:bottom w:val="single" w:sz="4" w:space="0" w:color="000000"/>
              <w:right w:val="single" w:sz="4" w:space="0" w:color="000000"/>
            </w:tcBorders>
            <w:shd w:val="clear" w:color="E6E6FF" w:fill="FFFFFF"/>
            <w:noWrap/>
            <w:vAlign w:val="center"/>
          </w:tcPr>
          <w:p w:rsidR="00694A14" w:rsidRPr="00534702" w:rsidRDefault="00694A14" w:rsidP="00694A14">
            <w:pPr>
              <w:jc w:val="center"/>
              <w:rPr>
                <w:rFonts w:ascii="Times New Roman" w:hAnsi="Times New Roman" w:cs="Times New Roman"/>
                <w:b/>
                <w:bCs/>
                <w:sz w:val="28"/>
                <w:szCs w:val="28"/>
              </w:rPr>
            </w:pPr>
          </w:p>
        </w:tc>
        <w:tc>
          <w:tcPr>
            <w:tcW w:w="2126" w:type="dxa"/>
            <w:tcBorders>
              <w:top w:val="single" w:sz="4" w:space="0" w:color="000000"/>
              <w:left w:val="nil"/>
              <w:bottom w:val="single" w:sz="4" w:space="0" w:color="000000"/>
              <w:right w:val="single" w:sz="4" w:space="0" w:color="000000"/>
            </w:tcBorders>
            <w:shd w:val="clear" w:color="E6E6FF" w:fill="FFFFFF"/>
            <w:vAlign w:val="bottom"/>
          </w:tcPr>
          <w:p w:rsidR="00694A14" w:rsidRPr="00534702" w:rsidRDefault="00694A14" w:rsidP="00694A14">
            <w:pPr>
              <w:rPr>
                <w:rFonts w:ascii="Times New Roman" w:hAnsi="Times New Roman" w:cs="Times New Roman"/>
                <w:b/>
                <w:bCs/>
                <w:sz w:val="28"/>
                <w:szCs w:val="28"/>
              </w:rPr>
            </w:pPr>
          </w:p>
        </w:tc>
      </w:tr>
      <w:tr w:rsidR="00694A14" w:rsidRPr="00534702" w:rsidTr="00694A14">
        <w:trPr>
          <w:trHeight w:val="248"/>
        </w:trPr>
        <w:tc>
          <w:tcPr>
            <w:tcW w:w="2552" w:type="dxa"/>
            <w:tcBorders>
              <w:top w:val="nil"/>
              <w:left w:val="single" w:sz="4" w:space="0" w:color="000000"/>
              <w:bottom w:val="single" w:sz="4" w:space="0" w:color="000000"/>
              <w:right w:val="single" w:sz="4" w:space="0" w:color="000000"/>
            </w:tcBorders>
            <w:shd w:val="clear" w:color="E6E6FF" w:fill="FFFFFF"/>
            <w:vAlign w:val="bottom"/>
          </w:tcPr>
          <w:p w:rsidR="00694A14" w:rsidRPr="00534702" w:rsidRDefault="00694A14" w:rsidP="00694A14">
            <w:pPr>
              <w:rPr>
                <w:rFonts w:ascii="Times New Roman" w:hAnsi="Times New Roman" w:cs="Times New Roman"/>
                <w:b/>
                <w:bCs/>
                <w:sz w:val="28"/>
                <w:szCs w:val="28"/>
              </w:rPr>
            </w:pPr>
          </w:p>
        </w:tc>
        <w:tc>
          <w:tcPr>
            <w:tcW w:w="2835" w:type="dxa"/>
            <w:tcBorders>
              <w:top w:val="nil"/>
              <w:left w:val="nil"/>
              <w:bottom w:val="single" w:sz="4" w:space="0" w:color="000000"/>
              <w:right w:val="single" w:sz="4" w:space="0" w:color="000000"/>
            </w:tcBorders>
            <w:shd w:val="clear" w:color="E6E6FF" w:fill="FFFFFF"/>
            <w:noWrap/>
            <w:vAlign w:val="center"/>
          </w:tcPr>
          <w:p w:rsidR="00694A14" w:rsidRPr="00534702" w:rsidRDefault="00694A14" w:rsidP="00694A14">
            <w:pPr>
              <w:jc w:val="center"/>
              <w:rPr>
                <w:rFonts w:ascii="Times New Roman" w:hAnsi="Times New Roman" w:cs="Times New Roman"/>
                <w:b/>
                <w:bCs/>
                <w:sz w:val="28"/>
                <w:szCs w:val="28"/>
              </w:rPr>
            </w:pPr>
          </w:p>
        </w:tc>
        <w:tc>
          <w:tcPr>
            <w:tcW w:w="2835" w:type="dxa"/>
            <w:tcBorders>
              <w:top w:val="nil"/>
              <w:left w:val="nil"/>
              <w:bottom w:val="single" w:sz="4" w:space="0" w:color="000000"/>
              <w:right w:val="single" w:sz="4" w:space="0" w:color="000000"/>
            </w:tcBorders>
            <w:shd w:val="clear" w:color="E6E6FF" w:fill="FFFFFF"/>
            <w:noWrap/>
            <w:vAlign w:val="center"/>
          </w:tcPr>
          <w:p w:rsidR="00694A14" w:rsidRPr="00534702" w:rsidRDefault="00694A14" w:rsidP="00694A14">
            <w:pPr>
              <w:jc w:val="center"/>
              <w:rPr>
                <w:rFonts w:ascii="Times New Roman" w:hAnsi="Times New Roman" w:cs="Times New Roman"/>
                <w:b/>
                <w:bCs/>
                <w:sz w:val="28"/>
                <w:szCs w:val="28"/>
              </w:rPr>
            </w:pPr>
          </w:p>
        </w:tc>
        <w:tc>
          <w:tcPr>
            <w:tcW w:w="2126" w:type="dxa"/>
            <w:tcBorders>
              <w:top w:val="nil"/>
              <w:left w:val="nil"/>
              <w:bottom w:val="single" w:sz="4" w:space="0" w:color="000000"/>
              <w:right w:val="single" w:sz="4" w:space="0" w:color="000000"/>
            </w:tcBorders>
            <w:shd w:val="clear" w:color="E6E6FF" w:fill="FFFFFF"/>
            <w:vAlign w:val="bottom"/>
          </w:tcPr>
          <w:p w:rsidR="00694A14" w:rsidRPr="00534702" w:rsidRDefault="00694A14" w:rsidP="00694A14">
            <w:pPr>
              <w:rPr>
                <w:rFonts w:ascii="Times New Roman" w:hAnsi="Times New Roman" w:cs="Times New Roman"/>
                <w:b/>
                <w:bCs/>
                <w:sz w:val="28"/>
                <w:szCs w:val="28"/>
              </w:rPr>
            </w:pPr>
          </w:p>
        </w:tc>
      </w:tr>
      <w:tr w:rsidR="00694A14" w:rsidRPr="00534702" w:rsidTr="00694A14">
        <w:trPr>
          <w:trHeight w:val="248"/>
        </w:trPr>
        <w:tc>
          <w:tcPr>
            <w:tcW w:w="2552" w:type="dxa"/>
            <w:tcBorders>
              <w:top w:val="nil"/>
              <w:left w:val="single" w:sz="4" w:space="0" w:color="000000"/>
              <w:bottom w:val="single" w:sz="4" w:space="0" w:color="000000"/>
              <w:right w:val="single" w:sz="4" w:space="0" w:color="000000"/>
            </w:tcBorders>
            <w:shd w:val="clear" w:color="E6E6FF" w:fill="FFFFFF"/>
            <w:vAlign w:val="bottom"/>
          </w:tcPr>
          <w:p w:rsidR="00694A14" w:rsidRPr="00534702" w:rsidRDefault="00694A14" w:rsidP="00694A14">
            <w:pPr>
              <w:rPr>
                <w:rFonts w:ascii="Times New Roman" w:hAnsi="Times New Roman" w:cs="Times New Roman"/>
                <w:b/>
                <w:bCs/>
                <w:sz w:val="28"/>
                <w:szCs w:val="28"/>
              </w:rPr>
            </w:pPr>
          </w:p>
        </w:tc>
        <w:tc>
          <w:tcPr>
            <w:tcW w:w="2835" w:type="dxa"/>
            <w:tcBorders>
              <w:top w:val="nil"/>
              <w:left w:val="nil"/>
              <w:bottom w:val="single" w:sz="4" w:space="0" w:color="000000"/>
              <w:right w:val="single" w:sz="4" w:space="0" w:color="000000"/>
            </w:tcBorders>
            <w:shd w:val="clear" w:color="E6E6FF" w:fill="FFFFFF"/>
            <w:noWrap/>
            <w:vAlign w:val="center"/>
          </w:tcPr>
          <w:p w:rsidR="00694A14" w:rsidRPr="00534702" w:rsidRDefault="00694A14" w:rsidP="00694A14">
            <w:pPr>
              <w:jc w:val="center"/>
              <w:rPr>
                <w:rFonts w:ascii="Times New Roman" w:hAnsi="Times New Roman" w:cs="Times New Roman"/>
                <w:b/>
                <w:bCs/>
                <w:sz w:val="28"/>
                <w:szCs w:val="28"/>
              </w:rPr>
            </w:pPr>
          </w:p>
        </w:tc>
        <w:tc>
          <w:tcPr>
            <w:tcW w:w="2835" w:type="dxa"/>
            <w:tcBorders>
              <w:top w:val="nil"/>
              <w:left w:val="nil"/>
              <w:bottom w:val="single" w:sz="4" w:space="0" w:color="000000"/>
              <w:right w:val="single" w:sz="4" w:space="0" w:color="000000"/>
            </w:tcBorders>
            <w:shd w:val="clear" w:color="E6E6FF" w:fill="FFFFFF"/>
            <w:noWrap/>
            <w:vAlign w:val="center"/>
          </w:tcPr>
          <w:p w:rsidR="00694A14" w:rsidRPr="00534702" w:rsidRDefault="00694A14" w:rsidP="00694A14">
            <w:pPr>
              <w:jc w:val="center"/>
              <w:rPr>
                <w:rFonts w:ascii="Times New Roman" w:hAnsi="Times New Roman" w:cs="Times New Roman"/>
                <w:b/>
                <w:bCs/>
                <w:sz w:val="28"/>
                <w:szCs w:val="28"/>
              </w:rPr>
            </w:pPr>
          </w:p>
        </w:tc>
        <w:tc>
          <w:tcPr>
            <w:tcW w:w="2126" w:type="dxa"/>
            <w:tcBorders>
              <w:top w:val="nil"/>
              <w:left w:val="nil"/>
              <w:bottom w:val="single" w:sz="4" w:space="0" w:color="000000"/>
              <w:right w:val="single" w:sz="4" w:space="0" w:color="000000"/>
            </w:tcBorders>
            <w:shd w:val="clear" w:color="E6E6FF" w:fill="FFFFFF"/>
            <w:vAlign w:val="bottom"/>
          </w:tcPr>
          <w:p w:rsidR="00694A14" w:rsidRPr="00534702" w:rsidRDefault="00694A14" w:rsidP="00694A14">
            <w:pPr>
              <w:rPr>
                <w:rFonts w:ascii="Times New Roman" w:hAnsi="Times New Roman" w:cs="Times New Roman"/>
                <w:b/>
                <w:bCs/>
                <w:sz w:val="28"/>
                <w:szCs w:val="28"/>
              </w:rPr>
            </w:pPr>
          </w:p>
        </w:tc>
      </w:tr>
      <w:tr w:rsidR="00694A14" w:rsidRPr="00534702" w:rsidTr="00694A14">
        <w:trPr>
          <w:trHeight w:val="248"/>
        </w:trPr>
        <w:tc>
          <w:tcPr>
            <w:tcW w:w="2552" w:type="dxa"/>
            <w:tcBorders>
              <w:top w:val="nil"/>
              <w:left w:val="single" w:sz="4" w:space="0" w:color="000000"/>
              <w:bottom w:val="single" w:sz="4" w:space="0" w:color="000000"/>
              <w:right w:val="single" w:sz="4" w:space="0" w:color="000000"/>
            </w:tcBorders>
            <w:shd w:val="clear" w:color="E6E6FF" w:fill="FFFFFF"/>
            <w:vAlign w:val="bottom"/>
          </w:tcPr>
          <w:p w:rsidR="00694A14" w:rsidRPr="00534702" w:rsidRDefault="00694A14" w:rsidP="00694A14">
            <w:pPr>
              <w:rPr>
                <w:rFonts w:ascii="Times New Roman" w:hAnsi="Times New Roman" w:cs="Times New Roman"/>
                <w:b/>
                <w:bCs/>
                <w:sz w:val="28"/>
                <w:szCs w:val="28"/>
              </w:rPr>
            </w:pPr>
          </w:p>
        </w:tc>
        <w:tc>
          <w:tcPr>
            <w:tcW w:w="2835" w:type="dxa"/>
            <w:tcBorders>
              <w:top w:val="nil"/>
              <w:left w:val="nil"/>
              <w:bottom w:val="single" w:sz="4" w:space="0" w:color="000000"/>
              <w:right w:val="single" w:sz="4" w:space="0" w:color="000000"/>
            </w:tcBorders>
            <w:shd w:val="clear" w:color="E6E6FF" w:fill="FFFFFF"/>
            <w:noWrap/>
            <w:vAlign w:val="center"/>
          </w:tcPr>
          <w:p w:rsidR="00694A14" w:rsidRPr="00534702" w:rsidRDefault="00694A14" w:rsidP="00694A14">
            <w:pPr>
              <w:jc w:val="center"/>
              <w:rPr>
                <w:rFonts w:ascii="Times New Roman" w:hAnsi="Times New Roman" w:cs="Times New Roman"/>
                <w:b/>
                <w:bCs/>
                <w:sz w:val="28"/>
                <w:szCs w:val="28"/>
              </w:rPr>
            </w:pPr>
          </w:p>
        </w:tc>
        <w:tc>
          <w:tcPr>
            <w:tcW w:w="2835" w:type="dxa"/>
            <w:tcBorders>
              <w:top w:val="nil"/>
              <w:left w:val="nil"/>
              <w:bottom w:val="single" w:sz="4" w:space="0" w:color="000000"/>
              <w:right w:val="single" w:sz="4" w:space="0" w:color="000000"/>
            </w:tcBorders>
            <w:shd w:val="clear" w:color="E6E6FF" w:fill="FFFFFF"/>
            <w:noWrap/>
            <w:vAlign w:val="center"/>
          </w:tcPr>
          <w:p w:rsidR="00694A14" w:rsidRPr="00534702" w:rsidRDefault="00694A14" w:rsidP="00694A14">
            <w:pPr>
              <w:jc w:val="center"/>
              <w:rPr>
                <w:rFonts w:ascii="Times New Roman" w:hAnsi="Times New Roman" w:cs="Times New Roman"/>
                <w:b/>
                <w:bCs/>
                <w:sz w:val="28"/>
                <w:szCs w:val="28"/>
              </w:rPr>
            </w:pPr>
          </w:p>
        </w:tc>
        <w:tc>
          <w:tcPr>
            <w:tcW w:w="2126" w:type="dxa"/>
            <w:tcBorders>
              <w:top w:val="nil"/>
              <w:left w:val="nil"/>
              <w:bottom w:val="single" w:sz="4" w:space="0" w:color="000000"/>
              <w:right w:val="single" w:sz="4" w:space="0" w:color="000000"/>
            </w:tcBorders>
            <w:shd w:val="clear" w:color="E6E6FF" w:fill="FFFFFF"/>
            <w:vAlign w:val="bottom"/>
          </w:tcPr>
          <w:p w:rsidR="00694A14" w:rsidRPr="00534702" w:rsidRDefault="00694A14" w:rsidP="00694A14">
            <w:pPr>
              <w:rPr>
                <w:rFonts w:ascii="Times New Roman" w:hAnsi="Times New Roman" w:cs="Times New Roman"/>
                <w:b/>
                <w:bCs/>
                <w:sz w:val="28"/>
                <w:szCs w:val="28"/>
              </w:rPr>
            </w:pPr>
          </w:p>
        </w:tc>
      </w:tr>
    </w:tbl>
    <w:p w:rsidR="00534702" w:rsidRPr="00534702" w:rsidRDefault="00534702" w:rsidP="00534702">
      <w:pPr>
        <w:ind w:firstLine="708"/>
        <w:rPr>
          <w:rFonts w:ascii="Times New Roman" w:hAnsi="Times New Roman" w:cs="Times New Roman"/>
          <w:b/>
          <w:sz w:val="28"/>
          <w:szCs w:val="28"/>
        </w:rPr>
      </w:pPr>
    </w:p>
    <w:p w:rsidR="00534702" w:rsidRPr="00534702" w:rsidRDefault="00534702" w:rsidP="00534702">
      <w:pPr>
        <w:rPr>
          <w:rFonts w:ascii="Times New Roman" w:eastAsia="MS Mincho" w:hAnsi="Times New Roman" w:cs="Times New Roman"/>
          <w:sz w:val="28"/>
          <w:szCs w:val="28"/>
        </w:rPr>
      </w:pPr>
    </w:p>
    <w:p w:rsidR="00534702" w:rsidRPr="00534702" w:rsidRDefault="00534702" w:rsidP="00534702">
      <w:pPr>
        <w:pStyle w:val="5"/>
        <w:numPr>
          <w:ilvl w:val="4"/>
          <w:numId w:val="0"/>
        </w:numPr>
        <w:tabs>
          <w:tab w:val="num" w:pos="0"/>
        </w:tabs>
        <w:suppressAutoHyphens/>
        <w:ind w:left="1008" w:hanging="1008"/>
        <w:rPr>
          <w:rFonts w:ascii="Times New Roman" w:hAnsi="Times New Roman" w:cs="Times New Roman"/>
          <w:b/>
          <w:i/>
          <w:color w:val="auto"/>
          <w:sz w:val="28"/>
          <w:szCs w:val="28"/>
        </w:rPr>
      </w:pPr>
      <w:r w:rsidRPr="00534702">
        <w:rPr>
          <w:rFonts w:ascii="Times New Roman" w:hAnsi="Times New Roman" w:cs="Times New Roman"/>
          <w:color w:val="auto"/>
          <w:sz w:val="28"/>
          <w:szCs w:val="28"/>
        </w:rPr>
        <w:t xml:space="preserve">           </w:t>
      </w:r>
      <w:r w:rsidRPr="00534702">
        <w:rPr>
          <w:rFonts w:ascii="Times New Roman" w:hAnsi="Times New Roman" w:cs="Times New Roman"/>
          <w:b/>
          <w:i/>
          <w:color w:val="auto"/>
          <w:sz w:val="28"/>
          <w:szCs w:val="28"/>
        </w:rPr>
        <w:t xml:space="preserve">от Заказчика </w:t>
      </w:r>
      <w:r w:rsidRPr="00534702">
        <w:rPr>
          <w:rFonts w:ascii="Times New Roman" w:hAnsi="Times New Roman" w:cs="Times New Roman"/>
          <w:b/>
          <w:i/>
          <w:color w:val="auto"/>
          <w:sz w:val="28"/>
          <w:szCs w:val="28"/>
        </w:rPr>
        <w:tab/>
      </w:r>
      <w:r w:rsidRPr="00534702">
        <w:rPr>
          <w:rFonts w:ascii="Times New Roman" w:hAnsi="Times New Roman" w:cs="Times New Roman"/>
          <w:b/>
          <w:i/>
          <w:color w:val="auto"/>
          <w:sz w:val="28"/>
          <w:szCs w:val="28"/>
        </w:rPr>
        <w:tab/>
      </w:r>
      <w:r w:rsidRPr="00534702">
        <w:rPr>
          <w:rFonts w:ascii="Times New Roman" w:hAnsi="Times New Roman" w:cs="Times New Roman"/>
          <w:b/>
          <w:i/>
          <w:color w:val="auto"/>
          <w:sz w:val="28"/>
          <w:szCs w:val="28"/>
        </w:rPr>
        <w:tab/>
        <w:t xml:space="preserve">                                 от Исполнителя</w:t>
      </w:r>
    </w:p>
    <w:p w:rsidR="00534702" w:rsidRPr="00534702" w:rsidRDefault="00534702" w:rsidP="00534702">
      <w:pPr>
        <w:rPr>
          <w:rFonts w:ascii="Times New Roman" w:hAnsi="Times New Roman" w:cs="Times New Roman"/>
          <w:sz w:val="28"/>
          <w:szCs w:val="28"/>
        </w:rPr>
      </w:pPr>
    </w:p>
    <w:p w:rsidR="00534702" w:rsidRPr="00534702" w:rsidRDefault="00534702" w:rsidP="00534702">
      <w:pPr>
        <w:rPr>
          <w:rFonts w:ascii="Times New Roman" w:hAnsi="Times New Roman" w:cs="Times New Roman"/>
          <w:sz w:val="28"/>
          <w:szCs w:val="28"/>
        </w:rPr>
      </w:pPr>
    </w:p>
    <w:p w:rsidR="00534702" w:rsidRPr="00534702" w:rsidRDefault="00534702" w:rsidP="00534702">
      <w:pPr>
        <w:rPr>
          <w:rFonts w:ascii="Times New Roman" w:hAnsi="Times New Roman" w:cs="Times New Roman"/>
          <w:sz w:val="28"/>
          <w:szCs w:val="28"/>
        </w:rPr>
      </w:pPr>
      <w:r w:rsidRPr="00534702">
        <w:rPr>
          <w:rFonts w:ascii="Times New Roman" w:hAnsi="Times New Roman" w:cs="Times New Roman"/>
          <w:sz w:val="28"/>
          <w:szCs w:val="28"/>
        </w:rPr>
        <w:t xml:space="preserve">       ___________ /______________</w:t>
      </w:r>
      <w:r w:rsidRPr="00534702">
        <w:rPr>
          <w:rFonts w:ascii="Times New Roman" w:hAnsi="Times New Roman" w:cs="Times New Roman"/>
          <w:sz w:val="28"/>
          <w:szCs w:val="28"/>
        </w:rPr>
        <w:tab/>
      </w:r>
      <w:r w:rsidRPr="00534702">
        <w:rPr>
          <w:rFonts w:ascii="Times New Roman" w:hAnsi="Times New Roman" w:cs="Times New Roman"/>
          <w:sz w:val="28"/>
          <w:szCs w:val="28"/>
        </w:rPr>
        <w:tab/>
        <w:t xml:space="preserve">        _____________ /______________ </w:t>
      </w:r>
    </w:p>
    <w:p w:rsidR="00534702" w:rsidRPr="00534702" w:rsidRDefault="00534702" w:rsidP="00534702">
      <w:pPr>
        <w:rPr>
          <w:rFonts w:ascii="Times New Roman" w:eastAsia="MS Mincho" w:hAnsi="Times New Roman" w:cs="Times New Roman"/>
          <w:sz w:val="28"/>
          <w:szCs w:val="28"/>
        </w:rPr>
      </w:pPr>
    </w:p>
    <w:p w:rsidR="00534702" w:rsidRPr="00534702" w:rsidRDefault="00534702" w:rsidP="00534702">
      <w:pPr>
        <w:rPr>
          <w:rFonts w:ascii="Times New Roman" w:eastAsia="MS Mincho" w:hAnsi="Times New Roman" w:cs="Times New Roman"/>
          <w:sz w:val="28"/>
          <w:szCs w:val="28"/>
        </w:rPr>
      </w:pPr>
    </w:p>
    <w:p w:rsidR="00534702" w:rsidRPr="00534702" w:rsidRDefault="00534702" w:rsidP="00534702">
      <w:pPr>
        <w:rPr>
          <w:rFonts w:ascii="Times New Roman" w:eastAsia="MS Mincho" w:hAnsi="Times New Roman" w:cs="Times New Roman"/>
          <w:sz w:val="28"/>
          <w:szCs w:val="28"/>
        </w:rPr>
      </w:pPr>
    </w:p>
    <w:p w:rsidR="00534702" w:rsidRPr="00534702" w:rsidRDefault="00534702" w:rsidP="00534702">
      <w:pPr>
        <w:rPr>
          <w:rFonts w:ascii="Times New Roman" w:eastAsia="MS Mincho" w:hAnsi="Times New Roman" w:cs="Times New Roman"/>
          <w:sz w:val="28"/>
          <w:szCs w:val="28"/>
        </w:rPr>
      </w:pPr>
    </w:p>
    <w:p w:rsidR="00534702" w:rsidRPr="00534702" w:rsidRDefault="00534702" w:rsidP="00534702">
      <w:pPr>
        <w:rPr>
          <w:rFonts w:ascii="Times New Roman" w:eastAsia="MS Mincho" w:hAnsi="Times New Roman" w:cs="Times New Roman"/>
          <w:sz w:val="28"/>
          <w:szCs w:val="28"/>
        </w:rPr>
      </w:pPr>
    </w:p>
    <w:p w:rsidR="00534702" w:rsidRPr="00534702" w:rsidRDefault="00534702" w:rsidP="00534702">
      <w:pPr>
        <w:tabs>
          <w:tab w:val="left" w:pos="7230"/>
        </w:tabs>
        <w:jc w:val="right"/>
        <w:rPr>
          <w:rFonts w:ascii="Times New Roman" w:hAnsi="Times New Roman" w:cs="Times New Roman"/>
          <w:b/>
          <w:sz w:val="28"/>
          <w:szCs w:val="28"/>
        </w:rPr>
      </w:pPr>
      <w:r w:rsidRPr="00534702">
        <w:rPr>
          <w:rFonts w:ascii="Times New Roman" w:hAnsi="Times New Roman" w:cs="Times New Roman"/>
          <w:sz w:val="28"/>
          <w:szCs w:val="28"/>
        </w:rPr>
        <w:lastRenderedPageBreak/>
        <w:t xml:space="preserve">                                                                                     </w:t>
      </w:r>
      <w:r w:rsidRPr="00534702">
        <w:rPr>
          <w:rFonts w:ascii="Times New Roman" w:hAnsi="Times New Roman" w:cs="Times New Roman"/>
          <w:b/>
          <w:sz w:val="28"/>
          <w:szCs w:val="28"/>
        </w:rPr>
        <w:t>Приложение № 2</w:t>
      </w:r>
    </w:p>
    <w:p w:rsidR="00534702" w:rsidRPr="00534702" w:rsidRDefault="00534702" w:rsidP="00534702">
      <w:pPr>
        <w:tabs>
          <w:tab w:val="left" w:pos="7230"/>
        </w:tabs>
        <w:jc w:val="right"/>
        <w:rPr>
          <w:rFonts w:ascii="Times New Roman" w:hAnsi="Times New Roman" w:cs="Times New Roman"/>
          <w:b/>
          <w:sz w:val="28"/>
          <w:szCs w:val="28"/>
        </w:rPr>
      </w:pPr>
      <w:r w:rsidRPr="00534702">
        <w:rPr>
          <w:rFonts w:ascii="Times New Roman" w:hAnsi="Times New Roman" w:cs="Times New Roman"/>
          <w:b/>
          <w:sz w:val="28"/>
          <w:szCs w:val="28"/>
        </w:rPr>
        <w:t xml:space="preserve">                                к договору № ______</w:t>
      </w:r>
    </w:p>
    <w:p w:rsidR="00534702" w:rsidRPr="00534702" w:rsidRDefault="00534702" w:rsidP="00534702">
      <w:pPr>
        <w:tabs>
          <w:tab w:val="left" w:pos="7230"/>
        </w:tabs>
        <w:jc w:val="right"/>
        <w:rPr>
          <w:rFonts w:ascii="Times New Roman" w:hAnsi="Times New Roman" w:cs="Times New Roman"/>
          <w:b/>
          <w:sz w:val="28"/>
          <w:szCs w:val="28"/>
        </w:rPr>
      </w:pPr>
      <w:r w:rsidRPr="00534702">
        <w:rPr>
          <w:rFonts w:ascii="Times New Roman" w:hAnsi="Times New Roman" w:cs="Times New Roman"/>
          <w:b/>
          <w:sz w:val="28"/>
          <w:szCs w:val="28"/>
        </w:rPr>
        <w:t xml:space="preserve">                                   от «__»__________20__г</w:t>
      </w:r>
    </w:p>
    <w:p w:rsidR="00534702" w:rsidRPr="00534702" w:rsidRDefault="00534702" w:rsidP="00534702">
      <w:pPr>
        <w:rPr>
          <w:rFonts w:ascii="Times New Roman" w:hAnsi="Times New Roman" w:cs="Times New Roman"/>
          <w:sz w:val="28"/>
          <w:szCs w:val="28"/>
        </w:rPr>
      </w:pPr>
    </w:p>
    <w:p w:rsidR="00534702" w:rsidRPr="00534702" w:rsidRDefault="00534702" w:rsidP="00534702">
      <w:pPr>
        <w:rPr>
          <w:rFonts w:ascii="Times New Roman" w:hAnsi="Times New Roman" w:cs="Times New Roman"/>
          <w:sz w:val="28"/>
          <w:szCs w:val="28"/>
        </w:rPr>
      </w:pPr>
    </w:p>
    <w:p w:rsidR="00534702" w:rsidRPr="00534702" w:rsidRDefault="00534702" w:rsidP="00534702">
      <w:pPr>
        <w:ind w:left="567"/>
        <w:rPr>
          <w:rFonts w:ascii="Times New Roman" w:hAnsi="Times New Roman" w:cs="Times New Roman"/>
          <w:sz w:val="28"/>
          <w:szCs w:val="28"/>
        </w:rPr>
      </w:pPr>
    </w:p>
    <w:p w:rsidR="00534702" w:rsidRPr="00534702" w:rsidRDefault="00534702" w:rsidP="00534702">
      <w:pPr>
        <w:ind w:left="567"/>
        <w:rPr>
          <w:rFonts w:ascii="Times New Roman" w:hAnsi="Times New Roman" w:cs="Times New Roman"/>
          <w:sz w:val="28"/>
          <w:szCs w:val="28"/>
        </w:rPr>
      </w:pPr>
      <w:r w:rsidRPr="00534702">
        <w:rPr>
          <w:rFonts w:ascii="Times New Roman" w:hAnsi="Times New Roman" w:cs="Times New Roman"/>
          <w:sz w:val="28"/>
          <w:szCs w:val="28"/>
        </w:rPr>
        <w:t>Детализация счета    № ____   от ______________</w:t>
      </w:r>
    </w:p>
    <w:p w:rsidR="00534702" w:rsidRPr="00534702" w:rsidRDefault="00534702" w:rsidP="00534702">
      <w:pPr>
        <w:ind w:left="567"/>
        <w:rPr>
          <w:rFonts w:ascii="Times New Roman" w:hAnsi="Times New Roman" w:cs="Times New Roman"/>
          <w:sz w:val="28"/>
          <w:szCs w:val="28"/>
        </w:rPr>
      </w:pPr>
      <w:r w:rsidRPr="00534702">
        <w:rPr>
          <w:rFonts w:ascii="Times New Roman" w:hAnsi="Times New Roman" w:cs="Times New Roman"/>
          <w:sz w:val="28"/>
          <w:szCs w:val="28"/>
        </w:rPr>
        <w:t xml:space="preserve">Клиент: </w:t>
      </w:r>
      <w:r>
        <w:rPr>
          <w:rFonts w:ascii="Times New Roman" w:hAnsi="Times New Roman" w:cs="Times New Roman"/>
          <w:sz w:val="28"/>
          <w:szCs w:val="28"/>
        </w:rPr>
        <w:t>А</w:t>
      </w:r>
      <w:r w:rsidRPr="00534702">
        <w:rPr>
          <w:rFonts w:ascii="Times New Roman" w:hAnsi="Times New Roman" w:cs="Times New Roman"/>
          <w:sz w:val="28"/>
          <w:szCs w:val="28"/>
        </w:rPr>
        <w:t>кционерное общество «Содружество»</w:t>
      </w:r>
    </w:p>
    <w:p w:rsidR="00534702" w:rsidRPr="00534702" w:rsidRDefault="00534702" w:rsidP="00534702">
      <w:pPr>
        <w:ind w:left="567"/>
        <w:rPr>
          <w:rFonts w:ascii="Times New Roman" w:hAnsi="Times New Roman" w:cs="Times New Roman"/>
          <w:sz w:val="28"/>
          <w:szCs w:val="28"/>
        </w:rPr>
      </w:pPr>
      <w:r w:rsidRPr="00534702">
        <w:rPr>
          <w:rFonts w:ascii="Times New Roman" w:hAnsi="Times New Roman" w:cs="Times New Roman"/>
          <w:sz w:val="28"/>
          <w:szCs w:val="28"/>
        </w:rPr>
        <w:t>Договор № ___________</w:t>
      </w:r>
    </w:p>
    <w:p w:rsidR="00534702" w:rsidRPr="00534702" w:rsidRDefault="00534702" w:rsidP="00534702">
      <w:pPr>
        <w:rPr>
          <w:rFonts w:ascii="Times New Roman" w:hAnsi="Times New Roman" w:cs="Times New Roman"/>
          <w:sz w:val="28"/>
          <w:szCs w:val="28"/>
        </w:rPr>
      </w:pPr>
    </w:p>
    <w:p w:rsidR="00534702" w:rsidRPr="00534702" w:rsidRDefault="00534702" w:rsidP="00534702">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581"/>
        <w:gridCol w:w="962"/>
        <w:gridCol w:w="1155"/>
        <w:gridCol w:w="967"/>
        <w:gridCol w:w="906"/>
        <w:gridCol w:w="1349"/>
        <w:gridCol w:w="963"/>
        <w:gridCol w:w="1000"/>
      </w:tblGrid>
      <w:tr w:rsidR="00534702" w:rsidRPr="00534702" w:rsidTr="00694A14">
        <w:trPr>
          <w:jc w:val="center"/>
        </w:trPr>
        <w:tc>
          <w:tcPr>
            <w:tcW w:w="1045" w:type="dxa"/>
            <w:vAlign w:val="center"/>
          </w:tcPr>
          <w:p w:rsidR="00534702" w:rsidRPr="00534702" w:rsidRDefault="00534702" w:rsidP="00694A14">
            <w:pPr>
              <w:spacing w:line="240" w:lineRule="auto"/>
              <w:ind w:firstLine="34"/>
              <w:jc w:val="center"/>
              <w:rPr>
                <w:rFonts w:ascii="Times New Roman" w:hAnsi="Times New Roman" w:cs="Times New Roman"/>
                <w:b/>
                <w:sz w:val="28"/>
                <w:szCs w:val="28"/>
              </w:rPr>
            </w:pPr>
            <w:r w:rsidRPr="00534702">
              <w:rPr>
                <w:rFonts w:ascii="Times New Roman" w:hAnsi="Times New Roman" w:cs="Times New Roman"/>
                <w:b/>
                <w:sz w:val="28"/>
                <w:szCs w:val="28"/>
              </w:rPr>
              <w:t>№</w:t>
            </w:r>
          </w:p>
        </w:tc>
        <w:tc>
          <w:tcPr>
            <w:tcW w:w="1191" w:type="dxa"/>
            <w:vAlign w:val="center"/>
          </w:tcPr>
          <w:p w:rsidR="00534702" w:rsidRPr="00534702" w:rsidRDefault="00534702" w:rsidP="00694A14">
            <w:pPr>
              <w:spacing w:line="240" w:lineRule="auto"/>
              <w:ind w:firstLine="34"/>
              <w:jc w:val="center"/>
              <w:rPr>
                <w:rFonts w:ascii="Times New Roman" w:hAnsi="Times New Roman" w:cs="Times New Roman"/>
                <w:b/>
                <w:sz w:val="28"/>
                <w:szCs w:val="28"/>
              </w:rPr>
            </w:pPr>
            <w:r w:rsidRPr="00534702">
              <w:rPr>
                <w:rFonts w:ascii="Times New Roman" w:hAnsi="Times New Roman" w:cs="Times New Roman"/>
                <w:b/>
                <w:sz w:val="28"/>
                <w:szCs w:val="28"/>
              </w:rPr>
              <w:t>№ накладной</w:t>
            </w:r>
          </w:p>
        </w:tc>
        <w:tc>
          <w:tcPr>
            <w:tcW w:w="1050" w:type="dxa"/>
            <w:vAlign w:val="center"/>
          </w:tcPr>
          <w:p w:rsidR="00534702" w:rsidRPr="00534702" w:rsidRDefault="00534702" w:rsidP="00694A14">
            <w:pPr>
              <w:spacing w:line="240" w:lineRule="auto"/>
              <w:ind w:firstLine="34"/>
              <w:jc w:val="center"/>
              <w:rPr>
                <w:rFonts w:ascii="Times New Roman" w:hAnsi="Times New Roman" w:cs="Times New Roman"/>
                <w:b/>
                <w:sz w:val="28"/>
                <w:szCs w:val="28"/>
              </w:rPr>
            </w:pPr>
            <w:r w:rsidRPr="00534702">
              <w:rPr>
                <w:rFonts w:ascii="Times New Roman" w:hAnsi="Times New Roman" w:cs="Times New Roman"/>
                <w:b/>
                <w:sz w:val="28"/>
                <w:szCs w:val="28"/>
              </w:rPr>
              <w:t>Дата</w:t>
            </w:r>
          </w:p>
        </w:tc>
        <w:tc>
          <w:tcPr>
            <w:tcW w:w="1056" w:type="dxa"/>
            <w:vAlign w:val="center"/>
          </w:tcPr>
          <w:p w:rsidR="00534702" w:rsidRPr="00534702" w:rsidRDefault="00534702" w:rsidP="00694A14">
            <w:pPr>
              <w:spacing w:line="240" w:lineRule="auto"/>
              <w:ind w:firstLine="34"/>
              <w:jc w:val="center"/>
              <w:rPr>
                <w:rFonts w:ascii="Times New Roman" w:hAnsi="Times New Roman" w:cs="Times New Roman"/>
                <w:b/>
                <w:sz w:val="28"/>
                <w:szCs w:val="28"/>
              </w:rPr>
            </w:pPr>
            <w:r w:rsidRPr="00534702">
              <w:rPr>
                <w:rFonts w:ascii="Times New Roman" w:hAnsi="Times New Roman" w:cs="Times New Roman"/>
                <w:b/>
                <w:sz w:val="28"/>
                <w:szCs w:val="28"/>
              </w:rPr>
              <w:t>Откуда</w:t>
            </w:r>
          </w:p>
        </w:tc>
        <w:tc>
          <w:tcPr>
            <w:tcW w:w="1050" w:type="dxa"/>
            <w:vAlign w:val="center"/>
          </w:tcPr>
          <w:p w:rsidR="00534702" w:rsidRPr="00534702" w:rsidRDefault="00534702" w:rsidP="00694A14">
            <w:pPr>
              <w:spacing w:line="240" w:lineRule="auto"/>
              <w:ind w:firstLine="34"/>
              <w:jc w:val="center"/>
              <w:rPr>
                <w:rFonts w:ascii="Times New Roman" w:hAnsi="Times New Roman" w:cs="Times New Roman"/>
                <w:b/>
                <w:sz w:val="28"/>
                <w:szCs w:val="28"/>
              </w:rPr>
            </w:pPr>
            <w:r w:rsidRPr="00534702">
              <w:rPr>
                <w:rFonts w:ascii="Times New Roman" w:hAnsi="Times New Roman" w:cs="Times New Roman"/>
                <w:b/>
                <w:sz w:val="28"/>
                <w:szCs w:val="28"/>
              </w:rPr>
              <w:t>Куда</w:t>
            </w:r>
          </w:p>
        </w:tc>
        <w:tc>
          <w:tcPr>
            <w:tcW w:w="1047" w:type="dxa"/>
            <w:vAlign w:val="center"/>
          </w:tcPr>
          <w:p w:rsidR="00534702" w:rsidRPr="00534702" w:rsidRDefault="00534702" w:rsidP="00694A14">
            <w:pPr>
              <w:spacing w:line="240" w:lineRule="auto"/>
              <w:ind w:firstLine="34"/>
              <w:jc w:val="center"/>
              <w:rPr>
                <w:rFonts w:ascii="Times New Roman" w:hAnsi="Times New Roman" w:cs="Times New Roman"/>
                <w:b/>
                <w:sz w:val="28"/>
                <w:szCs w:val="28"/>
              </w:rPr>
            </w:pPr>
            <w:r w:rsidRPr="00534702">
              <w:rPr>
                <w:rFonts w:ascii="Times New Roman" w:hAnsi="Times New Roman" w:cs="Times New Roman"/>
                <w:b/>
                <w:sz w:val="28"/>
                <w:szCs w:val="28"/>
              </w:rPr>
              <w:t>Вес (кг)</w:t>
            </w:r>
          </w:p>
        </w:tc>
        <w:tc>
          <w:tcPr>
            <w:tcW w:w="1061" w:type="dxa"/>
            <w:vAlign w:val="center"/>
          </w:tcPr>
          <w:p w:rsidR="00534702" w:rsidRPr="00534702" w:rsidRDefault="00534702" w:rsidP="00694A14">
            <w:pPr>
              <w:spacing w:line="240" w:lineRule="auto"/>
              <w:ind w:firstLine="34"/>
              <w:jc w:val="center"/>
              <w:rPr>
                <w:rFonts w:ascii="Times New Roman" w:hAnsi="Times New Roman" w:cs="Times New Roman"/>
                <w:b/>
                <w:sz w:val="28"/>
                <w:szCs w:val="28"/>
              </w:rPr>
            </w:pPr>
            <w:r w:rsidRPr="00534702">
              <w:rPr>
                <w:rFonts w:ascii="Times New Roman" w:hAnsi="Times New Roman" w:cs="Times New Roman"/>
                <w:b/>
                <w:sz w:val="28"/>
                <w:szCs w:val="28"/>
              </w:rPr>
              <w:t>Тариф,</w:t>
            </w:r>
          </w:p>
          <w:p w:rsidR="00534702" w:rsidRPr="00534702" w:rsidRDefault="00534702" w:rsidP="00694A14">
            <w:pPr>
              <w:spacing w:line="240" w:lineRule="auto"/>
              <w:ind w:firstLine="34"/>
              <w:jc w:val="center"/>
              <w:rPr>
                <w:rFonts w:ascii="Times New Roman" w:hAnsi="Times New Roman" w:cs="Times New Roman"/>
                <w:b/>
                <w:sz w:val="28"/>
                <w:szCs w:val="28"/>
              </w:rPr>
            </w:pPr>
            <w:r w:rsidRPr="00534702">
              <w:rPr>
                <w:rFonts w:ascii="Times New Roman" w:hAnsi="Times New Roman" w:cs="Times New Roman"/>
                <w:b/>
                <w:sz w:val="28"/>
                <w:szCs w:val="28"/>
              </w:rPr>
              <w:t>включая НДС</w:t>
            </w:r>
          </w:p>
        </w:tc>
        <w:tc>
          <w:tcPr>
            <w:tcW w:w="1051" w:type="dxa"/>
            <w:vAlign w:val="center"/>
          </w:tcPr>
          <w:p w:rsidR="00534702" w:rsidRPr="00534702" w:rsidRDefault="00534702" w:rsidP="00694A14">
            <w:pPr>
              <w:spacing w:line="240" w:lineRule="auto"/>
              <w:ind w:firstLine="34"/>
              <w:jc w:val="center"/>
              <w:rPr>
                <w:rFonts w:ascii="Times New Roman" w:hAnsi="Times New Roman" w:cs="Times New Roman"/>
                <w:b/>
                <w:sz w:val="28"/>
                <w:szCs w:val="28"/>
              </w:rPr>
            </w:pPr>
            <w:r w:rsidRPr="00534702">
              <w:rPr>
                <w:rFonts w:ascii="Times New Roman" w:hAnsi="Times New Roman" w:cs="Times New Roman"/>
                <w:b/>
                <w:sz w:val="28"/>
                <w:szCs w:val="28"/>
              </w:rPr>
              <w:t>НДС</w:t>
            </w:r>
          </w:p>
          <w:p w:rsidR="00534702" w:rsidRPr="00534702" w:rsidRDefault="00534702" w:rsidP="00694A14">
            <w:pPr>
              <w:spacing w:line="240" w:lineRule="auto"/>
              <w:ind w:firstLine="34"/>
              <w:jc w:val="center"/>
              <w:rPr>
                <w:rFonts w:ascii="Times New Roman" w:hAnsi="Times New Roman" w:cs="Times New Roman"/>
                <w:b/>
                <w:sz w:val="28"/>
                <w:szCs w:val="28"/>
              </w:rPr>
            </w:pPr>
            <w:r w:rsidRPr="00534702">
              <w:rPr>
                <w:rFonts w:ascii="Times New Roman" w:hAnsi="Times New Roman" w:cs="Times New Roman"/>
                <w:b/>
                <w:sz w:val="28"/>
                <w:szCs w:val="28"/>
              </w:rPr>
              <w:t>__%</w:t>
            </w:r>
          </w:p>
        </w:tc>
        <w:tc>
          <w:tcPr>
            <w:tcW w:w="1053" w:type="dxa"/>
            <w:vAlign w:val="center"/>
          </w:tcPr>
          <w:p w:rsidR="00534702" w:rsidRPr="00534702" w:rsidRDefault="00534702" w:rsidP="00694A14">
            <w:pPr>
              <w:spacing w:line="240" w:lineRule="auto"/>
              <w:ind w:firstLine="34"/>
              <w:jc w:val="center"/>
              <w:rPr>
                <w:rFonts w:ascii="Times New Roman" w:hAnsi="Times New Roman" w:cs="Times New Roman"/>
                <w:b/>
                <w:sz w:val="28"/>
                <w:szCs w:val="28"/>
              </w:rPr>
            </w:pPr>
            <w:r w:rsidRPr="00534702">
              <w:rPr>
                <w:rFonts w:ascii="Times New Roman" w:hAnsi="Times New Roman" w:cs="Times New Roman"/>
                <w:b/>
                <w:sz w:val="28"/>
                <w:szCs w:val="28"/>
              </w:rPr>
              <w:t>Всего</w:t>
            </w:r>
          </w:p>
          <w:p w:rsidR="00534702" w:rsidRPr="00534702" w:rsidRDefault="00534702" w:rsidP="00694A14">
            <w:pPr>
              <w:spacing w:line="240" w:lineRule="auto"/>
              <w:ind w:firstLine="34"/>
              <w:jc w:val="center"/>
              <w:rPr>
                <w:rFonts w:ascii="Times New Roman" w:hAnsi="Times New Roman" w:cs="Times New Roman"/>
                <w:b/>
                <w:sz w:val="28"/>
                <w:szCs w:val="28"/>
              </w:rPr>
            </w:pPr>
            <w:r w:rsidRPr="00534702">
              <w:rPr>
                <w:rFonts w:ascii="Times New Roman" w:hAnsi="Times New Roman" w:cs="Times New Roman"/>
                <w:b/>
                <w:sz w:val="28"/>
                <w:szCs w:val="28"/>
              </w:rPr>
              <w:t>(руб.)</w:t>
            </w:r>
          </w:p>
        </w:tc>
      </w:tr>
      <w:tr w:rsidR="00534702" w:rsidRPr="00534702" w:rsidTr="00694A14">
        <w:trPr>
          <w:jc w:val="center"/>
        </w:trPr>
        <w:tc>
          <w:tcPr>
            <w:tcW w:w="1045" w:type="dxa"/>
          </w:tcPr>
          <w:p w:rsidR="00534702" w:rsidRPr="00534702" w:rsidRDefault="00534702" w:rsidP="00694A14">
            <w:pPr>
              <w:rPr>
                <w:rFonts w:ascii="Times New Roman" w:hAnsi="Times New Roman" w:cs="Times New Roman"/>
                <w:sz w:val="28"/>
                <w:szCs w:val="28"/>
              </w:rPr>
            </w:pPr>
          </w:p>
        </w:tc>
        <w:tc>
          <w:tcPr>
            <w:tcW w:w="1191" w:type="dxa"/>
          </w:tcPr>
          <w:p w:rsidR="00534702" w:rsidRPr="00534702" w:rsidRDefault="00534702" w:rsidP="00694A14">
            <w:pPr>
              <w:rPr>
                <w:rFonts w:ascii="Times New Roman" w:hAnsi="Times New Roman" w:cs="Times New Roman"/>
                <w:sz w:val="28"/>
                <w:szCs w:val="28"/>
              </w:rPr>
            </w:pPr>
          </w:p>
        </w:tc>
        <w:tc>
          <w:tcPr>
            <w:tcW w:w="1050" w:type="dxa"/>
          </w:tcPr>
          <w:p w:rsidR="00534702" w:rsidRPr="00534702" w:rsidRDefault="00534702" w:rsidP="00694A14">
            <w:pPr>
              <w:rPr>
                <w:rFonts w:ascii="Times New Roman" w:hAnsi="Times New Roman" w:cs="Times New Roman"/>
                <w:sz w:val="28"/>
                <w:szCs w:val="28"/>
              </w:rPr>
            </w:pPr>
          </w:p>
        </w:tc>
        <w:tc>
          <w:tcPr>
            <w:tcW w:w="1056" w:type="dxa"/>
          </w:tcPr>
          <w:p w:rsidR="00534702" w:rsidRPr="00534702" w:rsidRDefault="00534702" w:rsidP="00694A14">
            <w:pPr>
              <w:rPr>
                <w:rFonts w:ascii="Times New Roman" w:hAnsi="Times New Roman" w:cs="Times New Roman"/>
                <w:sz w:val="28"/>
                <w:szCs w:val="28"/>
              </w:rPr>
            </w:pPr>
          </w:p>
        </w:tc>
        <w:tc>
          <w:tcPr>
            <w:tcW w:w="1050" w:type="dxa"/>
          </w:tcPr>
          <w:p w:rsidR="00534702" w:rsidRPr="00534702" w:rsidRDefault="00534702" w:rsidP="00694A14">
            <w:pPr>
              <w:rPr>
                <w:rFonts w:ascii="Times New Roman" w:hAnsi="Times New Roman" w:cs="Times New Roman"/>
                <w:sz w:val="28"/>
                <w:szCs w:val="28"/>
              </w:rPr>
            </w:pPr>
          </w:p>
        </w:tc>
        <w:tc>
          <w:tcPr>
            <w:tcW w:w="1047" w:type="dxa"/>
          </w:tcPr>
          <w:p w:rsidR="00534702" w:rsidRPr="00534702" w:rsidRDefault="00534702" w:rsidP="00694A14">
            <w:pPr>
              <w:rPr>
                <w:rFonts w:ascii="Times New Roman" w:hAnsi="Times New Roman" w:cs="Times New Roman"/>
                <w:sz w:val="28"/>
                <w:szCs w:val="28"/>
              </w:rPr>
            </w:pPr>
          </w:p>
        </w:tc>
        <w:tc>
          <w:tcPr>
            <w:tcW w:w="1061" w:type="dxa"/>
          </w:tcPr>
          <w:p w:rsidR="00534702" w:rsidRPr="00534702" w:rsidRDefault="00534702" w:rsidP="00694A14">
            <w:pPr>
              <w:rPr>
                <w:rFonts w:ascii="Times New Roman" w:hAnsi="Times New Roman" w:cs="Times New Roman"/>
                <w:sz w:val="28"/>
                <w:szCs w:val="28"/>
              </w:rPr>
            </w:pPr>
          </w:p>
        </w:tc>
        <w:tc>
          <w:tcPr>
            <w:tcW w:w="1051" w:type="dxa"/>
          </w:tcPr>
          <w:p w:rsidR="00534702" w:rsidRPr="00534702" w:rsidRDefault="00534702" w:rsidP="00694A14">
            <w:pPr>
              <w:rPr>
                <w:rFonts w:ascii="Times New Roman" w:hAnsi="Times New Roman" w:cs="Times New Roman"/>
                <w:sz w:val="28"/>
                <w:szCs w:val="28"/>
              </w:rPr>
            </w:pPr>
          </w:p>
        </w:tc>
        <w:tc>
          <w:tcPr>
            <w:tcW w:w="1053" w:type="dxa"/>
          </w:tcPr>
          <w:p w:rsidR="00534702" w:rsidRPr="00534702" w:rsidRDefault="00534702" w:rsidP="00694A14">
            <w:pPr>
              <w:rPr>
                <w:rFonts w:ascii="Times New Roman" w:hAnsi="Times New Roman" w:cs="Times New Roman"/>
                <w:sz w:val="28"/>
                <w:szCs w:val="28"/>
              </w:rPr>
            </w:pPr>
          </w:p>
        </w:tc>
      </w:tr>
      <w:tr w:rsidR="00534702" w:rsidRPr="00534702" w:rsidTr="00694A14">
        <w:trPr>
          <w:jc w:val="center"/>
        </w:trPr>
        <w:tc>
          <w:tcPr>
            <w:tcW w:w="1045" w:type="dxa"/>
          </w:tcPr>
          <w:p w:rsidR="00534702" w:rsidRPr="00534702" w:rsidRDefault="00534702" w:rsidP="00694A14">
            <w:pPr>
              <w:rPr>
                <w:rFonts w:ascii="Times New Roman" w:hAnsi="Times New Roman" w:cs="Times New Roman"/>
                <w:sz w:val="28"/>
                <w:szCs w:val="28"/>
              </w:rPr>
            </w:pPr>
          </w:p>
        </w:tc>
        <w:tc>
          <w:tcPr>
            <w:tcW w:w="1191" w:type="dxa"/>
          </w:tcPr>
          <w:p w:rsidR="00534702" w:rsidRPr="00534702" w:rsidRDefault="00534702" w:rsidP="00694A14">
            <w:pPr>
              <w:rPr>
                <w:rFonts w:ascii="Times New Roman" w:hAnsi="Times New Roman" w:cs="Times New Roman"/>
                <w:sz w:val="28"/>
                <w:szCs w:val="28"/>
              </w:rPr>
            </w:pPr>
          </w:p>
        </w:tc>
        <w:tc>
          <w:tcPr>
            <w:tcW w:w="1050" w:type="dxa"/>
          </w:tcPr>
          <w:p w:rsidR="00534702" w:rsidRPr="00534702" w:rsidRDefault="00534702" w:rsidP="00694A14">
            <w:pPr>
              <w:rPr>
                <w:rFonts w:ascii="Times New Roman" w:hAnsi="Times New Roman" w:cs="Times New Roman"/>
                <w:sz w:val="28"/>
                <w:szCs w:val="28"/>
              </w:rPr>
            </w:pPr>
          </w:p>
        </w:tc>
        <w:tc>
          <w:tcPr>
            <w:tcW w:w="1056" w:type="dxa"/>
          </w:tcPr>
          <w:p w:rsidR="00534702" w:rsidRPr="00534702" w:rsidRDefault="00534702" w:rsidP="00694A14">
            <w:pPr>
              <w:rPr>
                <w:rFonts w:ascii="Times New Roman" w:hAnsi="Times New Roman" w:cs="Times New Roman"/>
                <w:sz w:val="28"/>
                <w:szCs w:val="28"/>
              </w:rPr>
            </w:pPr>
          </w:p>
        </w:tc>
        <w:tc>
          <w:tcPr>
            <w:tcW w:w="1050" w:type="dxa"/>
          </w:tcPr>
          <w:p w:rsidR="00534702" w:rsidRPr="00534702" w:rsidRDefault="00534702" w:rsidP="00694A14">
            <w:pPr>
              <w:rPr>
                <w:rFonts w:ascii="Times New Roman" w:hAnsi="Times New Roman" w:cs="Times New Roman"/>
                <w:sz w:val="28"/>
                <w:szCs w:val="28"/>
              </w:rPr>
            </w:pPr>
          </w:p>
        </w:tc>
        <w:tc>
          <w:tcPr>
            <w:tcW w:w="1047" w:type="dxa"/>
          </w:tcPr>
          <w:p w:rsidR="00534702" w:rsidRPr="00534702" w:rsidRDefault="00534702" w:rsidP="00694A14">
            <w:pPr>
              <w:rPr>
                <w:rFonts w:ascii="Times New Roman" w:hAnsi="Times New Roman" w:cs="Times New Roman"/>
                <w:sz w:val="28"/>
                <w:szCs w:val="28"/>
              </w:rPr>
            </w:pPr>
          </w:p>
        </w:tc>
        <w:tc>
          <w:tcPr>
            <w:tcW w:w="1061" w:type="dxa"/>
          </w:tcPr>
          <w:p w:rsidR="00534702" w:rsidRPr="00534702" w:rsidRDefault="00534702" w:rsidP="00694A14">
            <w:pPr>
              <w:rPr>
                <w:rFonts w:ascii="Times New Roman" w:hAnsi="Times New Roman" w:cs="Times New Roman"/>
                <w:sz w:val="28"/>
                <w:szCs w:val="28"/>
              </w:rPr>
            </w:pPr>
          </w:p>
        </w:tc>
        <w:tc>
          <w:tcPr>
            <w:tcW w:w="1051" w:type="dxa"/>
          </w:tcPr>
          <w:p w:rsidR="00534702" w:rsidRPr="00534702" w:rsidRDefault="00534702" w:rsidP="00694A14">
            <w:pPr>
              <w:rPr>
                <w:rFonts w:ascii="Times New Roman" w:hAnsi="Times New Roman" w:cs="Times New Roman"/>
                <w:sz w:val="28"/>
                <w:szCs w:val="28"/>
              </w:rPr>
            </w:pPr>
          </w:p>
        </w:tc>
        <w:tc>
          <w:tcPr>
            <w:tcW w:w="1053" w:type="dxa"/>
          </w:tcPr>
          <w:p w:rsidR="00534702" w:rsidRPr="00534702" w:rsidRDefault="00534702" w:rsidP="00694A14">
            <w:pPr>
              <w:rPr>
                <w:rFonts w:ascii="Times New Roman" w:hAnsi="Times New Roman" w:cs="Times New Roman"/>
                <w:sz w:val="28"/>
                <w:szCs w:val="28"/>
              </w:rPr>
            </w:pPr>
          </w:p>
        </w:tc>
      </w:tr>
      <w:tr w:rsidR="00534702" w:rsidRPr="00534702" w:rsidTr="00694A14">
        <w:trPr>
          <w:jc w:val="center"/>
        </w:trPr>
        <w:tc>
          <w:tcPr>
            <w:tcW w:w="6439" w:type="dxa"/>
            <w:gridSpan w:val="6"/>
          </w:tcPr>
          <w:p w:rsidR="00534702" w:rsidRPr="00534702" w:rsidRDefault="00534702" w:rsidP="00694A14">
            <w:pPr>
              <w:rPr>
                <w:rFonts w:ascii="Times New Roman" w:hAnsi="Times New Roman" w:cs="Times New Roman"/>
                <w:sz w:val="28"/>
                <w:szCs w:val="28"/>
              </w:rPr>
            </w:pPr>
            <w:r w:rsidRPr="00534702">
              <w:rPr>
                <w:rFonts w:ascii="Times New Roman" w:hAnsi="Times New Roman" w:cs="Times New Roman"/>
                <w:sz w:val="28"/>
                <w:szCs w:val="28"/>
              </w:rPr>
              <w:t>Итого:</w:t>
            </w:r>
          </w:p>
        </w:tc>
        <w:tc>
          <w:tcPr>
            <w:tcW w:w="1061" w:type="dxa"/>
          </w:tcPr>
          <w:p w:rsidR="00534702" w:rsidRPr="00534702" w:rsidRDefault="00534702" w:rsidP="00694A14">
            <w:pPr>
              <w:rPr>
                <w:rFonts w:ascii="Times New Roman" w:hAnsi="Times New Roman" w:cs="Times New Roman"/>
                <w:sz w:val="28"/>
                <w:szCs w:val="28"/>
              </w:rPr>
            </w:pPr>
          </w:p>
        </w:tc>
        <w:tc>
          <w:tcPr>
            <w:tcW w:w="1051" w:type="dxa"/>
          </w:tcPr>
          <w:p w:rsidR="00534702" w:rsidRPr="00534702" w:rsidRDefault="00534702" w:rsidP="00694A14">
            <w:pPr>
              <w:rPr>
                <w:rFonts w:ascii="Times New Roman" w:hAnsi="Times New Roman" w:cs="Times New Roman"/>
                <w:sz w:val="28"/>
                <w:szCs w:val="28"/>
              </w:rPr>
            </w:pPr>
          </w:p>
        </w:tc>
        <w:tc>
          <w:tcPr>
            <w:tcW w:w="1053" w:type="dxa"/>
          </w:tcPr>
          <w:p w:rsidR="00534702" w:rsidRPr="00534702" w:rsidRDefault="00534702" w:rsidP="00694A14">
            <w:pPr>
              <w:rPr>
                <w:rFonts w:ascii="Times New Roman" w:hAnsi="Times New Roman" w:cs="Times New Roman"/>
                <w:sz w:val="28"/>
                <w:szCs w:val="28"/>
              </w:rPr>
            </w:pPr>
          </w:p>
        </w:tc>
      </w:tr>
    </w:tbl>
    <w:p w:rsidR="00534702" w:rsidRPr="00534702" w:rsidRDefault="00534702" w:rsidP="00534702">
      <w:pPr>
        <w:rPr>
          <w:rFonts w:ascii="Times New Roman" w:hAnsi="Times New Roman" w:cs="Times New Roman"/>
          <w:sz w:val="28"/>
          <w:szCs w:val="28"/>
        </w:rPr>
      </w:pPr>
    </w:p>
    <w:p w:rsidR="00534702" w:rsidRPr="00534702" w:rsidRDefault="00534702" w:rsidP="00534702">
      <w:pPr>
        <w:rPr>
          <w:rFonts w:ascii="Times New Roman" w:hAnsi="Times New Roman" w:cs="Times New Roman"/>
          <w:sz w:val="28"/>
          <w:szCs w:val="28"/>
        </w:rPr>
      </w:pPr>
    </w:p>
    <w:p w:rsidR="00534702" w:rsidRPr="00534702" w:rsidRDefault="00534702" w:rsidP="00534702">
      <w:pPr>
        <w:ind w:left="567"/>
        <w:rPr>
          <w:rFonts w:ascii="Times New Roman" w:hAnsi="Times New Roman" w:cs="Times New Roman"/>
          <w:sz w:val="28"/>
          <w:szCs w:val="28"/>
        </w:rPr>
      </w:pPr>
      <w:r w:rsidRPr="00534702">
        <w:rPr>
          <w:rFonts w:ascii="Times New Roman" w:hAnsi="Times New Roman" w:cs="Times New Roman"/>
          <w:sz w:val="28"/>
          <w:szCs w:val="28"/>
        </w:rPr>
        <w:t xml:space="preserve">В том числе скидка по договору                                  </w:t>
      </w:r>
      <w:proofErr w:type="spellStart"/>
      <w:r w:rsidRPr="00534702">
        <w:rPr>
          <w:rFonts w:ascii="Times New Roman" w:hAnsi="Times New Roman" w:cs="Times New Roman"/>
          <w:sz w:val="28"/>
          <w:szCs w:val="28"/>
        </w:rPr>
        <w:t>м.п</w:t>
      </w:r>
      <w:proofErr w:type="spellEnd"/>
      <w:r w:rsidRPr="00534702">
        <w:rPr>
          <w:rFonts w:ascii="Times New Roman" w:hAnsi="Times New Roman" w:cs="Times New Roman"/>
          <w:sz w:val="28"/>
          <w:szCs w:val="28"/>
        </w:rPr>
        <w:t xml:space="preserve">. </w:t>
      </w:r>
    </w:p>
    <w:p w:rsidR="00534702" w:rsidRPr="00534702" w:rsidRDefault="00534702" w:rsidP="00534702">
      <w:pPr>
        <w:ind w:left="567"/>
        <w:rPr>
          <w:rFonts w:ascii="Times New Roman" w:hAnsi="Times New Roman" w:cs="Times New Roman"/>
          <w:sz w:val="28"/>
          <w:szCs w:val="28"/>
        </w:rPr>
      </w:pPr>
      <w:r w:rsidRPr="00534702">
        <w:rPr>
          <w:rFonts w:ascii="Times New Roman" w:hAnsi="Times New Roman" w:cs="Times New Roman"/>
          <w:sz w:val="28"/>
          <w:szCs w:val="28"/>
        </w:rPr>
        <w:t>Ф.И.О.</w:t>
      </w:r>
    </w:p>
    <w:p w:rsidR="00534702" w:rsidRPr="00534702" w:rsidRDefault="00534702" w:rsidP="00534702">
      <w:pPr>
        <w:rPr>
          <w:rFonts w:ascii="Times New Roman" w:hAnsi="Times New Roman" w:cs="Times New Roman"/>
          <w:sz w:val="28"/>
          <w:szCs w:val="28"/>
        </w:rPr>
      </w:pPr>
    </w:p>
    <w:p w:rsidR="00534702" w:rsidRPr="00534702" w:rsidRDefault="00534702" w:rsidP="00534702">
      <w:pPr>
        <w:pStyle w:val="5"/>
        <w:numPr>
          <w:ilvl w:val="4"/>
          <w:numId w:val="0"/>
        </w:numPr>
        <w:tabs>
          <w:tab w:val="num" w:pos="0"/>
        </w:tabs>
        <w:suppressAutoHyphens/>
        <w:ind w:left="1008" w:hanging="1008"/>
        <w:rPr>
          <w:rFonts w:ascii="Times New Roman" w:hAnsi="Times New Roman" w:cs="Times New Roman"/>
          <w:b/>
          <w:i/>
          <w:color w:val="auto"/>
          <w:sz w:val="28"/>
          <w:szCs w:val="28"/>
        </w:rPr>
      </w:pPr>
      <w:r w:rsidRPr="00534702">
        <w:rPr>
          <w:rFonts w:ascii="Times New Roman" w:hAnsi="Times New Roman" w:cs="Times New Roman"/>
          <w:b/>
          <w:i/>
          <w:color w:val="auto"/>
          <w:sz w:val="28"/>
          <w:szCs w:val="28"/>
        </w:rPr>
        <w:t xml:space="preserve">                    Исполнитель:                                                               Заказчик:</w:t>
      </w:r>
    </w:p>
    <w:p w:rsidR="00534702" w:rsidRPr="00534702" w:rsidRDefault="00534702" w:rsidP="00534702">
      <w:pPr>
        <w:rPr>
          <w:rFonts w:ascii="Times New Roman" w:hAnsi="Times New Roman" w:cs="Times New Roman"/>
          <w:sz w:val="28"/>
          <w:szCs w:val="28"/>
        </w:rPr>
      </w:pPr>
    </w:p>
    <w:p w:rsidR="00534702" w:rsidRPr="00534702" w:rsidRDefault="00534702" w:rsidP="00534702">
      <w:pPr>
        <w:rPr>
          <w:rFonts w:ascii="Times New Roman" w:hAnsi="Times New Roman" w:cs="Times New Roman"/>
          <w:sz w:val="28"/>
          <w:szCs w:val="28"/>
        </w:rPr>
      </w:pPr>
    </w:p>
    <w:p w:rsidR="00534702" w:rsidRPr="00534702" w:rsidRDefault="00534702" w:rsidP="00534702">
      <w:pPr>
        <w:tabs>
          <w:tab w:val="left" w:pos="5241"/>
        </w:tabs>
        <w:rPr>
          <w:rFonts w:ascii="Times New Roman" w:hAnsi="Times New Roman" w:cs="Times New Roman"/>
          <w:b/>
          <w:bCs/>
          <w:sz w:val="28"/>
          <w:szCs w:val="28"/>
        </w:rPr>
      </w:pPr>
      <w:r w:rsidRPr="00534702">
        <w:rPr>
          <w:rFonts w:ascii="Times New Roman" w:hAnsi="Times New Roman" w:cs="Times New Roman"/>
          <w:sz w:val="28"/>
          <w:szCs w:val="28"/>
        </w:rPr>
        <w:t>__________________/__________/</w:t>
      </w:r>
    </w:p>
    <w:p w:rsidR="003176DD" w:rsidRPr="000861A0" w:rsidRDefault="003176DD" w:rsidP="003176DD">
      <w:pPr>
        <w:suppressAutoHyphens/>
        <w:spacing w:after="0" w:line="240" w:lineRule="auto"/>
        <w:ind w:right="306" w:firstLine="5670"/>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lastRenderedPageBreak/>
        <w:t>Приложение № 5</w:t>
      </w:r>
    </w:p>
    <w:p w:rsidR="003176DD" w:rsidRPr="000861A0" w:rsidRDefault="003176DD" w:rsidP="003176DD">
      <w:pPr>
        <w:suppressAutoHyphens/>
        <w:spacing w:after="0" w:line="240" w:lineRule="auto"/>
        <w:ind w:right="306" w:firstLine="5670"/>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к аукционной документации</w:t>
      </w:r>
    </w:p>
    <w:p w:rsidR="003176DD" w:rsidRPr="000861A0"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p>
    <w:p w:rsidR="003176DD" w:rsidRPr="000861A0"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ФОРМА</w:t>
      </w:r>
    </w:p>
    <w:p w:rsidR="003176DD" w:rsidRPr="000861A0" w:rsidRDefault="003176DD" w:rsidP="003176DD">
      <w:pPr>
        <w:spacing w:after="0" w:line="240" w:lineRule="auto"/>
        <w:ind w:firstLine="709"/>
        <w:jc w:val="center"/>
        <w:rPr>
          <w:rFonts w:ascii="Times New Roman" w:eastAsia="MS Mincho" w:hAnsi="Times New Roman" w:cs="Times New Roman"/>
          <w:sz w:val="28"/>
          <w:szCs w:val="28"/>
          <w:lang w:eastAsia="ru-RU"/>
        </w:rPr>
      </w:pPr>
      <w:r w:rsidRPr="000861A0">
        <w:rPr>
          <w:rFonts w:ascii="Times New Roman" w:eastAsia="MS Mincho" w:hAnsi="Times New Roman" w:cs="Times New Roman"/>
          <w:color w:val="000000"/>
          <w:sz w:val="28"/>
          <w:szCs w:val="28"/>
          <w:lang w:eastAsia="ru-RU"/>
        </w:rPr>
        <w:t>декларации о соответствии участника закупки</w:t>
      </w:r>
      <w:r w:rsidRPr="000861A0">
        <w:rPr>
          <w:rFonts w:ascii="Times New Roman" w:eastAsia="MS Mincho" w:hAnsi="Times New Roman" w:cs="Times New Roman"/>
          <w:sz w:val="28"/>
          <w:szCs w:val="28"/>
          <w:lang w:eastAsia="ru-RU"/>
        </w:rPr>
        <w:t xml:space="preserve"> </w:t>
      </w:r>
    </w:p>
    <w:p w:rsidR="003176DD" w:rsidRPr="000861A0"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критериям отнесения к субъектам малого</w:t>
      </w:r>
    </w:p>
    <w:p w:rsidR="003176DD" w:rsidRPr="000861A0"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и среднего предпринимательства</w:t>
      </w:r>
    </w:p>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Подтверждаем, что _____________________________________________________ </w:t>
      </w:r>
      <w:r w:rsidRPr="000861A0">
        <w:rPr>
          <w:rFonts w:ascii="Times New Roman" w:eastAsia="MS Mincho" w:hAnsi="Times New Roman" w:cs="Times New Roman"/>
          <w:i/>
          <w:color w:val="000000"/>
          <w:sz w:val="28"/>
          <w:szCs w:val="28"/>
          <w:lang w:eastAsia="ru-RU"/>
        </w:rPr>
        <w:t xml:space="preserve">(указывается наименование участника закупки) </w:t>
      </w:r>
      <w:r w:rsidRPr="000861A0">
        <w:rPr>
          <w:rFonts w:ascii="Times New Roman" w:eastAsia="MS Mincho" w:hAnsi="Times New Roman" w:cs="Times New Roman"/>
          <w:color w:val="000000"/>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0861A0">
        <w:rPr>
          <w:rFonts w:ascii="Times New Roman" w:eastAsia="MS Mincho" w:hAnsi="Times New Roman" w:cs="Times New Roman"/>
          <w:i/>
          <w:color w:val="000000"/>
          <w:sz w:val="28"/>
          <w:szCs w:val="28"/>
          <w:lang w:eastAsia="ru-RU"/>
        </w:rPr>
        <w:t>(указывается субъект малого или среднего предпринимательства в зависимости от критериев отнесения)</w:t>
      </w:r>
      <w:r w:rsidRPr="000861A0">
        <w:rPr>
          <w:rFonts w:ascii="Times New Roman" w:eastAsia="MS Mincho" w:hAnsi="Times New Roman" w:cs="Times New Roman"/>
          <w:color w:val="000000"/>
          <w:sz w:val="28"/>
          <w:szCs w:val="28"/>
          <w:lang w:eastAsia="ru-RU"/>
        </w:rPr>
        <w:t xml:space="preserve"> предпринимательства, и сообщаем следующую информацию:</w:t>
      </w:r>
    </w:p>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1. Адрес местонахождения (юридический адрес): __________________.</w:t>
      </w:r>
    </w:p>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2. ИНН/КПП: ______________________________ </w:t>
      </w:r>
      <w:r w:rsidRPr="000861A0">
        <w:rPr>
          <w:rFonts w:ascii="Times New Roman" w:eastAsia="MS Mincho" w:hAnsi="Times New Roman" w:cs="Times New Roman"/>
          <w:i/>
          <w:color w:val="000000"/>
          <w:sz w:val="28"/>
          <w:szCs w:val="28"/>
          <w:lang w:eastAsia="ru-RU"/>
        </w:rPr>
        <w:t>(№, сведения о дате выдачи документа и выдавшем  его органе).</w:t>
      </w:r>
    </w:p>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3. ОГРН: ____________________________.</w:t>
      </w:r>
    </w:p>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0861A0">
        <w:rPr>
          <w:rFonts w:ascii="Times New Roman" w:eastAsia="MS Mincho" w:hAnsi="Times New Roman" w:cs="Times New Roman"/>
          <w:color w:val="000000"/>
          <w:sz w:val="28"/>
          <w:szCs w:val="28"/>
          <w:vertAlign w:val="superscript"/>
          <w:lang w:eastAsia="ru-RU"/>
        </w:rPr>
        <w:footnoteReference w:id="1"/>
      </w:r>
      <w:r w:rsidRPr="000861A0">
        <w:rPr>
          <w:rFonts w:ascii="Times New Roman" w:eastAsia="MS Mincho" w:hAnsi="Times New Roman" w:cs="Times New Roman"/>
          <w:color w:val="000000"/>
          <w:sz w:val="28"/>
          <w:szCs w:val="28"/>
          <w:lang w:eastAsia="ru-RU"/>
        </w:rPr>
        <w:t>.</w:t>
      </w:r>
    </w:p>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ind w:hanging="6"/>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ind w:firstLine="20"/>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Показатель</w:t>
            </w: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tabs>
                <w:tab w:val="left" w:pos="277"/>
              </w:tabs>
              <w:spacing w:after="0" w:line="240" w:lineRule="atLeast"/>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1</w:t>
            </w:r>
            <w:r w:rsidRPr="000861A0">
              <w:rPr>
                <w:rFonts w:ascii="Times New Roman" w:eastAsia="MS Mincho" w:hAnsi="Times New Roman" w:cs="Times New Roman"/>
                <w:color w:val="000000"/>
                <w:sz w:val="28"/>
                <w:szCs w:val="28"/>
                <w:vertAlign w:val="superscript"/>
                <w:lang w:eastAsia="ru-RU"/>
              </w:rPr>
              <w:footnoteReference w:id="2"/>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2</w:t>
            </w:r>
          </w:p>
        </w:tc>
        <w:tc>
          <w:tcPr>
            <w:tcW w:w="1571"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3</w:t>
            </w:r>
          </w:p>
        </w:tc>
        <w:tc>
          <w:tcPr>
            <w:tcW w:w="1843"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5</w:t>
            </w: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11.</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w:t>
            </w:r>
            <w:r w:rsidRPr="000861A0">
              <w:rPr>
                <w:rFonts w:ascii="Times New Roman" w:eastAsia="MS Mincho" w:hAnsi="Times New Roman" w:cs="Times New Roman"/>
                <w:color w:val="000000"/>
                <w:sz w:val="28"/>
                <w:szCs w:val="28"/>
                <w:lang w:eastAsia="ru-RU"/>
              </w:rPr>
              <w:lastRenderedPageBreak/>
              <w:t>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w:t>
            </w: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22.</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0861A0">
              <w:rPr>
                <w:rFonts w:ascii="Times New Roman" w:eastAsia="MS Mincho" w:hAnsi="Times New Roman" w:cs="Times New Roman"/>
                <w:color w:val="000000"/>
                <w:sz w:val="28"/>
                <w:szCs w:val="28"/>
                <w:vertAlign w:val="superscript"/>
                <w:lang w:eastAsia="ru-RU"/>
              </w:rPr>
              <w:footnoteReference w:id="3"/>
            </w:r>
            <w:r w:rsidRPr="000861A0">
              <w:rPr>
                <w:rFonts w:ascii="Times New Roman" w:eastAsia="MS Mincho" w:hAnsi="Times New Roman" w:cs="Times New Roman"/>
                <w:color w:val="000000"/>
                <w:sz w:val="28"/>
                <w:szCs w:val="28"/>
                <w:lang w:eastAsia="ru-RU"/>
              </w:rPr>
              <w:t>, процентов</w:t>
            </w:r>
          </w:p>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w:t>
            </w: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33.</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p>
        </w:tc>
        <w:tc>
          <w:tcPr>
            <w:tcW w:w="5033" w:type="dxa"/>
            <w:gridSpan w:val="3"/>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да (нет)</w:t>
            </w: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tabs>
                <w:tab w:val="left" w:pos="163"/>
              </w:tabs>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34.</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w:t>
            </w:r>
            <w:r w:rsidRPr="000861A0">
              <w:rPr>
                <w:rFonts w:ascii="Times New Roman" w:eastAsia="MS Mincho" w:hAnsi="Times New Roman" w:cs="Times New Roman"/>
                <w:color w:val="000000"/>
                <w:sz w:val="28"/>
                <w:szCs w:val="28"/>
                <w:lang w:eastAsia="ru-RU"/>
              </w:rPr>
              <w:lastRenderedPageBreak/>
              <w:t>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0861A0" w:rsidDel="002001EA" w:rsidRDefault="003176DD" w:rsidP="003176DD">
            <w:pPr>
              <w:spacing w:after="0" w:line="240" w:lineRule="atLeast"/>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lastRenderedPageBreak/>
              <w:t>да (нет)</w:t>
            </w: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35.</w:t>
            </w:r>
          </w:p>
        </w:tc>
        <w:tc>
          <w:tcPr>
            <w:tcW w:w="4109" w:type="dxa"/>
            <w:tcBorders>
              <w:top w:val="single" w:sz="4" w:space="0" w:color="auto"/>
              <w:left w:val="single" w:sz="4" w:space="0" w:color="auto"/>
              <w:bottom w:val="single" w:sz="4" w:space="0" w:color="auto"/>
              <w:right w:val="single" w:sz="4" w:space="0" w:color="auto"/>
            </w:tcBorders>
          </w:tcPr>
          <w:p w:rsidR="003176DD" w:rsidRPr="00742925" w:rsidRDefault="003176DD" w:rsidP="003176DD">
            <w:pPr>
              <w:autoSpaceDE w:val="0"/>
              <w:autoSpaceDN w:val="0"/>
              <w:adjustRightInd w:val="0"/>
              <w:ind w:firstLine="515"/>
              <w:jc w:val="both"/>
              <w:rPr>
                <w:rFonts w:ascii="Times New Roman" w:hAnsi="Times New Roman" w:cs="Times New Roman"/>
                <w:color w:val="000000"/>
                <w:sz w:val="28"/>
                <w:szCs w:val="28"/>
              </w:rPr>
            </w:pPr>
            <w:r w:rsidRPr="00742925">
              <w:rPr>
                <w:rFonts w:ascii="Times New Roman" w:hAnsi="Times New Roman" w:cs="Times New Roman"/>
                <w:sz w:val="28"/>
                <w:szCs w:val="2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742925">
              <w:rPr>
                <w:rFonts w:ascii="Times New Roman" w:hAnsi="Times New Roman" w:cs="Times New Roman"/>
                <w:sz w:val="28"/>
                <w:szCs w:val="28"/>
              </w:rPr>
              <w:t>Сколково</w:t>
            </w:r>
            <w:proofErr w:type="spellEnd"/>
            <w:r w:rsidRPr="00742925">
              <w:rPr>
                <w:rFonts w:ascii="Times New Roman" w:hAnsi="Times New Roman" w:cs="Times New Roman"/>
                <w:sz w:val="28"/>
                <w:szCs w:val="28"/>
              </w:rPr>
              <w:t>»</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0861A0" w:rsidDel="002001EA" w:rsidRDefault="003176DD" w:rsidP="003176DD">
            <w:pPr>
              <w:spacing w:after="0" w:line="240" w:lineRule="atLeast"/>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да (нет)</w:t>
            </w: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36.</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w:t>
            </w:r>
            <w:r w:rsidRPr="000861A0">
              <w:rPr>
                <w:rFonts w:ascii="Times New Roman" w:eastAsia="MS Mincho" w:hAnsi="Times New Roman" w:cs="Times New Roman"/>
                <w:color w:val="000000"/>
                <w:sz w:val="28"/>
                <w:szCs w:val="28"/>
                <w:lang w:eastAsia="ru-RU"/>
              </w:rPr>
              <w:lastRenderedPageBreak/>
              <w:t>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0861A0" w:rsidDel="002001EA" w:rsidRDefault="003176DD" w:rsidP="003176DD">
            <w:pPr>
              <w:spacing w:after="0" w:line="240" w:lineRule="atLeast"/>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lastRenderedPageBreak/>
              <w:t>да (нет)</w:t>
            </w:r>
          </w:p>
        </w:tc>
      </w:tr>
      <w:tr w:rsidR="003176DD" w:rsidRPr="000861A0"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47.</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Среднесписочная численность работников за предшествующий календарный год, человек</w:t>
            </w:r>
          </w:p>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указывается количество человек (</w:t>
            </w:r>
            <w:r w:rsidRPr="000861A0">
              <w:rPr>
                <w:rFonts w:ascii="Times New Roman" w:eastAsia="MS Mincho" w:hAnsi="Times New Roman" w:cs="Times New Roman"/>
                <w:sz w:val="28"/>
                <w:szCs w:val="28"/>
                <w:lang w:eastAsia="ru-RU"/>
              </w:rPr>
              <w:t>за предшествующий календарный год</w:t>
            </w:r>
            <w:r w:rsidRPr="000861A0">
              <w:rPr>
                <w:rFonts w:ascii="Times New Roman" w:eastAsia="MS Mincho" w:hAnsi="Times New Roman" w:cs="Times New Roman"/>
                <w:color w:val="000000"/>
                <w:sz w:val="28"/>
                <w:szCs w:val="28"/>
                <w:lang w:eastAsia="ru-RU"/>
              </w:rPr>
              <w:t>)</w:t>
            </w:r>
          </w:p>
        </w:tc>
      </w:tr>
      <w:tr w:rsidR="003176DD" w:rsidRPr="000861A0" w:rsidTr="003176DD">
        <w:tc>
          <w:tcPr>
            <w:tcW w:w="557" w:type="dxa"/>
            <w:vMerge/>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до 15 - </w:t>
            </w:r>
            <w:proofErr w:type="spellStart"/>
            <w:r w:rsidRPr="000861A0">
              <w:rPr>
                <w:rFonts w:ascii="Times New Roman" w:eastAsia="MS Mincho" w:hAnsi="Times New Roman" w:cs="Times New Roman"/>
                <w:color w:val="000000"/>
                <w:sz w:val="28"/>
                <w:szCs w:val="28"/>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0861A0"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58.</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указывается в млн. рублей (</w:t>
            </w:r>
            <w:r w:rsidRPr="000861A0">
              <w:rPr>
                <w:rFonts w:ascii="Times New Roman" w:eastAsia="MS Mincho" w:hAnsi="Times New Roman" w:cs="Times New Roman"/>
                <w:sz w:val="28"/>
                <w:szCs w:val="28"/>
                <w:lang w:eastAsia="ru-RU"/>
              </w:rPr>
              <w:t>за предшествующий календарный год</w:t>
            </w:r>
            <w:r w:rsidRPr="000861A0">
              <w:rPr>
                <w:rFonts w:ascii="Times New Roman" w:eastAsia="MS Mincho" w:hAnsi="Times New Roman" w:cs="Times New Roman"/>
                <w:color w:val="000000"/>
                <w:sz w:val="28"/>
                <w:szCs w:val="28"/>
                <w:lang w:eastAsia="ru-RU"/>
              </w:rPr>
              <w:t>)</w:t>
            </w:r>
          </w:p>
        </w:tc>
      </w:tr>
      <w:tr w:rsidR="003176DD" w:rsidRPr="000861A0" w:rsidTr="003176DD">
        <w:tc>
          <w:tcPr>
            <w:tcW w:w="557" w:type="dxa"/>
            <w:vMerge/>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120 в год - </w:t>
            </w:r>
            <w:proofErr w:type="spellStart"/>
            <w:r w:rsidRPr="000861A0">
              <w:rPr>
                <w:rFonts w:ascii="Times New Roman" w:eastAsia="MS Mincho" w:hAnsi="Times New Roman" w:cs="Times New Roman"/>
                <w:color w:val="000000"/>
                <w:sz w:val="28"/>
                <w:szCs w:val="28"/>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99.</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sz w:val="28"/>
                <w:szCs w:val="28"/>
                <w:lang w:eastAsia="ru-RU"/>
              </w:rPr>
              <w:t>подлежит заполнению</w:t>
            </w:r>
            <w:bookmarkStart w:id="28" w:name="_GoBack"/>
            <w:bookmarkEnd w:id="28"/>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1C042B" w:rsidRDefault="001C042B" w:rsidP="001C042B">
            <w:pPr>
              <w:spacing w:after="0" w:line="240" w:lineRule="atLeast"/>
              <w:jc w:val="both"/>
              <w:rPr>
                <w:rFonts w:ascii="Times New Roman" w:eastAsia="MS Mincho" w:hAnsi="Times New Roman" w:cs="Times New Roman"/>
                <w:color w:val="000000"/>
                <w:sz w:val="28"/>
                <w:szCs w:val="28"/>
                <w:lang w:eastAsia="ru-RU"/>
              </w:rPr>
            </w:pPr>
          </w:p>
          <w:p w:rsidR="003176DD" w:rsidRPr="000861A0" w:rsidRDefault="001C042B" w:rsidP="001C042B">
            <w:pPr>
              <w:spacing w:after="0" w:line="240" w:lineRule="atLeast"/>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10</w:t>
            </w:r>
            <w:r w:rsidR="003176DD" w:rsidRPr="000861A0">
              <w:rPr>
                <w:rFonts w:ascii="Times New Roman" w:eastAsia="MS Mincho" w:hAnsi="Times New Roman" w:cs="Times New Roman"/>
                <w:color w:val="000000"/>
                <w:sz w:val="28"/>
                <w:szCs w:val="28"/>
                <w:lang w:eastAsia="ru-RU"/>
              </w:rPr>
              <w:t>.</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0861A0">
              <w:rPr>
                <w:rFonts w:ascii="Times New Roman" w:eastAsia="MS Mincho" w:hAnsi="Times New Roman" w:cs="Times New Roman"/>
                <w:color w:val="000000"/>
                <w:sz w:val="28"/>
                <w:szCs w:val="28"/>
                <w:lang w:eastAsia="ru-RU"/>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sz w:val="28"/>
                <w:szCs w:val="28"/>
                <w:lang w:eastAsia="ru-RU"/>
              </w:rPr>
              <w:lastRenderedPageBreak/>
              <w:t>подлежит заполнению</w:t>
            </w: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711.</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0861A0">
                <w:rPr>
                  <w:rFonts w:ascii="Times New Roman" w:eastAsia="MS Mincho" w:hAnsi="Times New Roman" w:cs="Times New Roman"/>
                  <w:color w:val="0000FF"/>
                  <w:sz w:val="28"/>
                  <w:szCs w:val="28"/>
                  <w:u w:val="single"/>
                  <w:lang w:eastAsia="ru-RU"/>
                </w:rPr>
                <w:t>ОКВЭД2</w:t>
              </w:r>
            </w:hyperlink>
            <w:r w:rsidRPr="000861A0">
              <w:rPr>
                <w:rFonts w:ascii="Times New Roman" w:eastAsia="MS Mincho" w:hAnsi="Times New Roman" w:cs="Times New Roman"/>
                <w:sz w:val="28"/>
                <w:szCs w:val="28"/>
                <w:lang w:eastAsia="ru-RU"/>
              </w:rPr>
              <w:t xml:space="preserve"> и </w:t>
            </w:r>
            <w:hyperlink r:id="rId18" w:history="1">
              <w:r w:rsidRPr="000861A0">
                <w:rPr>
                  <w:rFonts w:ascii="Times New Roman" w:eastAsia="MS Mincho" w:hAnsi="Times New Roman" w:cs="Times New Roman"/>
                  <w:color w:val="0000FF"/>
                  <w:sz w:val="28"/>
                  <w:szCs w:val="28"/>
                  <w:u w:val="single"/>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sz w:val="28"/>
                <w:szCs w:val="28"/>
                <w:lang w:eastAsia="ru-RU"/>
              </w:rPr>
              <w:t>подлежит заполнению</w:t>
            </w: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112. </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да (нет)</w:t>
            </w: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.13.</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да (нет)</w:t>
            </w:r>
          </w:p>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(в случае участия - наименование заказчика, реализующего программу партнерства)</w:t>
            </w: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114.</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да (нет)</w:t>
            </w:r>
          </w:p>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(при наличии - количество исполненных контрактов или договоров и общая сумма)</w:t>
            </w: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1</w:t>
            </w:r>
            <w:r w:rsidRPr="000861A0">
              <w:rPr>
                <w:rFonts w:ascii="Times New Roman" w:eastAsia="MS Mincho" w:hAnsi="Times New Roman" w:cs="Times New Roman"/>
                <w:color w:val="000000"/>
                <w:sz w:val="28"/>
                <w:szCs w:val="28"/>
                <w:lang w:eastAsia="ru-RU"/>
              </w:rPr>
              <w:lastRenderedPageBreak/>
              <w:t>15.</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lastRenderedPageBreak/>
              <w:t xml:space="preserve">Сведения о том, что </w:t>
            </w:r>
            <w:r w:rsidRPr="000861A0">
              <w:rPr>
                <w:rFonts w:ascii="Times New Roman" w:eastAsia="MS Mincho" w:hAnsi="Times New Roman" w:cs="Times New Roman"/>
                <w:color w:val="000000"/>
                <w:sz w:val="28"/>
                <w:szCs w:val="28"/>
                <w:lang w:eastAsia="ru-RU"/>
              </w:rPr>
              <w:lastRenderedPageBreak/>
              <w:t>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lastRenderedPageBreak/>
              <w:t>да (нет)</w:t>
            </w:r>
          </w:p>
        </w:tc>
      </w:tr>
      <w:tr w:rsidR="003176DD" w:rsidRPr="000861A0" w:rsidTr="003176DD">
        <w:tc>
          <w:tcPr>
            <w:tcW w:w="557"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116.</w:t>
            </w:r>
          </w:p>
        </w:tc>
        <w:tc>
          <w:tcPr>
            <w:tcW w:w="4109" w:type="dxa"/>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0861A0" w:rsidRDefault="003176DD" w:rsidP="003176DD">
            <w:pPr>
              <w:spacing w:after="0" w:line="240" w:lineRule="atLeast"/>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да (нет)</w:t>
            </w:r>
          </w:p>
        </w:tc>
      </w:tr>
    </w:tbl>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(подпись)</w:t>
      </w:r>
    </w:p>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М.П.</w:t>
      </w:r>
    </w:p>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___________________________________</w:t>
      </w:r>
    </w:p>
    <w:p w:rsidR="003176DD" w:rsidRPr="000861A0"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             (фамилия, имя, отчество (при наличии) подписавшего, должность)</w:t>
      </w:r>
    </w:p>
    <w:p w:rsidR="00CB2271" w:rsidRPr="000861A0" w:rsidRDefault="00CB2271" w:rsidP="00CB2271">
      <w:pPr>
        <w:tabs>
          <w:tab w:val="left" w:pos="6750"/>
        </w:tabs>
        <w:rPr>
          <w:sz w:val="28"/>
          <w:szCs w:val="28"/>
        </w:rPr>
      </w:pPr>
    </w:p>
    <w:sectPr w:rsidR="00CB2271" w:rsidRPr="000861A0" w:rsidSect="003176DD">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214" w:rsidRDefault="00A93214" w:rsidP="004C4D30">
      <w:pPr>
        <w:spacing w:after="0" w:line="240" w:lineRule="auto"/>
      </w:pPr>
      <w:r>
        <w:separator/>
      </w:r>
    </w:p>
  </w:endnote>
  <w:endnote w:type="continuationSeparator" w:id="0">
    <w:p w:rsidR="00A93214" w:rsidRDefault="00A93214"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214" w:rsidRDefault="00A93214" w:rsidP="004C4D30">
      <w:pPr>
        <w:spacing w:after="0" w:line="240" w:lineRule="auto"/>
      </w:pPr>
      <w:r>
        <w:separator/>
      </w:r>
    </w:p>
  </w:footnote>
  <w:footnote w:type="continuationSeparator" w:id="0">
    <w:p w:rsidR="00A93214" w:rsidRDefault="00A93214" w:rsidP="004C4D30">
      <w:pPr>
        <w:spacing w:after="0" w:line="240" w:lineRule="auto"/>
      </w:pPr>
      <w:r>
        <w:continuationSeparator/>
      </w:r>
    </w:p>
  </w:footnote>
  <w:footnote w:id="1">
    <w:p w:rsidR="00742925" w:rsidRDefault="00742925" w:rsidP="003176DD">
      <w:pPr>
        <w:pStyle w:val="af4"/>
        <w:jc w:val="both"/>
      </w:pPr>
      <w:r>
        <w:rPr>
          <w:rStyle w:val="af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742925" w:rsidRPr="004320AB" w:rsidRDefault="00742925" w:rsidP="003176DD">
      <w:pPr>
        <w:pStyle w:val="af4"/>
      </w:pPr>
      <w:r>
        <w:rPr>
          <w:rStyle w:val="af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742925" w:rsidRDefault="00742925" w:rsidP="003176DD">
      <w:pPr>
        <w:pStyle w:val="af4"/>
      </w:pPr>
    </w:p>
  </w:footnote>
  <w:footnote w:id="3">
    <w:p w:rsidR="00742925" w:rsidRPr="002001EA" w:rsidRDefault="00742925" w:rsidP="003176DD">
      <w:pPr>
        <w:pStyle w:val="af4"/>
        <w:jc w:val="both"/>
      </w:pPr>
      <w:r>
        <w:rPr>
          <w:rStyle w:val="af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742925" w:rsidRDefault="00742925" w:rsidP="003176D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3"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9"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833E61"/>
    <w:multiLevelType w:val="multilevel"/>
    <w:tmpl w:val="A52029CA"/>
    <w:lvl w:ilvl="0">
      <w:start w:val="5"/>
      <w:numFmt w:val="decimal"/>
      <w:lvlText w:val="%1."/>
      <w:lvlJc w:val="left"/>
      <w:pPr>
        <w:ind w:left="420" w:hanging="420"/>
      </w:pPr>
      <w:rPr>
        <w:rFonts w:hint="default"/>
        <w:color w:val="000000"/>
      </w:rPr>
    </w:lvl>
    <w:lvl w:ilvl="1">
      <w:start w:val="1"/>
      <w:numFmt w:val="decimal"/>
      <w:lvlText w:val="%1.%2."/>
      <w:lvlJc w:val="left"/>
      <w:pPr>
        <w:ind w:left="57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2" w15:restartNumberingAfterBreak="0">
    <w:nsid w:val="0B6D1451"/>
    <w:multiLevelType w:val="hybridMultilevel"/>
    <w:tmpl w:val="BAE2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08363A"/>
    <w:multiLevelType w:val="multilevel"/>
    <w:tmpl w:val="88687C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6474BD"/>
    <w:multiLevelType w:val="multilevel"/>
    <w:tmpl w:val="F5F2CE76"/>
    <w:lvl w:ilvl="0">
      <w:start w:val="4"/>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15:restartNumberingAfterBreak="0">
    <w:nsid w:val="1C1F13AD"/>
    <w:multiLevelType w:val="multilevel"/>
    <w:tmpl w:val="72D4B4E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FB3ED5"/>
    <w:multiLevelType w:val="multilevel"/>
    <w:tmpl w:val="45264018"/>
    <w:lvl w:ilvl="0">
      <w:start w:val="1"/>
      <w:numFmt w:val="decimal"/>
      <w:lvlText w:val="%1."/>
      <w:lvlJc w:val="left"/>
      <w:pPr>
        <w:ind w:left="420" w:hanging="42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7" w15:restartNumberingAfterBreak="0">
    <w:nsid w:val="25236BF2"/>
    <w:multiLevelType w:val="hybridMultilevel"/>
    <w:tmpl w:val="FEC8E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342265"/>
    <w:multiLevelType w:val="multilevel"/>
    <w:tmpl w:val="6BD8940C"/>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7D742B"/>
    <w:multiLevelType w:val="hybridMultilevel"/>
    <w:tmpl w:val="5666FAA6"/>
    <w:lvl w:ilvl="0" w:tplc="50C2B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3504F0"/>
    <w:multiLevelType w:val="multilevel"/>
    <w:tmpl w:val="FC060318"/>
    <w:lvl w:ilvl="0">
      <w:start w:val="3"/>
      <w:numFmt w:val="decimal"/>
      <w:lvlText w:val="%1."/>
      <w:lvlJc w:val="left"/>
      <w:pPr>
        <w:ind w:left="420" w:hanging="42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4" w15:restartNumberingAfterBreak="0">
    <w:nsid w:val="48A40081"/>
    <w:multiLevelType w:val="multilevel"/>
    <w:tmpl w:val="FC060318"/>
    <w:lvl w:ilvl="0">
      <w:start w:val="2"/>
      <w:numFmt w:val="decimal"/>
      <w:lvlText w:val="%1."/>
      <w:lvlJc w:val="left"/>
      <w:pPr>
        <w:ind w:left="420" w:hanging="42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5" w15:restartNumberingAfterBreak="0">
    <w:nsid w:val="491A2C4D"/>
    <w:multiLevelType w:val="multilevel"/>
    <w:tmpl w:val="682AB060"/>
    <w:lvl w:ilvl="0">
      <w:start w:val="7"/>
      <w:numFmt w:val="decimal"/>
      <w:lvlText w:val="%1."/>
      <w:lvlJc w:val="left"/>
      <w:pPr>
        <w:ind w:left="420" w:hanging="42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15:restartNumberingAfterBreak="0">
    <w:nsid w:val="50797559"/>
    <w:multiLevelType w:val="multilevel"/>
    <w:tmpl w:val="7E785D9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EC761C"/>
    <w:multiLevelType w:val="multilevel"/>
    <w:tmpl w:val="40847E5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9"/>
  </w:num>
  <w:num w:numId="3">
    <w:abstractNumId w:val="19"/>
  </w:num>
  <w:num w:numId="4">
    <w:abstractNumId w:val="21"/>
  </w:num>
  <w:num w:numId="5">
    <w:abstractNumId w:val="28"/>
  </w:num>
  <w:num w:numId="6">
    <w:abstractNumId w:val="18"/>
  </w:num>
  <w:num w:numId="7">
    <w:abstractNumId w:val="20"/>
  </w:num>
  <w:num w:numId="8">
    <w:abstractNumId w:val="11"/>
  </w:num>
  <w:num w:numId="9">
    <w:abstractNumId w:val="14"/>
  </w:num>
  <w:num w:numId="10">
    <w:abstractNumId w:val="17"/>
  </w:num>
  <w:num w:numId="11">
    <w:abstractNumId w:val="12"/>
  </w:num>
  <w:num w:numId="12">
    <w:abstractNumId w:val="22"/>
  </w:num>
  <w:num w:numId="13">
    <w:abstractNumId w:val="15"/>
  </w:num>
  <w:num w:numId="14">
    <w:abstractNumId w:val="13"/>
  </w:num>
  <w:num w:numId="15">
    <w:abstractNumId w:val="16"/>
  </w:num>
  <w:num w:numId="16">
    <w:abstractNumId w:val="26"/>
  </w:num>
  <w:num w:numId="17">
    <w:abstractNumId w:val="27"/>
  </w:num>
  <w:num w:numId="18">
    <w:abstractNumId w:val="25"/>
  </w:num>
  <w:num w:numId="19">
    <w:abstractNumId w:val="24"/>
  </w:num>
  <w:num w:numId="2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6C"/>
    <w:rsid w:val="00004DA5"/>
    <w:rsid w:val="00011B35"/>
    <w:rsid w:val="00030822"/>
    <w:rsid w:val="00034A98"/>
    <w:rsid w:val="000358C7"/>
    <w:rsid w:val="00041066"/>
    <w:rsid w:val="00047135"/>
    <w:rsid w:val="0004769B"/>
    <w:rsid w:val="00066312"/>
    <w:rsid w:val="00066926"/>
    <w:rsid w:val="00072C69"/>
    <w:rsid w:val="00076EA3"/>
    <w:rsid w:val="00076ECB"/>
    <w:rsid w:val="000861A0"/>
    <w:rsid w:val="000942D3"/>
    <w:rsid w:val="00094488"/>
    <w:rsid w:val="000A2728"/>
    <w:rsid w:val="000B23FA"/>
    <w:rsid w:val="000C03AC"/>
    <w:rsid w:val="000C3FFE"/>
    <w:rsid w:val="000C45A1"/>
    <w:rsid w:val="000D6611"/>
    <w:rsid w:val="000F269D"/>
    <w:rsid w:val="00101F4C"/>
    <w:rsid w:val="00104371"/>
    <w:rsid w:val="00105FEF"/>
    <w:rsid w:val="00111B93"/>
    <w:rsid w:val="00123375"/>
    <w:rsid w:val="00124648"/>
    <w:rsid w:val="00132945"/>
    <w:rsid w:val="001340CA"/>
    <w:rsid w:val="00137199"/>
    <w:rsid w:val="001411FB"/>
    <w:rsid w:val="0014700E"/>
    <w:rsid w:val="001511B3"/>
    <w:rsid w:val="00151D9F"/>
    <w:rsid w:val="00152E36"/>
    <w:rsid w:val="00161419"/>
    <w:rsid w:val="00165897"/>
    <w:rsid w:val="00174FCD"/>
    <w:rsid w:val="00180AA2"/>
    <w:rsid w:val="00186CA9"/>
    <w:rsid w:val="0019569E"/>
    <w:rsid w:val="001960B6"/>
    <w:rsid w:val="001A1B9F"/>
    <w:rsid w:val="001A29FD"/>
    <w:rsid w:val="001A5D2B"/>
    <w:rsid w:val="001B41F3"/>
    <w:rsid w:val="001B77DC"/>
    <w:rsid w:val="001C042B"/>
    <w:rsid w:val="001D0630"/>
    <w:rsid w:val="001E5637"/>
    <w:rsid w:val="001F12E8"/>
    <w:rsid w:val="00205EA8"/>
    <w:rsid w:val="00211084"/>
    <w:rsid w:val="00213C04"/>
    <w:rsid w:val="00231560"/>
    <w:rsid w:val="002323C6"/>
    <w:rsid w:val="002347F3"/>
    <w:rsid w:val="002352C3"/>
    <w:rsid w:val="002409D6"/>
    <w:rsid w:val="00241935"/>
    <w:rsid w:val="00250FB7"/>
    <w:rsid w:val="00254C2D"/>
    <w:rsid w:val="002822D4"/>
    <w:rsid w:val="00285691"/>
    <w:rsid w:val="00285D4B"/>
    <w:rsid w:val="0028775C"/>
    <w:rsid w:val="002909D2"/>
    <w:rsid w:val="00293033"/>
    <w:rsid w:val="002A0E34"/>
    <w:rsid w:val="002A40A0"/>
    <w:rsid w:val="002B2C6B"/>
    <w:rsid w:val="002C106E"/>
    <w:rsid w:val="002D0AA2"/>
    <w:rsid w:val="002D3A43"/>
    <w:rsid w:val="002E6A7F"/>
    <w:rsid w:val="002F3CE3"/>
    <w:rsid w:val="002F52D7"/>
    <w:rsid w:val="002F5B2E"/>
    <w:rsid w:val="003176DD"/>
    <w:rsid w:val="00324089"/>
    <w:rsid w:val="003278FF"/>
    <w:rsid w:val="00334EED"/>
    <w:rsid w:val="00336765"/>
    <w:rsid w:val="00341D9A"/>
    <w:rsid w:val="00341D9F"/>
    <w:rsid w:val="003431A2"/>
    <w:rsid w:val="00343604"/>
    <w:rsid w:val="003524BB"/>
    <w:rsid w:val="00357810"/>
    <w:rsid w:val="00367D4D"/>
    <w:rsid w:val="003724EB"/>
    <w:rsid w:val="00375003"/>
    <w:rsid w:val="0037692D"/>
    <w:rsid w:val="00382DB6"/>
    <w:rsid w:val="00385DEF"/>
    <w:rsid w:val="00391047"/>
    <w:rsid w:val="003935C7"/>
    <w:rsid w:val="00397E0E"/>
    <w:rsid w:val="003A0C66"/>
    <w:rsid w:val="003A310C"/>
    <w:rsid w:val="003A79D5"/>
    <w:rsid w:val="003B3980"/>
    <w:rsid w:val="003B44F7"/>
    <w:rsid w:val="003C4836"/>
    <w:rsid w:val="003C5F0B"/>
    <w:rsid w:val="003C6A94"/>
    <w:rsid w:val="003C6DAE"/>
    <w:rsid w:val="003D2BA9"/>
    <w:rsid w:val="003D3777"/>
    <w:rsid w:val="003D3C17"/>
    <w:rsid w:val="003D3D40"/>
    <w:rsid w:val="003D3E01"/>
    <w:rsid w:val="003F0434"/>
    <w:rsid w:val="003F04F4"/>
    <w:rsid w:val="003F2664"/>
    <w:rsid w:val="003F336A"/>
    <w:rsid w:val="003F5EEC"/>
    <w:rsid w:val="0040601E"/>
    <w:rsid w:val="00407A53"/>
    <w:rsid w:val="00412B6D"/>
    <w:rsid w:val="00412DBB"/>
    <w:rsid w:val="00417728"/>
    <w:rsid w:val="00421762"/>
    <w:rsid w:val="00443084"/>
    <w:rsid w:val="00443D0C"/>
    <w:rsid w:val="00446999"/>
    <w:rsid w:val="00450E56"/>
    <w:rsid w:val="00454FD4"/>
    <w:rsid w:val="00462D80"/>
    <w:rsid w:val="00465578"/>
    <w:rsid w:val="00466EF8"/>
    <w:rsid w:val="004818B8"/>
    <w:rsid w:val="0048556F"/>
    <w:rsid w:val="00487A6C"/>
    <w:rsid w:val="00493817"/>
    <w:rsid w:val="004A70AB"/>
    <w:rsid w:val="004B3671"/>
    <w:rsid w:val="004B39F8"/>
    <w:rsid w:val="004C1CAC"/>
    <w:rsid w:val="004C4D30"/>
    <w:rsid w:val="004C5A40"/>
    <w:rsid w:val="004C5B1A"/>
    <w:rsid w:val="004D7F0E"/>
    <w:rsid w:val="004E1962"/>
    <w:rsid w:val="004E2D62"/>
    <w:rsid w:val="004F01C2"/>
    <w:rsid w:val="004F1A96"/>
    <w:rsid w:val="004F4E09"/>
    <w:rsid w:val="00501906"/>
    <w:rsid w:val="005053D4"/>
    <w:rsid w:val="00505804"/>
    <w:rsid w:val="00505C45"/>
    <w:rsid w:val="005105C6"/>
    <w:rsid w:val="0051066B"/>
    <w:rsid w:val="005136B4"/>
    <w:rsid w:val="00513C0F"/>
    <w:rsid w:val="005221CC"/>
    <w:rsid w:val="00530934"/>
    <w:rsid w:val="00533371"/>
    <w:rsid w:val="00534702"/>
    <w:rsid w:val="005350FE"/>
    <w:rsid w:val="00544DD2"/>
    <w:rsid w:val="00550E6C"/>
    <w:rsid w:val="00552FB3"/>
    <w:rsid w:val="00564AA3"/>
    <w:rsid w:val="00564C88"/>
    <w:rsid w:val="005707F5"/>
    <w:rsid w:val="005720F7"/>
    <w:rsid w:val="005726AE"/>
    <w:rsid w:val="005737A7"/>
    <w:rsid w:val="0057779A"/>
    <w:rsid w:val="00591631"/>
    <w:rsid w:val="00595DC5"/>
    <w:rsid w:val="005A29CF"/>
    <w:rsid w:val="005C208B"/>
    <w:rsid w:val="005D7A00"/>
    <w:rsid w:val="005D7EF6"/>
    <w:rsid w:val="005E4653"/>
    <w:rsid w:val="005E6AAA"/>
    <w:rsid w:val="005F2FAE"/>
    <w:rsid w:val="006075B6"/>
    <w:rsid w:val="00611120"/>
    <w:rsid w:val="00615D53"/>
    <w:rsid w:val="006204BE"/>
    <w:rsid w:val="006250F3"/>
    <w:rsid w:val="006265F2"/>
    <w:rsid w:val="00633141"/>
    <w:rsid w:val="00635CC7"/>
    <w:rsid w:val="00643260"/>
    <w:rsid w:val="00646251"/>
    <w:rsid w:val="00646694"/>
    <w:rsid w:val="00652B08"/>
    <w:rsid w:val="00657AD8"/>
    <w:rsid w:val="00665596"/>
    <w:rsid w:val="00671246"/>
    <w:rsid w:val="00681A01"/>
    <w:rsid w:val="00694A14"/>
    <w:rsid w:val="006A37E5"/>
    <w:rsid w:val="006B05C3"/>
    <w:rsid w:val="006B49AD"/>
    <w:rsid w:val="006B745A"/>
    <w:rsid w:val="006D40E9"/>
    <w:rsid w:val="006E4AC4"/>
    <w:rsid w:val="006F5725"/>
    <w:rsid w:val="006F6F5E"/>
    <w:rsid w:val="00704AC4"/>
    <w:rsid w:val="00705E7B"/>
    <w:rsid w:val="00715425"/>
    <w:rsid w:val="00715A63"/>
    <w:rsid w:val="00720977"/>
    <w:rsid w:val="00724251"/>
    <w:rsid w:val="007355DA"/>
    <w:rsid w:val="0074141E"/>
    <w:rsid w:val="00742925"/>
    <w:rsid w:val="007478E5"/>
    <w:rsid w:val="00764742"/>
    <w:rsid w:val="00764E01"/>
    <w:rsid w:val="007660CC"/>
    <w:rsid w:val="0076792B"/>
    <w:rsid w:val="007761B1"/>
    <w:rsid w:val="00776B80"/>
    <w:rsid w:val="0077757A"/>
    <w:rsid w:val="007A5641"/>
    <w:rsid w:val="007B2CDD"/>
    <w:rsid w:val="007B39FA"/>
    <w:rsid w:val="007B4E0A"/>
    <w:rsid w:val="007C68D3"/>
    <w:rsid w:val="007E1215"/>
    <w:rsid w:val="007E72DB"/>
    <w:rsid w:val="007F2711"/>
    <w:rsid w:val="007F280D"/>
    <w:rsid w:val="007F6C47"/>
    <w:rsid w:val="007F79AE"/>
    <w:rsid w:val="008006F6"/>
    <w:rsid w:val="00804CEF"/>
    <w:rsid w:val="0081161D"/>
    <w:rsid w:val="00815A6C"/>
    <w:rsid w:val="00827182"/>
    <w:rsid w:val="00833296"/>
    <w:rsid w:val="008345C2"/>
    <w:rsid w:val="008356D1"/>
    <w:rsid w:val="0085349B"/>
    <w:rsid w:val="008561A7"/>
    <w:rsid w:val="008577A1"/>
    <w:rsid w:val="00874531"/>
    <w:rsid w:val="00885A76"/>
    <w:rsid w:val="00893A0D"/>
    <w:rsid w:val="008A211A"/>
    <w:rsid w:val="008A2EBB"/>
    <w:rsid w:val="008A7D09"/>
    <w:rsid w:val="008A7F96"/>
    <w:rsid w:val="008B6006"/>
    <w:rsid w:val="008E127D"/>
    <w:rsid w:val="008E37C9"/>
    <w:rsid w:val="008F2643"/>
    <w:rsid w:val="008F7634"/>
    <w:rsid w:val="00901220"/>
    <w:rsid w:val="0091456A"/>
    <w:rsid w:val="00921AAC"/>
    <w:rsid w:val="00927D40"/>
    <w:rsid w:val="00940F92"/>
    <w:rsid w:val="00941FAF"/>
    <w:rsid w:val="00945C5E"/>
    <w:rsid w:val="009511F6"/>
    <w:rsid w:val="00951353"/>
    <w:rsid w:val="009570F1"/>
    <w:rsid w:val="0098159F"/>
    <w:rsid w:val="009A3836"/>
    <w:rsid w:val="009B204E"/>
    <w:rsid w:val="009C539C"/>
    <w:rsid w:val="009F22F3"/>
    <w:rsid w:val="009F46E6"/>
    <w:rsid w:val="00A0012C"/>
    <w:rsid w:val="00A0014C"/>
    <w:rsid w:val="00A03545"/>
    <w:rsid w:val="00A05899"/>
    <w:rsid w:val="00A05B1A"/>
    <w:rsid w:val="00A20BAD"/>
    <w:rsid w:val="00A24DE3"/>
    <w:rsid w:val="00A24E05"/>
    <w:rsid w:val="00A334E8"/>
    <w:rsid w:val="00A50E4B"/>
    <w:rsid w:val="00A7260E"/>
    <w:rsid w:val="00A75445"/>
    <w:rsid w:val="00A767DD"/>
    <w:rsid w:val="00A82DC8"/>
    <w:rsid w:val="00A83484"/>
    <w:rsid w:val="00A853B7"/>
    <w:rsid w:val="00A93214"/>
    <w:rsid w:val="00A93EE7"/>
    <w:rsid w:val="00A9520C"/>
    <w:rsid w:val="00AA6815"/>
    <w:rsid w:val="00AC1B98"/>
    <w:rsid w:val="00AC2FF9"/>
    <w:rsid w:val="00AD38B4"/>
    <w:rsid w:val="00AE3AA3"/>
    <w:rsid w:val="00AE5BFC"/>
    <w:rsid w:val="00AE6206"/>
    <w:rsid w:val="00AE7CEC"/>
    <w:rsid w:val="00B14888"/>
    <w:rsid w:val="00B17BD3"/>
    <w:rsid w:val="00B44777"/>
    <w:rsid w:val="00B51DCB"/>
    <w:rsid w:val="00B617E0"/>
    <w:rsid w:val="00B7061F"/>
    <w:rsid w:val="00B7292F"/>
    <w:rsid w:val="00BB324B"/>
    <w:rsid w:val="00BC7A2A"/>
    <w:rsid w:val="00BD0403"/>
    <w:rsid w:val="00C0500E"/>
    <w:rsid w:val="00C14379"/>
    <w:rsid w:val="00C342F8"/>
    <w:rsid w:val="00C34770"/>
    <w:rsid w:val="00C410F1"/>
    <w:rsid w:val="00C4702B"/>
    <w:rsid w:val="00C53BC7"/>
    <w:rsid w:val="00C57D13"/>
    <w:rsid w:val="00C607F1"/>
    <w:rsid w:val="00C7051C"/>
    <w:rsid w:val="00C75910"/>
    <w:rsid w:val="00C9719C"/>
    <w:rsid w:val="00CA5756"/>
    <w:rsid w:val="00CA6C12"/>
    <w:rsid w:val="00CB12D8"/>
    <w:rsid w:val="00CB2271"/>
    <w:rsid w:val="00CB418C"/>
    <w:rsid w:val="00CC7177"/>
    <w:rsid w:val="00CD7F7F"/>
    <w:rsid w:val="00CE3A68"/>
    <w:rsid w:val="00CE7139"/>
    <w:rsid w:val="00CF349B"/>
    <w:rsid w:val="00CF509F"/>
    <w:rsid w:val="00CF7C8F"/>
    <w:rsid w:val="00D00B61"/>
    <w:rsid w:val="00D06FFB"/>
    <w:rsid w:val="00D166A2"/>
    <w:rsid w:val="00D175ED"/>
    <w:rsid w:val="00D17DA0"/>
    <w:rsid w:val="00D21F4A"/>
    <w:rsid w:val="00D22056"/>
    <w:rsid w:val="00D26842"/>
    <w:rsid w:val="00D27B6E"/>
    <w:rsid w:val="00D337A4"/>
    <w:rsid w:val="00D35D31"/>
    <w:rsid w:val="00D41302"/>
    <w:rsid w:val="00D547E7"/>
    <w:rsid w:val="00D67282"/>
    <w:rsid w:val="00D708DB"/>
    <w:rsid w:val="00D7391C"/>
    <w:rsid w:val="00D76EE3"/>
    <w:rsid w:val="00D80A23"/>
    <w:rsid w:val="00D830BE"/>
    <w:rsid w:val="00D85CC1"/>
    <w:rsid w:val="00D9221A"/>
    <w:rsid w:val="00D96EFF"/>
    <w:rsid w:val="00DA2B5B"/>
    <w:rsid w:val="00DA7BBD"/>
    <w:rsid w:val="00DB5855"/>
    <w:rsid w:val="00DB58B9"/>
    <w:rsid w:val="00DC3B42"/>
    <w:rsid w:val="00DD5C28"/>
    <w:rsid w:val="00DE4757"/>
    <w:rsid w:val="00DE4CA6"/>
    <w:rsid w:val="00DF20D6"/>
    <w:rsid w:val="00DF3351"/>
    <w:rsid w:val="00E17177"/>
    <w:rsid w:val="00E24AE3"/>
    <w:rsid w:val="00E327E1"/>
    <w:rsid w:val="00E32B5A"/>
    <w:rsid w:val="00E41A9C"/>
    <w:rsid w:val="00E46237"/>
    <w:rsid w:val="00E46B29"/>
    <w:rsid w:val="00E51CCF"/>
    <w:rsid w:val="00E52409"/>
    <w:rsid w:val="00E56D52"/>
    <w:rsid w:val="00E733BA"/>
    <w:rsid w:val="00E73D23"/>
    <w:rsid w:val="00E758E0"/>
    <w:rsid w:val="00E878A0"/>
    <w:rsid w:val="00E923C6"/>
    <w:rsid w:val="00E958AE"/>
    <w:rsid w:val="00E9682B"/>
    <w:rsid w:val="00EA0F06"/>
    <w:rsid w:val="00EA1A0E"/>
    <w:rsid w:val="00EA1FE4"/>
    <w:rsid w:val="00EA239C"/>
    <w:rsid w:val="00EB24F2"/>
    <w:rsid w:val="00EB7868"/>
    <w:rsid w:val="00EC35DD"/>
    <w:rsid w:val="00EC381C"/>
    <w:rsid w:val="00ED327B"/>
    <w:rsid w:val="00ED4B1F"/>
    <w:rsid w:val="00ED5F0F"/>
    <w:rsid w:val="00ED67A6"/>
    <w:rsid w:val="00EE3BCB"/>
    <w:rsid w:val="00EE7933"/>
    <w:rsid w:val="00EF5326"/>
    <w:rsid w:val="00F1023E"/>
    <w:rsid w:val="00F2040D"/>
    <w:rsid w:val="00F22927"/>
    <w:rsid w:val="00F35114"/>
    <w:rsid w:val="00F358C6"/>
    <w:rsid w:val="00F42E45"/>
    <w:rsid w:val="00F62792"/>
    <w:rsid w:val="00F6758C"/>
    <w:rsid w:val="00F716CE"/>
    <w:rsid w:val="00F95064"/>
    <w:rsid w:val="00F96873"/>
    <w:rsid w:val="00FA1427"/>
    <w:rsid w:val="00FB4D27"/>
    <w:rsid w:val="00FB523B"/>
    <w:rsid w:val="00FB5269"/>
    <w:rsid w:val="00FC5A6A"/>
    <w:rsid w:val="00FC6138"/>
    <w:rsid w:val="00FC6518"/>
    <w:rsid w:val="00FD5643"/>
    <w:rsid w:val="00FE5ED2"/>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docId w15:val="{EBF05712-2617-4C48-81B4-4D0D47D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B1"/>
  </w:style>
  <w:style w:type="paragraph" w:styleId="2">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
    <w:next w:val="a"/>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semiHidden/>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3"/>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
    <w:name w:val="Заголовок №1_"/>
    <w:basedOn w:val="a0"/>
    <w:link w:val="10"/>
    <w:rsid w:val="002A0E34"/>
    <w:rPr>
      <w:rFonts w:ascii="Times New Roman" w:eastAsia="Times New Roman" w:hAnsi="Times New Roman" w:cs="Times New Roman"/>
      <w:b/>
      <w:bCs/>
      <w:spacing w:val="-1"/>
      <w:sz w:val="27"/>
      <w:szCs w:val="27"/>
      <w:shd w:val="clear" w:color="auto" w:fill="FFFFFF"/>
    </w:rPr>
  </w:style>
  <w:style w:type="character" w:customStyle="1" w:styleId="20">
    <w:name w:val="Основной текст (2)_"/>
    <w:basedOn w:val="a0"/>
    <w:link w:val="22"/>
    <w:rsid w:val="002A0E34"/>
    <w:rPr>
      <w:rFonts w:ascii="Times New Roman" w:eastAsia="Times New Roman" w:hAnsi="Times New Roman" w:cs="Times New Roman"/>
      <w:i/>
      <w:iCs/>
      <w:spacing w:val="-1"/>
      <w:sz w:val="26"/>
      <w:szCs w:val="26"/>
      <w:shd w:val="clear" w:color="auto" w:fill="FFFFFF"/>
    </w:rPr>
  </w:style>
  <w:style w:type="character" w:customStyle="1" w:styleId="20pt">
    <w:name w:val="Основной текст (2) + Не курсив;Интервал 0 pt"/>
    <w:basedOn w:val="20"/>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0">
    <w:name w:val="Заголовок №1"/>
    <w:basedOn w:val="a"/>
    <w:link w:val="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customStyle="1" w:styleId="22">
    <w:name w:val="Основной текст (2)"/>
    <w:basedOn w:val="a"/>
    <w:link w:val="20"/>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0pt">
    <w:name w:val="Основной текст + Курсив;Интервал 0 pt"/>
    <w:basedOn w:val="a3"/>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4">
    <w:name w:val="Hyperlink"/>
    <w:basedOn w:val="a0"/>
    <w:rsid w:val="002A0E34"/>
    <w:rPr>
      <w:color w:val="0066CC"/>
      <w:u w:val="single"/>
    </w:rPr>
  </w:style>
  <w:style w:type="paragraph" w:styleId="a5">
    <w:name w:val="List Paragraph"/>
    <w:basedOn w:val="a"/>
    <w:uiPriority w:val="34"/>
    <w:qFormat/>
    <w:rsid w:val="002A0E34"/>
    <w:pPr>
      <w:ind w:left="720"/>
      <w:contextualSpacing/>
    </w:pPr>
  </w:style>
  <w:style w:type="character" w:customStyle="1" w:styleId="32">
    <w:name w:val="Основной текст (3)_"/>
    <w:basedOn w:val="a0"/>
    <w:link w:val="33"/>
    <w:rsid w:val="002A0E34"/>
    <w:rPr>
      <w:b/>
      <w:bCs/>
      <w:i/>
      <w:iCs/>
      <w:sz w:val="11"/>
      <w:szCs w:val="11"/>
      <w:shd w:val="clear" w:color="auto" w:fill="FFFFFF"/>
    </w:rPr>
  </w:style>
  <w:style w:type="character" w:customStyle="1" w:styleId="0pt0">
    <w:name w:val="Основной текст + Интервал 0 pt"/>
    <w:basedOn w:val="a3"/>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paragraph" w:customStyle="1" w:styleId="33">
    <w:name w:val="Основной текст (3)"/>
    <w:basedOn w:val="a"/>
    <w:link w:val="32"/>
    <w:rsid w:val="002A0E34"/>
    <w:pPr>
      <w:widowControl w:val="0"/>
      <w:shd w:val="clear" w:color="auto" w:fill="FFFFFF"/>
      <w:spacing w:after="0" w:line="0" w:lineRule="atLeast"/>
    </w:pPr>
    <w:rPr>
      <w:b/>
      <w:bCs/>
      <w:i/>
      <w:iCs/>
      <w:sz w:val="11"/>
      <w:szCs w:val="11"/>
    </w:rPr>
  </w:style>
  <w:style w:type="character" w:customStyle="1" w:styleId="105pt0pt">
    <w:name w:val="Основной текст + 10;5 pt;Полужирный;Интервал 0 pt"/>
    <w:basedOn w:val="a3"/>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3"/>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3"/>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1">
    <w:name w:val="Основной текст1"/>
    <w:basedOn w:val="a3"/>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6">
    <w:name w:val="Основной текст + Курсив"/>
    <w:basedOn w:val="a3"/>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basedOn w:val="a0"/>
    <w:link w:val="40"/>
    <w:rsid w:val="005350FE"/>
    <w:rPr>
      <w:rFonts w:ascii="Times New Roman" w:eastAsia="Times New Roman" w:hAnsi="Times New Roman" w:cs="Times New Roman"/>
      <w:spacing w:val="5"/>
      <w:sz w:val="18"/>
      <w:szCs w:val="18"/>
      <w:shd w:val="clear" w:color="auto" w:fill="FFFFFF"/>
    </w:rPr>
  </w:style>
  <w:style w:type="paragraph" w:customStyle="1" w:styleId="40">
    <w:name w:val="Основной текст (4)"/>
    <w:basedOn w:val="a"/>
    <w:link w:val="4"/>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0"/>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Заголовок 2 Знак"/>
    <w:basedOn w:val="a0"/>
    <w:uiPriority w:val="9"/>
    <w:semiHidden/>
    <w:rsid w:val="00375003"/>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
    <w:uiPriority w:val="9"/>
    <w:locked/>
    <w:rsid w:val="00375003"/>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85691"/>
    <w:rPr>
      <w:rFonts w:asciiTheme="majorHAnsi" w:eastAsiaTheme="majorEastAsia" w:hAnsiTheme="majorHAnsi" w:cstheme="majorBidi"/>
      <w:color w:val="243F60" w:themeColor="accent1" w:themeShade="7F"/>
    </w:rPr>
  </w:style>
  <w:style w:type="character" w:customStyle="1" w:styleId="24">
    <w:name w:val="Колонтитул (2)_"/>
    <w:basedOn w:val="a0"/>
    <w:link w:val="25"/>
    <w:rsid w:val="003F2664"/>
    <w:rPr>
      <w:rFonts w:ascii="Times New Roman" w:eastAsia="Times New Roman" w:hAnsi="Times New Roman" w:cs="Times New Roman"/>
      <w:spacing w:val="4"/>
      <w:sz w:val="21"/>
      <w:szCs w:val="21"/>
      <w:shd w:val="clear" w:color="auto" w:fill="FFFFFF"/>
    </w:rPr>
  </w:style>
  <w:style w:type="paragraph" w:customStyle="1" w:styleId="25">
    <w:name w:val="Колонтитул (2)"/>
    <w:basedOn w:val="a"/>
    <w:link w:val="24"/>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0"/>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6">
    <w:name w:val="Основной текст2"/>
    <w:basedOn w:val="a3"/>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7">
    <w:name w:val="Оглавление_"/>
    <w:basedOn w:val="a0"/>
    <w:link w:val="a8"/>
    <w:rsid w:val="00EA1FE4"/>
    <w:rPr>
      <w:rFonts w:ascii="Times New Roman" w:eastAsia="Times New Roman" w:hAnsi="Times New Roman" w:cs="Times New Roman"/>
      <w:sz w:val="26"/>
      <w:szCs w:val="26"/>
      <w:shd w:val="clear" w:color="auto" w:fill="FFFFFF"/>
    </w:rPr>
  </w:style>
  <w:style w:type="paragraph" w:customStyle="1" w:styleId="a8">
    <w:name w:val="Оглавление"/>
    <w:basedOn w:val="a"/>
    <w:link w:val="a7"/>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7">
    <w:name w:val="Подпись к таблице (2)_"/>
    <w:basedOn w:val="a0"/>
    <w:link w:val="28"/>
    <w:rsid w:val="00BB324B"/>
    <w:rPr>
      <w:rFonts w:ascii="Times New Roman" w:eastAsia="Times New Roman" w:hAnsi="Times New Roman" w:cs="Times New Roman"/>
      <w:i/>
      <w:iCs/>
      <w:sz w:val="26"/>
      <w:szCs w:val="26"/>
      <w:shd w:val="clear" w:color="auto" w:fill="FFFFFF"/>
    </w:rPr>
  </w:style>
  <w:style w:type="paragraph" w:customStyle="1" w:styleId="28">
    <w:name w:val="Подпись к таблице (2)"/>
    <w:basedOn w:val="a"/>
    <w:link w:val="27"/>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0"/>
    <w:link w:val="35"/>
    <w:rsid w:val="00BB324B"/>
    <w:rPr>
      <w:rFonts w:ascii="Times New Roman" w:eastAsia="Times New Roman" w:hAnsi="Times New Roman" w:cs="Times New Roman"/>
      <w:sz w:val="26"/>
      <w:szCs w:val="26"/>
      <w:shd w:val="clear" w:color="auto" w:fill="FFFFFF"/>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35">
    <w:name w:val="Подпись к таблице (3)"/>
    <w:basedOn w:val="a"/>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paragraph" w:styleId="37">
    <w:name w:val="Body Text 3"/>
    <w:basedOn w:val="a"/>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C0500E"/>
    <w:rPr>
      <w:rFonts w:ascii="Times New Roman" w:eastAsia="Times New Roman" w:hAnsi="Times New Roman" w:cs="Times New Roman"/>
      <w:sz w:val="16"/>
      <w:szCs w:val="16"/>
      <w:lang w:val="x-none" w:eastAsia="x-none"/>
    </w:rPr>
  </w:style>
  <w:style w:type="paragraph" w:styleId="a9">
    <w:name w:val="Plain Text"/>
    <w:basedOn w:val="a"/>
    <w:link w:val="aa"/>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a">
    <w:name w:val="Текст Знак"/>
    <w:basedOn w:val="a0"/>
    <w:link w:val="a9"/>
    <w:uiPriority w:val="99"/>
    <w:rsid w:val="00C0500E"/>
    <w:rPr>
      <w:rFonts w:ascii="Times New Roman" w:eastAsia="MS Mincho" w:hAnsi="Times New Roman" w:cs="Times New Roman"/>
      <w:spacing w:val="-2"/>
      <w:sz w:val="26"/>
      <w:szCs w:val="20"/>
      <w:lang w:val="x-none" w:eastAsia="x-none"/>
    </w:rPr>
  </w:style>
  <w:style w:type="paragraph" w:customStyle="1" w:styleId="12">
    <w:name w:val="Обычный1"/>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971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19C"/>
    <w:rPr>
      <w:rFonts w:ascii="Tahoma" w:hAnsi="Tahoma" w:cs="Tahoma"/>
      <w:sz w:val="16"/>
      <w:szCs w:val="16"/>
    </w:rPr>
  </w:style>
  <w:style w:type="paragraph" w:styleId="ad">
    <w:name w:val="header"/>
    <w:basedOn w:val="a"/>
    <w:link w:val="ae"/>
    <w:uiPriority w:val="99"/>
    <w:unhideWhenUsed/>
    <w:rsid w:val="004C4D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4D30"/>
  </w:style>
  <w:style w:type="paragraph" w:styleId="af">
    <w:name w:val="footer"/>
    <w:basedOn w:val="a"/>
    <w:link w:val="af0"/>
    <w:uiPriority w:val="99"/>
    <w:unhideWhenUsed/>
    <w:rsid w:val="004C4D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4D30"/>
  </w:style>
  <w:style w:type="table" w:styleId="af1">
    <w:name w:val="Table Grid"/>
    <w:basedOn w:val="a1"/>
    <w:uiPriority w:val="3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3">
    <w:name w:val="Основной текст Знак"/>
    <w:basedOn w:val="a0"/>
    <w:link w:val="af2"/>
    <w:rsid w:val="00180AA2"/>
    <w:rPr>
      <w:rFonts w:ascii="Times New Roman" w:eastAsia="Times New Roman" w:hAnsi="Times New Roman" w:cs="Times New Roman"/>
      <w:snapToGrid w:val="0"/>
      <w:sz w:val="28"/>
      <w:szCs w:val="20"/>
      <w:lang w:eastAsia="ru-RU"/>
    </w:rPr>
  </w:style>
  <w:style w:type="character" w:customStyle="1" w:styleId="30">
    <w:name w:val="Заголовок 3 Знак"/>
    <w:basedOn w:val="a0"/>
    <w:link w:val="3"/>
    <w:uiPriority w:val="9"/>
    <w:semiHidden/>
    <w:rsid w:val="003176DD"/>
    <w:rPr>
      <w:rFonts w:asciiTheme="majorHAnsi" w:eastAsiaTheme="majorEastAsia" w:hAnsiTheme="majorHAnsi" w:cstheme="majorBidi"/>
      <w:b/>
      <w:bCs/>
      <w:color w:val="4F81BD" w:themeColor="accent1"/>
    </w:rPr>
  </w:style>
  <w:style w:type="paragraph" w:styleId="af4">
    <w:name w:val="footnote text"/>
    <w:basedOn w:val="a"/>
    <w:link w:val="af5"/>
    <w:uiPriority w:val="99"/>
    <w:semiHidden/>
    <w:unhideWhenUsed/>
    <w:rsid w:val="003176DD"/>
    <w:pPr>
      <w:spacing w:after="0" w:line="240" w:lineRule="auto"/>
    </w:pPr>
    <w:rPr>
      <w:sz w:val="20"/>
      <w:szCs w:val="20"/>
    </w:rPr>
  </w:style>
  <w:style w:type="character" w:customStyle="1" w:styleId="af5">
    <w:name w:val="Текст сноски Знак"/>
    <w:basedOn w:val="a0"/>
    <w:link w:val="af4"/>
    <w:uiPriority w:val="99"/>
    <w:semiHidden/>
    <w:rsid w:val="003176DD"/>
    <w:rPr>
      <w:sz w:val="20"/>
      <w:szCs w:val="20"/>
    </w:rPr>
  </w:style>
  <w:style w:type="character" w:styleId="af6">
    <w:name w:val="footnote reference"/>
    <w:semiHidden/>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hyperlink" Target="consultantplus://offline/ref=71BD39163DC33376F3619EB403CDFE8F258517497A64EBD2B44B37F742R0e1I"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C1EA-1199-4726-94C6-E0EF6779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1</Pages>
  <Words>14095</Words>
  <Characters>80347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252</cp:revision>
  <cp:lastPrinted>2017-09-21T07:24:00Z</cp:lastPrinted>
  <dcterms:created xsi:type="dcterms:W3CDTF">2016-12-05T05:15:00Z</dcterms:created>
  <dcterms:modified xsi:type="dcterms:W3CDTF">2017-09-21T07:24:00Z</dcterms:modified>
</cp:coreProperties>
</file>